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ub_3001"/>
    <w:bookmarkStart w:id="1" w:name="_GoBack"/>
    <w:bookmarkEnd w:id="1"/>
    <w:p w:rsidR="00A140B8" w:rsidRPr="00A140B8" w:rsidRDefault="00A140B8" w:rsidP="00A140B8">
      <w:pPr>
        <w:widowControl/>
        <w:autoSpaceDE/>
        <w:ind w:firstLine="0"/>
        <w:jc w:val="right"/>
        <w:rPr>
          <w:rFonts w:ascii="Arial" w:hAnsi="Arial" w:cs="Arial"/>
          <w:b/>
          <w:sz w:val="28"/>
          <w:szCs w:val="28"/>
        </w:rPr>
      </w:pPr>
      <w:r w:rsidRPr="00A140B8">
        <w:fldChar w:fldCharType="begin"/>
      </w:r>
      <w:r w:rsidRPr="00A140B8">
        <w:instrText>HYPERLINK "http://internet.garant.ru/document/redirect/403502308/1000"</w:instrText>
      </w:r>
      <w:r w:rsidRPr="00A140B8">
        <w:fldChar w:fldCharType="separate"/>
      </w:r>
    </w:p>
    <w:p w:rsidR="00A140B8" w:rsidRPr="00A140B8" w:rsidRDefault="00A140B8" w:rsidP="00A140B8">
      <w:pPr>
        <w:widowControl/>
        <w:autoSpaceDE/>
        <w:adjustRightInd/>
        <w:ind w:firstLine="0"/>
        <w:jc w:val="right"/>
        <w:rPr>
          <w:rFonts w:ascii="Arial" w:hAnsi="Arial" w:cs="Arial"/>
          <w:b/>
          <w:sz w:val="28"/>
          <w:szCs w:val="28"/>
        </w:rPr>
      </w:pPr>
    </w:p>
    <w:p w:rsidR="00A140B8" w:rsidRPr="00A140B8" w:rsidRDefault="00A140B8" w:rsidP="00A140B8">
      <w:pPr>
        <w:widowControl/>
        <w:autoSpaceDE/>
        <w:adjustRightInd/>
        <w:ind w:firstLine="0"/>
        <w:jc w:val="center"/>
        <w:rPr>
          <w:rFonts w:ascii="Arial" w:hAnsi="Arial" w:cs="Arial"/>
          <w:sz w:val="28"/>
          <w:szCs w:val="28"/>
        </w:rPr>
      </w:pPr>
      <w:r w:rsidRPr="00A140B8">
        <w:rPr>
          <w:rFonts w:ascii="Arial" w:hAnsi="Arial" w:cs="Arial"/>
          <w:b/>
          <w:sz w:val="28"/>
          <w:szCs w:val="28"/>
        </w:rPr>
        <w:t>АДМИНИСТРАЦИЯ НОВОСЕЛОВСКОГО СЕЛЬСКОГО ПОСЕЛЕНИЯ КОЛПАШЕВСКОГО РАЙОНА ТОМСКОЙ ОБЛАСТИ</w:t>
      </w:r>
    </w:p>
    <w:p w:rsidR="00A140B8" w:rsidRPr="00A140B8" w:rsidRDefault="00A140B8" w:rsidP="00A140B8">
      <w:pPr>
        <w:widowControl/>
        <w:autoSpaceDE/>
        <w:adjustRightInd/>
        <w:ind w:firstLine="0"/>
        <w:rPr>
          <w:rFonts w:ascii="Arial" w:hAnsi="Arial" w:cs="Arial"/>
          <w:b/>
          <w:sz w:val="28"/>
          <w:szCs w:val="28"/>
        </w:rPr>
      </w:pPr>
    </w:p>
    <w:p w:rsidR="00A140B8" w:rsidRPr="00A140B8" w:rsidRDefault="00A140B8" w:rsidP="00A140B8">
      <w:pPr>
        <w:widowControl/>
        <w:autoSpaceDE/>
        <w:adjustRightInd/>
        <w:ind w:firstLine="0"/>
        <w:jc w:val="center"/>
        <w:outlineLvl w:val="0"/>
        <w:rPr>
          <w:rFonts w:ascii="Arial" w:hAnsi="Arial" w:cs="Arial"/>
          <w:b/>
          <w:sz w:val="28"/>
          <w:szCs w:val="28"/>
        </w:rPr>
      </w:pPr>
      <w:r w:rsidRPr="00A140B8">
        <w:rPr>
          <w:rFonts w:ascii="Arial" w:hAnsi="Arial" w:cs="Arial"/>
          <w:b/>
          <w:sz w:val="28"/>
          <w:szCs w:val="28"/>
        </w:rPr>
        <w:t xml:space="preserve">ПОСТАНОВЛЕНИЕ </w:t>
      </w:r>
    </w:p>
    <w:p w:rsidR="00A140B8" w:rsidRPr="00A140B8" w:rsidRDefault="00A140B8" w:rsidP="00A140B8">
      <w:pPr>
        <w:widowControl/>
        <w:tabs>
          <w:tab w:val="left" w:pos="7920"/>
        </w:tabs>
        <w:autoSpaceDE/>
        <w:adjustRightInd/>
        <w:ind w:firstLine="0"/>
        <w:jc w:val="left"/>
        <w:rPr>
          <w:rFonts w:ascii="Arial" w:hAnsi="Arial" w:cs="Arial"/>
          <w:sz w:val="28"/>
          <w:szCs w:val="28"/>
        </w:rPr>
      </w:pPr>
    </w:p>
    <w:p w:rsidR="00A140B8" w:rsidRPr="00A140B8" w:rsidRDefault="007F1423" w:rsidP="00A140B8">
      <w:pPr>
        <w:widowControl/>
        <w:tabs>
          <w:tab w:val="left" w:pos="7920"/>
        </w:tabs>
        <w:autoSpaceDE/>
        <w:adjustRightInd/>
        <w:ind w:firstLine="0"/>
        <w:jc w:val="left"/>
        <w:rPr>
          <w:rFonts w:ascii="Arial" w:hAnsi="Arial" w:cs="Arial"/>
        </w:rPr>
      </w:pPr>
      <w:r>
        <w:rPr>
          <w:rFonts w:ascii="Arial" w:hAnsi="Arial" w:cs="Arial"/>
        </w:rPr>
        <w:t>29.06.2022</w:t>
      </w:r>
      <w:r>
        <w:rPr>
          <w:rFonts w:ascii="Arial" w:hAnsi="Arial" w:cs="Arial"/>
        </w:rPr>
        <w:tab/>
      </w:r>
      <w:r>
        <w:rPr>
          <w:rFonts w:ascii="Arial" w:hAnsi="Arial" w:cs="Arial"/>
        </w:rPr>
        <w:tab/>
        <w:t>№ 46</w:t>
      </w:r>
    </w:p>
    <w:p w:rsidR="00A140B8" w:rsidRPr="00A140B8" w:rsidRDefault="00A140B8" w:rsidP="00A140B8">
      <w:pPr>
        <w:widowControl/>
        <w:autoSpaceDE/>
        <w:adjustRightInd/>
        <w:ind w:firstLine="0"/>
        <w:jc w:val="left"/>
        <w:rPr>
          <w:rFonts w:ascii="Arial" w:hAnsi="Arial" w:cs="Arial"/>
        </w:rPr>
      </w:pPr>
    </w:p>
    <w:p w:rsidR="00A140B8" w:rsidRPr="00A140B8" w:rsidRDefault="00A140B8" w:rsidP="00A140B8">
      <w:pPr>
        <w:widowControl/>
        <w:autoSpaceDE/>
        <w:adjustRightInd/>
        <w:ind w:firstLine="0"/>
        <w:jc w:val="left"/>
        <w:rPr>
          <w:rFonts w:ascii="Arial" w:hAnsi="Arial" w:cs="Arial"/>
        </w:rPr>
      </w:pPr>
    </w:p>
    <w:p w:rsidR="00A140B8" w:rsidRPr="00775099" w:rsidRDefault="00A140B8" w:rsidP="00A140B8">
      <w:pPr>
        <w:adjustRightInd/>
        <w:spacing w:before="63"/>
        <w:ind w:left="847" w:right="937" w:hanging="1"/>
        <w:jc w:val="center"/>
        <w:outlineLvl w:val="0"/>
        <w:rPr>
          <w:rFonts w:ascii="Times New Roman" w:hAnsi="Times New Roman" w:cs="Times New Roman"/>
          <w:bCs/>
          <w:sz w:val="28"/>
          <w:szCs w:val="28"/>
          <w:lang w:eastAsia="en-US"/>
        </w:rPr>
      </w:pPr>
      <w:r w:rsidRPr="00A140B8">
        <w:rPr>
          <w:rFonts w:ascii="Arial" w:hAnsi="Arial" w:cs="Arial"/>
          <w:bCs/>
        </w:rPr>
        <w:t xml:space="preserve">Об утверждении Административного регламента </w:t>
      </w:r>
      <w:r w:rsidRPr="00A140B8">
        <w:rPr>
          <w:rFonts w:ascii="Arial" w:eastAsia="PMingLiU" w:hAnsi="Arial" w:cs="Arial"/>
          <w:bCs/>
        </w:rPr>
        <w:t>предоставления муниципальной услуги «</w:t>
      </w:r>
      <w:r>
        <w:rPr>
          <w:rFonts w:ascii="Arial" w:hAnsi="Arial" w:cs="Arial"/>
          <w:bCs/>
          <w:lang w:eastAsia="en-US"/>
        </w:rPr>
        <w:t xml:space="preserve">Предоставление </w:t>
      </w:r>
      <w:r w:rsidRPr="00A140B8">
        <w:rPr>
          <w:rFonts w:ascii="Arial" w:hAnsi="Arial" w:cs="Arial"/>
          <w:bCs/>
          <w:lang w:eastAsia="en-US"/>
        </w:rPr>
        <w:t>з</w:t>
      </w:r>
      <w:r>
        <w:rPr>
          <w:rFonts w:ascii="Arial" w:hAnsi="Arial" w:cs="Arial"/>
          <w:bCs/>
          <w:lang w:eastAsia="en-US"/>
        </w:rPr>
        <w:t>емельных участков</w:t>
      </w:r>
      <w:r w:rsidRPr="00A140B8">
        <w:rPr>
          <w:rFonts w:ascii="Arial" w:hAnsi="Arial" w:cs="Arial"/>
          <w:bCs/>
          <w:lang w:eastAsia="en-US"/>
        </w:rPr>
        <w:t xml:space="preserve"> муниципальной собственности</w:t>
      </w:r>
      <w:r>
        <w:rPr>
          <w:rFonts w:ascii="Arial" w:hAnsi="Arial" w:cs="Arial"/>
          <w:bCs/>
          <w:lang w:eastAsia="en-US"/>
        </w:rPr>
        <w:t>, на торгах</w:t>
      </w:r>
      <w:r w:rsidRPr="00A140B8">
        <w:rPr>
          <w:rFonts w:ascii="Arial" w:hAnsi="Arial" w:cs="Arial"/>
          <w:bCs/>
          <w:lang w:eastAsia="en-US"/>
        </w:rPr>
        <w:t>»</w:t>
      </w:r>
      <w:r w:rsidRPr="00A140B8">
        <w:rPr>
          <w:rFonts w:ascii="Times New Roman" w:hAnsi="Times New Roman" w:cs="Times New Roman"/>
          <w:b/>
          <w:bCs/>
          <w:sz w:val="28"/>
          <w:szCs w:val="28"/>
          <w:lang w:eastAsia="en-US"/>
        </w:rPr>
        <w:t xml:space="preserve"> </w:t>
      </w:r>
      <w:r w:rsidR="00775099">
        <w:rPr>
          <w:rFonts w:ascii="Times New Roman" w:hAnsi="Times New Roman" w:cs="Times New Roman"/>
          <w:bCs/>
          <w:sz w:val="28"/>
          <w:szCs w:val="28"/>
          <w:lang w:eastAsia="en-US"/>
        </w:rPr>
        <w:t>(в редакции постановления от 14.05.2025 № 74)</w:t>
      </w:r>
    </w:p>
    <w:p w:rsidR="00A140B8" w:rsidRPr="00A140B8" w:rsidRDefault="00A140B8" w:rsidP="00A140B8">
      <w:pPr>
        <w:tabs>
          <w:tab w:val="left" w:pos="4253"/>
        </w:tabs>
        <w:ind w:firstLine="0"/>
        <w:jc w:val="left"/>
        <w:rPr>
          <w:rFonts w:ascii="Arial" w:eastAsia="PMingLiU" w:hAnsi="Arial" w:cs="Arial"/>
          <w:i/>
          <w:iCs/>
        </w:rPr>
      </w:pPr>
    </w:p>
    <w:p w:rsidR="00A140B8" w:rsidRPr="00A140B8" w:rsidRDefault="00A140B8" w:rsidP="00A140B8">
      <w:pPr>
        <w:widowControl/>
        <w:rPr>
          <w:rFonts w:ascii="Arial" w:hAnsi="Arial" w:cs="Arial"/>
          <w:color w:val="000000"/>
        </w:rPr>
      </w:pPr>
    </w:p>
    <w:p w:rsidR="00A140B8" w:rsidRPr="00A140B8" w:rsidRDefault="00A140B8" w:rsidP="00A140B8">
      <w:pPr>
        <w:widowControl/>
        <w:rPr>
          <w:rFonts w:ascii="Arial" w:hAnsi="Arial" w:cs="Arial"/>
        </w:rPr>
      </w:pPr>
      <w:r w:rsidRPr="00A140B8">
        <w:rPr>
          <w:rFonts w:ascii="Arial" w:hAnsi="Arial" w:cs="Arial"/>
          <w:color w:val="000000"/>
        </w:rPr>
        <w:t>В соответствии с Федеральным законом от 06 октября 2003 № 131-ФЗ «Об общих принципах организации местного самоуправления в Российской Федерации»</w:t>
      </w:r>
      <w:r w:rsidRPr="00A140B8">
        <w:rPr>
          <w:rFonts w:ascii="Arial" w:hAnsi="Arial" w:cs="Arial"/>
        </w:rPr>
        <w:t xml:space="preserve">, </w:t>
      </w:r>
      <w:hyperlink r:id="rId9" w:history="1">
        <w:r w:rsidRPr="00A140B8">
          <w:rPr>
            <w:rFonts w:ascii="Arial" w:hAnsi="Arial" w:cs="Arial"/>
            <w:color w:val="000000"/>
          </w:rPr>
          <w:t>Федеральным законом</w:t>
        </w:r>
      </w:hyperlink>
      <w:r w:rsidRPr="00A140B8">
        <w:rPr>
          <w:rFonts w:ascii="Arial" w:hAnsi="Arial" w:cs="Arial"/>
        </w:rPr>
        <w:t xml:space="preserve"> от 27 июля 2010 № 210-ФЗ «Об организации предоставления государственных и муниципальных услуг», Уставом Новоселовского сельского поселения </w:t>
      </w:r>
    </w:p>
    <w:p w:rsidR="00A140B8" w:rsidRPr="00A140B8" w:rsidRDefault="00A140B8" w:rsidP="00A140B8">
      <w:pPr>
        <w:widowControl/>
        <w:rPr>
          <w:rFonts w:ascii="Arial" w:hAnsi="Arial" w:cs="Arial"/>
        </w:rPr>
      </w:pPr>
      <w:r w:rsidRPr="00A140B8">
        <w:rPr>
          <w:rFonts w:ascii="Arial" w:hAnsi="Arial" w:cs="Arial"/>
          <w:color w:val="000000"/>
        </w:rPr>
        <w:t xml:space="preserve">ПОСТАНОВЛЯЮ: </w:t>
      </w:r>
    </w:p>
    <w:p w:rsidR="00A140B8" w:rsidRPr="00A140B8" w:rsidRDefault="00A140B8" w:rsidP="00A140B8">
      <w:pPr>
        <w:tabs>
          <w:tab w:val="left" w:pos="0"/>
        </w:tabs>
        <w:ind w:firstLine="0"/>
        <w:rPr>
          <w:rFonts w:ascii="Arial" w:eastAsia="PMingLiU" w:hAnsi="Arial" w:cs="Arial"/>
          <w:b/>
          <w:bCs/>
        </w:rPr>
      </w:pPr>
      <w:r w:rsidRPr="00A140B8">
        <w:rPr>
          <w:rFonts w:ascii="Arial" w:hAnsi="Arial" w:cs="Arial"/>
          <w:color w:val="000000"/>
        </w:rPr>
        <w:tab/>
        <w:t xml:space="preserve">1. </w:t>
      </w:r>
      <w:r w:rsidRPr="00A140B8">
        <w:rPr>
          <w:rFonts w:ascii="Arial" w:hAnsi="Arial" w:cs="Arial"/>
        </w:rPr>
        <w:t xml:space="preserve">Утвердить Административный регламент предоставления муниципальной услуги </w:t>
      </w:r>
      <w:r w:rsidRPr="00A140B8">
        <w:rPr>
          <w:rFonts w:ascii="Arial" w:eastAsia="PMingLiU" w:hAnsi="Arial" w:cs="Arial"/>
          <w:bCs/>
        </w:rPr>
        <w:t>«Предоставление земельных участков муниципальной собственности, на торгах</w:t>
      </w:r>
      <w:r w:rsidRPr="00A140B8">
        <w:rPr>
          <w:rFonts w:ascii="Arial" w:eastAsia="PMingLiU" w:hAnsi="Arial" w:cs="Arial"/>
          <w:b/>
          <w:bCs/>
        </w:rPr>
        <w:t xml:space="preserve">» </w:t>
      </w:r>
      <w:r w:rsidRPr="00A140B8">
        <w:rPr>
          <w:rFonts w:ascii="Arial" w:hAnsi="Arial" w:cs="Arial"/>
        </w:rPr>
        <w:t>согласно приложению.</w:t>
      </w:r>
    </w:p>
    <w:p w:rsidR="00A140B8" w:rsidRPr="00A140B8" w:rsidRDefault="00A140B8" w:rsidP="00A140B8">
      <w:pPr>
        <w:widowControl/>
        <w:ind w:firstLine="708"/>
        <w:rPr>
          <w:rFonts w:ascii="Arial" w:hAnsi="Arial" w:cs="Arial"/>
        </w:rPr>
      </w:pPr>
      <w:r w:rsidRPr="00A140B8">
        <w:rPr>
          <w:rFonts w:ascii="Arial" w:hAnsi="Arial" w:cs="Arial"/>
          <w:color w:val="000000"/>
        </w:rPr>
        <w:t>2. Настоящее постановление опубликовать в Ведомостях органов местного самоуправления</w:t>
      </w:r>
      <w:r w:rsidRPr="00A140B8">
        <w:rPr>
          <w:rFonts w:ascii="Arial" w:hAnsi="Arial" w:cs="Arial"/>
        </w:rPr>
        <w:t xml:space="preserve"> Новоселовского сельского</w:t>
      </w:r>
      <w:r w:rsidRPr="00A140B8">
        <w:rPr>
          <w:rFonts w:ascii="Arial" w:hAnsi="Arial" w:cs="Arial"/>
          <w:color w:val="000000"/>
        </w:rPr>
        <w:t xml:space="preserve"> поселения и разместить на официальном сайте органа местного самоуправления </w:t>
      </w:r>
      <w:r w:rsidRPr="00A140B8">
        <w:rPr>
          <w:rFonts w:ascii="Arial" w:hAnsi="Arial" w:cs="Arial"/>
        </w:rPr>
        <w:t>Новоселовского сельского поселения.</w:t>
      </w:r>
    </w:p>
    <w:p w:rsidR="00A140B8" w:rsidRPr="00A140B8" w:rsidRDefault="00A140B8" w:rsidP="00A140B8">
      <w:pPr>
        <w:widowControl/>
        <w:ind w:firstLine="708"/>
        <w:rPr>
          <w:rFonts w:ascii="Arial" w:hAnsi="Arial" w:cs="Arial"/>
        </w:rPr>
      </w:pPr>
      <w:r w:rsidRPr="00A140B8">
        <w:rPr>
          <w:rFonts w:ascii="Arial" w:hAnsi="Arial" w:cs="Arial"/>
          <w:color w:val="000000"/>
        </w:rPr>
        <w:t xml:space="preserve">3. </w:t>
      </w:r>
      <w:r w:rsidRPr="00A140B8">
        <w:rPr>
          <w:rFonts w:ascii="Arial" w:hAnsi="Arial" w:cs="Arial"/>
        </w:rPr>
        <w:t>Контроль за исполнением настоящего постановления оставляю за собой.</w:t>
      </w:r>
    </w:p>
    <w:p w:rsidR="00A140B8" w:rsidRPr="00A140B8" w:rsidRDefault="00A140B8" w:rsidP="00A140B8">
      <w:pPr>
        <w:widowControl/>
        <w:tabs>
          <w:tab w:val="left" w:pos="720"/>
        </w:tabs>
        <w:autoSpaceDE/>
        <w:adjustRightInd/>
        <w:ind w:firstLine="709"/>
        <w:rPr>
          <w:rFonts w:ascii="Arial" w:hAnsi="Arial" w:cs="Arial"/>
          <w:lang w:eastAsia="en-US"/>
        </w:rPr>
      </w:pPr>
      <w:r w:rsidRPr="00A140B8">
        <w:rPr>
          <w:rFonts w:ascii="Arial" w:hAnsi="Arial" w:cs="Arial"/>
          <w:lang w:eastAsia="en-US"/>
        </w:rPr>
        <w:t>4. Настоящее постановление вступает в силу с даты его официального опубликования.</w:t>
      </w:r>
    </w:p>
    <w:p w:rsidR="00A140B8" w:rsidRPr="00A140B8" w:rsidRDefault="00A140B8" w:rsidP="00A140B8">
      <w:pPr>
        <w:widowControl/>
        <w:ind w:firstLine="708"/>
        <w:rPr>
          <w:rFonts w:ascii="Arial" w:hAnsi="Arial" w:cs="Arial"/>
        </w:rPr>
      </w:pPr>
    </w:p>
    <w:p w:rsidR="00A140B8" w:rsidRPr="00A140B8" w:rsidRDefault="00A140B8" w:rsidP="00A140B8">
      <w:pPr>
        <w:widowControl/>
        <w:autoSpaceDE/>
        <w:adjustRightInd/>
        <w:ind w:firstLine="0"/>
        <w:jc w:val="left"/>
        <w:rPr>
          <w:rFonts w:ascii="Arial" w:hAnsi="Arial" w:cs="Arial"/>
        </w:rPr>
      </w:pPr>
    </w:p>
    <w:p w:rsidR="00A140B8" w:rsidRPr="00A140B8" w:rsidRDefault="00A140B8" w:rsidP="00A140B8">
      <w:pPr>
        <w:widowControl/>
        <w:autoSpaceDE/>
        <w:adjustRightInd/>
        <w:ind w:firstLine="0"/>
        <w:jc w:val="left"/>
        <w:rPr>
          <w:rFonts w:ascii="Arial" w:hAnsi="Arial" w:cs="Arial"/>
        </w:rPr>
      </w:pPr>
    </w:p>
    <w:p w:rsidR="00A140B8" w:rsidRPr="00A140B8" w:rsidRDefault="00A140B8" w:rsidP="00A140B8">
      <w:pPr>
        <w:widowControl/>
        <w:tabs>
          <w:tab w:val="left" w:pos="6840"/>
        </w:tabs>
        <w:autoSpaceDE/>
        <w:adjustRightInd/>
        <w:ind w:firstLine="0"/>
        <w:jc w:val="left"/>
        <w:rPr>
          <w:rFonts w:ascii="Arial" w:hAnsi="Arial" w:cs="Arial"/>
        </w:rPr>
      </w:pPr>
      <w:r w:rsidRPr="00A140B8">
        <w:rPr>
          <w:rFonts w:ascii="Arial" w:hAnsi="Arial" w:cs="Arial"/>
        </w:rPr>
        <w:t>Глава поселения</w:t>
      </w:r>
      <w:r w:rsidRPr="00A140B8">
        <w:rPr>
          <w:rFonts w:ascii="Arial" w:hAnsi="Arial" w:cs="Arial"/>
        </w:rPr>
        <w:tab/>
      </w:r>
      <w:r w:rsidRPr="00A140B8">
        <w:rPr>
          <w:rFonts w:ascii="Arial" w:hAnsi="Arial" w:cs="Arial"/>
        </w:rPr>
        <w:tab/>
      </w:r>
      <w:r w:rsidRPr="00A140B8">
        <w:rPr>
          <w:rFonts w:ascii="Arial" w:hAnsi="Arial" w:cs="Arial"/>
        </w:rPr>
        <w:tab/>
        <w:t>С.В. Петров</w:t>
      </w:r>
    </w:p>
    <w:p w:rsidR="00A140B8" w:rsidRDefault="00A140B8" w:rsidP="00A140B8">
      <w:pPr>
        <w:pStyle w:val="1"/>
      </w:pPr>
      <w:r w:rsidRPr="00A140B8">
        <w:rPr>
          <w:rFonts w:cs="Times New Roman"/>
          <w:color w:val="106BBE"/>
        </w:rPr>
        <w:t xml:space="preserve"> «</w:t>
      </w:r>
      <w:r w:rsidRPr="00A140B8">
        <w:fldChar w:fldCharType="end"/>
      </w:r>
    </w:p>
    <w:p w:rsidR="00A140B8" w:rsidRDefault="00A140B8">
      <w:pPr>
        <w:pStyle w:val="1"/>
      </w:pPr>
    </w:p>
    <w:p w:rsidR="00AD3728" w:rsidRDefault="00AD3728" w:rsidP="00AD3728"/>
    <w:p w:rsidR="00AD3728" w:rsidRDefault="00AD3728" w:rsidP="00AD3728"/>
    <w:p w:rsidR="00AD3728" w:rsidRPr="00AD3728" w:rsidRDefault="00AD3728" w:rsidP="00AD3728"/>
    <w:p w:rsidR="00AD3728" w:rsidRDefault="00AD3728">
      <w:pPr>
        <w:pStyle w:val="1"/>
      </w:pPr>
    </w:p>
    <w:p w:rsidR="00AD3728" w:rsidRDefault="00AD3728">
      <w:pPr>
        <w:pStyle w:val="1"/>
      </w:pPr>
    </w:p>
    <w:p w:rsidR="00AD3728" w:rsidRDefault="00AD3728">
      <w:pPr>
        <w:pStyle w:val="1"/>
      </w:pPr>
    </w:p>
    <w:p w:rsidR="00AD3728" w:rsidRDefault="00AD3728">
      <w:pPr>
        <w:pStyle w:val="1"/>
      </w:pPr>
    </w:p>
    <w:p w:rsidR="00AD3728" w:rsidRDefault="00AD3728">
      <w:pPr>
        <w:pStyle w:val="1"/>
      </w:pPr>
    </w:p>
    <w:p w:rsidR="005B1222" w:rsidRPr="005B1222" w:rsidRDefault="005B1222" w:rsidP="005B1222"/>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5B1222" w:rsidRPr="00716F45" w:rsidTr="005B1222">
        <w:tc>
          <w:tcPr>
            <w:tcW w:w="4782" w:type="dxa"/>
          </w:tcPr>
          <w:p w:rsidR="005B1222" w:rsidRPr="00716F45" w:rsidRDefault="005B1222" w:rsidP="005B1222">
            <w:pPr>
              <w:ind w:firstLine="0"/>
              <w:jc w:val="right"/>
              <w:rPr>
                <w:rFonts w:ascii="Arial" w:hAnsi="Arial" w:cs="Arial"/>
              </w:rPr>
            </w:pPr>
          </w:p>
        </w:tc>
        <w:tc>
          <w:tcPr>
            <w:tcW w:w="4782" w:type="dxa"/>
          </w:tcPr>
          <w:p w:rsidR="005B1222" w:rsidRPr="00716F45" w:rsidRDefault="005B1222" w:rsidP="005B1222">
            <w:pPr>
              <w:ind w:firstLine="0"/>
              <w:jc w:val="right"/>
              <w:rPr>
                <w:rFonts w:ascii="Arial" w:hAnsi="Arial" w:cs="Arial"/>
              </w:rPr>
            </w:pPr>
            <w:r w:rsidRPr="00716F45">
              <w:rPr>
                <w:rFonts w:ascii="Arial" w:hAnsi="Arial" w:cs="Arial"/>
              </w:rPr>
              <w:t xml:space="preserve">Приложение </w:t>
            </w:r>
          </w:p>
          <w:p w:rsidR="005B1222" w:rsidRPr="00716F45" w:rsidRDefault="005B1222" w:rsidP="005B1222">
            <w:pPr>
              <w:ind w:firstLine="0"/>
              <w:jc w:val="right"/>
              <w:rPr>
                <w:rFonts w:ascii="Arial" w:hAnsi="Arial" w:cs="Arial"/>
              </w:rPr>
            </w:pPr>
            <w:r w:rsidRPr="00716F45">
              <w:rPr>
                <w:rFonts w:ascii="Arial" w:hAnsi="Arial" w:cs="Arial"/>
              </w:rPr>
              <w:t>к постановлению Администрации Новосело</w:t>
            </w:r>
            <w:r w:rsidR="00C72A35">
              <w:rPr>
                <w:rFonts w:ascii="Arial" w:hAnsi="Arial" w:cs="Arial"/>
              </w:rPr>
              <w:t>вского сельского поселения от 29.06.2022 № 46</w:t>
            </w:r>
          </w:p>
          <w:p w:rsidR="005B1222" w:rsidRPr="00716F45" w:rsidRDefault="005B1222" w:rsidP="005B1222">
            <w:pPr>
              <w:ind w:firstLine="0"/>
              <w:jc w:val="right"/>
              <w:rPr>
                <w:rFonts w:ascii="Arial" w:hAnsi="Arial" w:cs="Arial"/>
              </w:rPr>
            </w:pPr>
          </w:p>
        </w:tc>
      </w:tr>
    </w:tbl>
    <w:p w:rsidR="005B1222" w:rsidRPr="00716F45" w:rsidRDefault="005B1222" w:rsidP="005B1222">
      <w:pPr>
        <w:spacing w:before="108" w:after="108"/>
        <w:ind w:firstLine="0"/>
        <w:jc w:val="center"/>
        <w:outlineLvl w:val="0"/>
        <w:rPr>
          <w:rFonts w:ascii="Arial" w:hAnsi="Arial" w:cs="Arial"/>
          <w:b/>
          <w:bCs/>
          <w:color w:val="26282F"/>
        </w:rPr>
      </w:pPr>
      <w:r w:rsidRPr="00716F45">
        <w:rPr>
          <w:rFonts w:ascii="Arial" w:hAnsi="Arial" w:cs="Arial"/>
          <w:b/>
          <w:bCs/>
          <w:color w:val="26282F"/>
        </w:rPr>
        <w:t>Административный регламент предоставления муниципальной услуги «Предоставление земельных участков муниципальной собственности, на торгах»</w:t>
      </w:r>
    </w:p>
    <w:p w:rsidR="005B1222" w:rsidRPr="00716F45" w:rsidRDefault="005B1222" w:rsidP="005B1222">
      <w:pPr>
        <w:spacing w:before="108" w:after="108"/>
        <w:ind w:firstLine="0"/>
        <w:jc w:val="center"/>
        <w:outlineLvl w:val="0"/>
        <w:rPr>
          <w:rFonts w:ascii="Arial" w:hAnsi="Arial" w:cs="Arial"/>
          <w:b/>
          <w:bCs/>
          <w:color w:val="26282F"/>
        </w:rPr>
      </w:pPr>
      <w:r w:rsidRPr="00716F45">
        <w:rPr>
          <w:rFonts w:ascii="Arial" w:hAnsi="Arial" w:cs="Arial"/>
          <w:b/>
          <w:bCs/>
          <w:color w:val="26282F"/>
        </w:rPr>
        <w:t>I. Общие положения</w:t>
      </w:r>
    </w:p>
    <w:p w:rsidR="005B1222" w:rsidRPr="00716F45" w:rsidRDefault="005B1222" w:rsidP="005B1222">
      <w:pPr>
        <w:rPr>
          <w:rFonts w:ascii="Arial" w:hAnsi="Arial" w:cs="Arial"/>
        </w:rPr>
      </w:pPr>
    </w:p>
    <w:p w:rsidR="005B1222" w:rsidRPr="00716F45" w:rsidRDefault="005B1222" w:rsidP="005B1222">
      <w:pPr>
        <w:spacing w:before="108" w:after="108"/>
        <w:ind w:firstLine="0"/>
        <w:jc w:val="center"/>
        <w:outlineLvl w:val="0"/>
        <w:rPr>
          <w:rFonts w:ascii="Arial" w:hAnsi="Arial" w:cs="Arial"/>
          <w:b/>
          <w:bCs/>
          <w:color w:val="26282F"/>
        </w:rPr>
      </w:pPr>
      <w:bookmarkStart w:id="2" w:name="sub_10011"/>
      <w:r w:rsidRPr="00716F45">
        <w:rPr>
          <w:rFonts w:ascii="Arial" w:hAnsi="Arial" w:cs="Arial"/>
          <w:b/>
          <w:bCs/>
          <w:color w:val="26282F"/>
        </w:rPr>
        <w:t>Предмет регулирования Административного регламента</w:t>
      </w:r>
    </w:p>
    <w:bookmarkEnd w:id="2"/>
    <w:p w:rsidR="005B1222" w:rsidRPr="00716F45" w:rsidRDefault="005B1222" w:rsidP="005B1222">
      <w:pPr>
        <w:rPr>
          <w:rFonts w:ascii="Arial" w:hAnsi="Arial" w:cs="Arial"/>
        </w:rPr>
      </w:pPr>
    </w:p>
    <w:p w:rsidR="005B1222" w:rsidRPr="00716F45" w:rsidRDefault="005B1222" w:rsidP="005B1222">
      <w:pPr>
        <w:rPr>
          <w:rFonts w:ascii="Arial" w:hAnsi="Arial" w:cs="Arial"/>
        </w:rPr>
      </w:pPr>
      <w:bookmarkStart w:id="3" w:name="sub_1011"/>
      <w:r w:rsidRPr="00716F45">
        <w:rPr>
          <w:rFonts w:ascii="Arial" w:hAnsi="Arial" w:cs="Arial"/>
        </w:rPr>
        <w:t xml:space="preserve">1.1 Административный регламент предоставления </w:t>
      </w:r>
      <w:bookmarkEnd w:id="3"/>
      <w:r w:rsidRPr="00716F45">
        <w:rPr>
          <w:rFonts w:ascii="Arial" w:hAnsi="Arial" w:cs="Arial"/>
        </w:rPr>
        <w:t xml:space="preserve">муниципальной услуги «Предоставление земельных участков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w:t>
      </w:r>
      <w:r w:rsidR="00081DB1" w:rsidRPr="00716F45">
        <w:rPr>
          <w:rFonts w:ascii="Arial" w:hAnsi="Arial" w:cs="Arial"/>
        </w:rPr>
        <w:t xml:space="preserve">торгах </w:t>
      </w:r>
      <w:r w:rsidRPr="00716F45">
        <w:rPr>
          <w:rFonts w:ascii="Arial" w:hAnsi="Arial" w:cs="Arial"/>
        </w:rPr>
        <w:t>в муниципальном образовании «Новоселовское сельское поселение».</w:t>
      </w:r>
    </w:p>
    <w:bookmarkEnd w:id="0"/>
    <w:p w:rsidR="005B1222" w:rsidRPr="00716F45" w:rsidRDefault="005B1222" w:rsidP="00355C4E">
      <w:pPr>
        <w:ind w:firstLine="0"/>
        <w:rPr>
          <w:rFonts w:ascii="Arial" w:hAnsi="Arial" w:cs="Arial"/>
        </w:rPr>
      </w:pPr>
    </w:p>
    <w:p w:rsidR="005B1222" w:rsidRPr="00716F45" w:rsidRDefault="005B1222">
      <w:pPr>
        <w:pStyle w:val="1"/>
        <w:rPr>
          <w:rFonts w:ascii="Arial" w:hAnsi="Arial" w:cs="Arial"/>
          <w:color w:val="000000" w:themeColor="text1"/>
        </w:rPr>
      </w:pPr>
      <w:bookmarkStart w:id="4" w:name="sub_30012"/>
      <w:r w:rsidRPr="00716F45">
        <w:rPr>
          <w:rFonts w:ascii="Arial" w:hAnsi="Arial" w:cs="Arial"/>
          <w:color w:val="000000" w:themeColor="text1"/>
        </w:rPr>
        <w:t>Круг Заявителей</w:t>
      </w:r>
    </w:p>
    <w:bookmarkEnd w:id="4"/>
    <w:p w:rsidR="005B1222" w:rsidRPr="00716F45" w:rsidRDefault="005B1222">
      <w:pPr>
        <w:rPr>
          <w:rFonts w:ascii="Arial" w:hAnsi="Arial" w:cs="Arial"/>
          <w:color w:val="000000" w:themeColor="text1"/>
        </w:rPr>
      </w:pPr>
    </w:p>
    <w:p w:rsidR="005B1222" w:rsidRPr="00716F45" w:rsidRDefault="005B1222">
      <w:pPr>
        <w:rPr>
          <w:rFonts w:ascii="Arial" w:hAnsi="Arial" w:cs="Arial"/>
          <w:color w:val="000000" w:themeColor="text1"/>
        </w:rPr>
      </w:pPr>
      <w:bookmarkStart w:id="5" w:name="sub_3012"/>
      <w:r w:rsidRPr="00716F45">
        <w:rPr>
          <w:rFonts w:ascii="Arial" w:hAnsi="Arial" w:cs="Arial"/>
          <w:color w:val="000000" w:themeColor="text1"/>
        </w:rPr>
        <w:t xml:space="preserve">1.2. Заявителями на получение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5B1222" w:rsidRPr="00716F45" w:rsidRDefault="005B1222">
      <w:pPr>
        <w:rPr>
          <w:rFonts w:ascii="Arial" w:hAnsi="Arial" w:cs="Arial"/>
          <w:color w:val="000000" w:themeColor="text1"/>
        </w:rPr>
      </w:pPr>
      <w:bookmarkStart w:id="6" w:name="sub_3013"/>
      <w:bookmarkEnd w:id="5"/>
      <w:r w:rsidRPr="00716F45">
        <w:rPr>
          <w:rFonts w:ascii="Arial" w:hAnsi="Arial" w:cs="Arial"/>
          <w:color w:val="000000" w:themeColor="text1"/>
        </w:rPr>
        <w:t xml:space="preserve">1.3. Интересы заявителей, указанных в </w:t>
      </w:r>
      <w:hyperlink w:anchor="sub_3012" w:history="1">
        <w:r w:rsidRPr="00716F45">
          <w:rPr>
            <w:rStyle w:val="a4"/>
            <w:rFonts w:ascii="Arial" w:hAnsi="Arial" w:cs="Arial"/>
            <w:color w:val="000000" w:themeColor="text1"/>
          </w:rPr>
          <w:t>пункте 1.2</w:t>
        </w:r>
      </w:hyperlink>
      <w:r w:rsidRPr="00716F45">
        <w:rPr>
          <w:rFonts w:ascii="Arial" w:hAnsi="Arial" w:cs="Arial"/>
          <w:color w:val="000000" w:themeColor="text1"/>
        </w:rPr>
        <w:t xml:space="preserve"> настоящего Административного регламента, могут представлять лица, обладающие соответствующими полномочиями (далее - представитель).</w:t>
      </w:r>
    </w:p>
    <w:bookmarkEnd w:id="6"/>
    <w:p w:rsidR="005B1222" w:rsidRPr="00716F45" w:rsidRDefault="005B1222">
      <w:pPr>
        <w:rPr>
          <w:rFonts w:ascii="Arial" w:hAnsi="Arial" w:cs="Arial"/>
          <w:color w:val="000000" w:themeColor="text1"/>
        </w:rPr>
      </w:pPr>
    </w:p>
    <w:p w:rsidR="005B1222" w:rsidRPr="00716F45" w:rsidRDefault="005B1222">
      <w:pPr>
        <w:pStyle w:val="1"/>
        <w:rPr>
          <w:rFonts w:ascii="Arial" w:hAnsi="Arial" w:cs="Arial"/>
          <w:color w:val="000000" w:themeColor="text1"/>
        </w:rPr>
      </w:pPr>
      <w:bookmarkStart w:id="7" w:name="sub_30013"/>
      <w:r w:rsidRPr="00716F45">
        <w:rPr>
          <w:rFonts w:ascii="Arial" w:hAnsi="Arial" w:cs="Arial"/>
          <w:color w:val="000000" w:themeColor="text1"/>
        </w:rPr>
        <w:t xml:space="preserve">Требования к порядку информирования о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bookmarkEnd w:id="7"/>
    <w:p w:rsidR="005B1222" w:rsidRPr="00716F45" w:rsidRDefault="005B1222">
      <w:pPr>
        <w:rPr>
          <w:rFonts w:ascii="Arial" w:hAnsi="Arial" w:cs="Arial"/>
          <w:color w:val="000000" w:themeColor="text1"/>
        </w:rPr>
      </w:pPr>
    </w:p>
    <w:p w:rsidR="005B1222" w:rsidRPr="00716F45" w:rsidRDefault="005B1222">
      <w:pPr>
        <w:rPr>
          <w:rFonts w:ascii="Arial" w:hAnsi="Arial" w:cs="Arial"/>
          <w:color w:val="000000" w:themeColor="text1"/>
        </w:rPr>
      </w:pPr>
      <w:bookmarkStart w:id="8" w:name="sub_3014"/>
      <w:r w:rsidRPr="00716F45">
        <w:rPr>
          <w:rFonts w:ascii="Arial" w:hAnsi="Arial" w:cs="Arial"/>
          <w:color w:val="000000" w:themeColor="text1"/>
        </w:rPr>
        <w:t xml:space="preserve">1.4. Информирование о порядке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осуществляется:</w:t>
      </w:r>
    </w:p>
    <w:p w:rsidR="005B1222" w:rsidRPr="00716F45" w:rsidRDefault="005B1222">
      <w:pPr>
        <w:rPr>
          <w:rFonts w:ascii="Arial" w:hAnsi="Arial" w:cs="Arial"/>
          <w:color w:val="000000" w:themeColor="text1"/>
        </w:rPr>
      </w:pPr>
      <w:bookmarkStart w:id="9" w:name="sub_3141"/>
      <w:bookmarkEnd w:id="8"/>
      <w:r w:rsidRPr="00716F45">
        <w:rPr>
          <w:rFonts w:ascii="Arial" w:hAnsi="Arial" w:cs="Arial"/>
          <w:color w:val="000000" w:themeColor="text1"/>
        </w:rPr>
        <w:t>1) непосредственно</w:t>
      </w:r>
      <w:r w:rsidR="00B87250">
        <w:rPr>
          <w:rFonts w:ascii="Arial" w:hAnsi="Arial" w:cs="Arial"/>
          <w:color w:val="000000" w:themeColor="text1"/>
        </w:rPr>
        <w:t xml:space="preserve"> при личном приеме заявителя в Администрации Новоселовского сельского поселения</w:t>
      </w:r>
      <w:r w:rsidRPr="00716F45">
        <w:rPr>
          <w:rFonts w:ascii="Arial" w:hAnsi="Arial" w:cs="Arial"/>
          <w:color w:val="000000" w:themeColor="text1"/>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222" w:rsidRPr="00716F45" w:rsidRDefault="005B1222">
      <w:pPr>
        <w:rPr>
          <w:rFonts w:ascii="Arial" w:hAnsi="Arial" w:cs="Arial"/>
          <w:color w:val="000000" w:themeColor="text1"/>
        </w:rPr>
      </w:pPr>
      <w:bookmarkStart w:id="10" w:name="sub_3142"/>
      <w:bookmarkEnd w:id="9"/>
      <w:r w:rsidRPr="00716F45">
        <w:rPr>
          <w:rFonts w:ascii="Arial" w:hAnsi="Arial" w:cs="Arial"/>
          <w:color w:val="000000" w:themeColor="text1"/>
        </w:rPr>
        <w:t>2) по телефону Уполномоченном органе или многофункциональном центре;</w:t>
      </w:r>
    </w:p>
    <w:p w:rsidR="005B1222" w:rsidRPr="00716F45" w:rsidRDefault="005B1222">
      <w:pPr>
        <w:rPr>
          <w:rFonts w:ascii="Arial" w:hAnsi="Arial" w:cs="Arial"/>
          <w:color w:val="000000" w:themeColor="text1"/>
        </w:rPr>
      </w:pPr>
      <w:bookmarkStart w:id="11" w:name="sub_3143"/>
      <w:bookmarkEnd w:id="10"/>
      <w:r w:rsidRPr="00716F45">
        <w:rPr>
          <w:rFonts w:ascii="Arial" w:hAnsi="Arial" w:cs="Arial"/>
          <w:color w:val="000000" w:themeColor="text1"/>
        </w:rPr>
        <w:t>3) письменно, в том числе посредством электронной почты, факсимильной связи;</w:t>
      </w:r>
    </w:p>
    <w:p w:rsidR="005B1222" w:rsidRPr="00716F45" w:rsidRDefault="005B1222">
      <w:pPr>
        <w:rPr>
          <w:rFonts w:ascii="Arial" w:hAnsi="Arial" w:cs="Arial"/>
          <w:color w:val="000000" w:themeColor="text1"/>
        </w:rPr>
      </w:pPr>
      <w:bookmarkStart w:id="12" w:name="sub_3144"/>
      <w:bookmarkEnd w:id="11"/>
      <w:r w:rsidRPr="00716F45">
        <w:rPr>
          <w:rFonts w:ascii="Arial" w:hAnsi="Arial" w:cs="Arial"/>
          <w:color w:val="000000" w:themeColor="text1"/>
        </w:rPr>
        <w:t>4) посредством размещения в открытой и доступной форме информации:</w:t>
      </w:r>
    </w:p>
    <w:bookmarkEnd w:id="12"/>
    <w:p w:rsidR="005B1222" w:rsidRPr="00716F45" w:rsidRDefault="005B1222">
      <w:pPr>
        <w:rPr>
          <w:rFonts w:ascii="Arial" w:hAnsi="Arial" w:cs="Arial"/>
          <w:color w:val="000000" w:themeColor="text1"/>
        </w:rPr>
      </w:pPr>
      <w:r w:rsidRPr="00716F45">
        <w:rPr>
          <w:rFonts w:ascii="Arial" w:hAnsi="Arial" w:cs="Arial"/>
          <w:color w:val="000000" w:themeColor="text1"/>
        </w:rPr>
        <w:t>в федеральной государственной информационной системе "Единый портал государственных и муниципальных услуг (функций)" (</w:t>
      </w:r>
      <w:hyperlink r:id="rId10" w:history="1">
        <w:r w:rsidRPr="00716F45">
          <w:rPr>
            <w:rStyle w:val="a4"/>
            <w:rFonts w:ascii="Arial" w:hAnsi="Arial" w:cs="Arial"/>
            <w:color w:val="000000" w:themeColor="text1"/>
          </w:rPr>
          <w:t>https://www.gosuslugi.ru/</w:t>
        </w:r>
      </w:hyperlink>
      <w:r w:rsidRPr="00716F45">
        <w:rPr>
          <w:rFonts w:ascii="Arial" w:hAnsi="Arial" w:cs="Arial"/>
          <w:color w:val="000000" w:themeColor="text1"/>
        </w:rPr>
        <w:t>) (далее - ЕПГУ);</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на официальном сайте Уполномоченного органа </w:t>
      </w:r>
      <w:r w:rsidRPr="00716F45">
        <w:rPr>
          <w:rFonts w:ascii="Arial" w:hAnsi="Arial" w:cs="Arial"/>
          <w:color w:val="000000" w:themeColor="text1"/>
        </w:rPr>
        <w:lastRenderedPageBreak/>
        <w:t>(</w:t>
      </w:r>
      <w:r w:rsidR="00355C4E" w:rsidRPr="00716F45">
        <w:rPr>
          <w:rFonts w:ascii="Arial" w:hAnsi="Arial" w:cs="Arial"/>
          <w:color w:val="000000" w:themeColor="text1"/>
          <w:lang w:val="en-US"/>
        </w:rPr>
        <w:t>https</w:t>
      </w:r>
      <w:r w:rsidR="00355C4E" w:rsidRPr="00716F45">
        <w:rPr>
          <w:rFonts w:ascii="Arial" w:hAnsi="Arial" w:cs="Arial"/>
          <w:color w:val="000000" w:themeColor="text1"/>
        </w:rPr>
        <w:t>://</w:t>
      </w:r>
      <w:r w:rsidR="00355C4E" w:rsidRPr="00716F45">
        <w:rPr>
          <w:rFonts w:ascii="Arial" w:hAnsi="Arial" w:cs="Arial"/>
          <w:color w:val="000000" w:themeColor="text1"/>
          <w:lang w:val="en-US"/>
        </w:rPr>
        <w:t>www</w:t>
      </w:r>
      <w:r w:rsidR="00355C4E" w:rsidRPr="00716F45">
        <w:rPr>
          <w:rFonts w:ascii="Arial" w:hAnsi="Arial" w:cs="Arial"/>
          <w:color w:val="000000" w:themeColor="text1"/>
        </w:rPr>
        <w:t>.</w:t>
      </w:r>
      <w:r w:rsidR="00355C4E" w:rsidRPr="00716F45">
        <w:rPr>
          <w:rFonts w:ascii="Arial" w:hAnsi="Arial" w:cs="Arial"/>
          <w:color w:val="000000" w:themeColor="text1"/>
          <w:lang w:val="en-US"/>
        </w:rPr>
        <w:t>novoselovo</w:t>
      </w:r>
      <w:r w:rsidR="00355C4E" w:rsidRPr="00716F45">
        <w:rPr>
          <w:rFonts w:ascii="Arial" w:hAnsi="Arial" w:cs="Arial"/>
          <w:color w:val="000000" w:themeColor="text1"/>
        </w:rPr>
        <w:t>.</w:t>
      </w:r>
      <w:r w:rsidR="00775099">
        <w:rPr>
          <w:rFonts w:ascii="Arial" w:hAnsi="Arial" w:cs="Arial"/>
          <w:color w:val="000000" w:themeColor="text1"/>
          <w:lang w:val="en-US"/>
        </w:rPr>
        <w:t>gosuslugi</w:t>
      </w:r>
      <w:r w:rsidR="00775099" w:rsidRPr="00775099">
        <w:rPr>
          <w:rFonts w:ascii="Arial" w:hAnsi="Arial" w:cs="Arial"/>
          <w:color w:val="000000" w:themeColor="text1"/>
        </w:rPr>
        <w:t>.</w:t>
      </w:r>
      <w:r w:rsidR="00355C4E" w:rsidRPr="00716F45">
        <w:rPr>
          <w:rFonts w:ascii="Arial" w:hAnsi="Arial" w:cs="Arial"/>
          <w:color w:val="000000" w:themeColor="text1"/>
          <w:lang w:val="en-US"/>
        </w:rPr>
        <w:t>ru</w:t>
      </w:r>
      <w:r w:rsidRPr="00716F45">
        <w:rPr>
          <w:rFonts w:ascii="Arial" w:hAnsi="Arial" w:cs="Arial"/>
          <w:color w:val="000000" w:themeColor="text1"/>
        </w:rPr>
        <w:t>);</w:t>
      </w:r>
    </w:p>
    <w:p w:rsidR="005B1222" w:rsidRPr="00716F45" w:rsidRDefault="005B1222">
      <w:pPr>
        <w:rPr>
          <w:rFonts w:ascii="Arial" w:hAnsi="Arial" w:cs="Arial"/>
          <w:color w:val="000000" w:themeColor="text1"/>
        </w:rPr>
      </w:pPr>
      <w:bookmarkStart w:id="13" w:name="sub_3145"/>
      <w:r w:rsidRPr="00716F45">
        <w:rPr>
          <w:rFonts w:ascii="Arial" w:hAnsi="Arial" w:cs="Arial"/>
          <w:color w:val="000000" w:themeColor="text1"/>
        </w:rPr>
        <w:t>5) посредством размещения информации на информационных стендах Уполномоченного органа или многофункционального центра.</w:t>
      </w:r>
    </w:p>
    <w:p w:rsidR="005B1222" w:rsidRPr="00716F45" w:rsidRDefault="005B1222">
      <w:pPr>
        <w:rPr>
          <w:rFonts w:ascii="Arial" w:hAnsi="Arial" w:cs="Arial"/>
          <w:color w:val="000000" w:themeColor="text1"/>
        </w:rPr>
      </w:pPr>
      <w:bookmarkStart w:id="14" w:name="sub_3015"/>
      <w:bookmarkEnd w:id="13"/>
      <w:r w:rsidRPr="00716F45">
        <w:rPr>
          <w:rFonts w:ascii="Arial" w:hAnsi="Arial" w:cs="Arial"/>
          <w:color w:val="000000" w:themeColor="text1"/>
        </w:rPr>
        <w:t>1.5. Информирование осуществляется по вопросам, касающимся:</w:t>
      </w:r>
    </w:p>
    <w:bookmarkEnd w:id="14"/>
    <w:p w:rsidR="005B1222" w:rsidRPr="00716F45" w:rsidRDefault="005B1222">
      <w:pPr>
        <w:rPr>
          <w:rFonts w:ascii="Arial" w:hAnsi="Arial" w:cs="Arial"/>
          <w:color w:val="000000" w:themeColor="text1"/>
        </w:rPr>
      </w:pPr>
      <w:r w:rsidRPr="00716F45">
        <w:rPr>
          <w:rFonts w:ascii="Arial" w:hAnsi="Arial" w:cs="Arial"/>
          <w:color w:val="000000" w:themeColor="text1"/>
        </w:rPr>
        <w:t xml:space="preserve">способов подачи заявления о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адресов Уполномоченного органа и многофункциональных центров, обращение в которые необходимо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справочной информации о работе Уполномоченного органа (структурных подразделений Уполномоченного органа);</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услуг, которые являются необходимыми и обязательными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порядка и сроков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порядка получения сведений о ходе рассмотрения заявления о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о результатах предоставления муниципальной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по вопросам предоставления услуг, которые являются необходимыми и обязательными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Получение информации по вопросам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услуг, которые являются необходимыми и обязательными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осуществляется бесплатно.</w:t>
      </w:r>
    </w:p>
    <w:p w:rsidR="005B1222" w:rsidRPr="00716F45" w:rsidRDefault="005B1222">
      <w:pPr>
        <w:rPr>
          <w:rFonts w:ascii="Arial" w:hAnsi="Arial" w:cs="Arial"/>
          <w:color w:val="000000" w:themeColor="text1"/>
        </w:rPr>
      </w:pPr>
      <w:bookmarkStart w:id="15" w:name="sub_3016"/>
      <w:r w:rsidRPr="00716F45">
        <w:rPr>
          <w:rFonts w:ascii="Arial" w:hAnsi="Arial" w:cs="Arial"/>
          <w:color w:val="000000" w:themeColor="text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5"/>
    <w:p w:rsidR="005B1222" w:rsidRPr="00716F45" w:rsidRDefault="005B1222">
      <w:pPr>
        <w:rPr>
          <w:rFonts w:ascii="Arial" w:hAnsi="Arial" w:cs="Arial"/>
          <w:color w:val="000000" w:themeColor="text1"/>
        </w:rPr>
      </w:pPr>
      <w:r w:rsidRPr="00716F45">
        <w:rPr>
          <w:rFonts w:ascii="Arial" w:hAnsi="Arial" w:cs="Arial"/>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222" w:rsidRPr="00716F45" w:rsidRDefault="005B1222">
      <w:pPr>
        <w:rPr>
          <w:rFonts w:ascii="Arial" w:hAnsi="Arial" w:cs="Arial"/>
          <w:color w:val="000000" w:themeColor="text1"/>
        </w:rPr>
      </w:pPr>
      <w:r w:rsidRPr="00716F45">
        <w:rPr>
          <w:rFonts w:ascii="Arial" w:hAnsi="Arial" w:cs="Arial"/>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222" w:rsidRPr="00716F45" w:rsidRDefault="005B1222">
      <w:pPr>
        <w:rPr>
          <w:rFonts w:ascii="Arial" w:hAnsi="Arial" w:cs="Arial"/>
          <w:color w:val="000000" w:themeColor="text1"/>
        </w:rPr>
      </w:pPr>
      <w:r w:rsidRPr="00716F45">
        <w:rPr>
          <w:rFonts w:ascii="Arial" w:hAnsi="Arial" w:cs="Arial"/>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5B1222" w:rsidRPr="00716F45" w:rsidRDefault="005B1222">
      <w:pPr>
        <w:rPr>
          <w:rFonts w:ascii="Arial" w:hAnsi="Arial" w:cs="Arial"/>
          <w:color w:val="000000" w:themeColor="text1"/>
        </w:rPr>
      </w:pPr>
      <w:r w:rsidRPr="00716F45">
        <w:rPr>
          <w:rFonts w:ascii="Arial" w:hAnsi="Arial" w:cs="Arial"/>
          <w:color w:val="000000" w:themeColor="text1"/>
        </w:rPr>
        <w:t>изложить обращение в письменной форме;</w:t>
      </w:r>
    </w:p>
    <w:p w:rsidR="005B1222" w:rsidRPr="00716F45" w:rsidRDefault="005B1222">
      <w:pPr>
        <w:rPr>
          <w:rFonts w:ascii="Arial" w:hAnsi="Arial" w:cs="Arial"/>
          <w:color w:val="000000" w:themeColor="text1"/>
        </w:rPr>
      </w:pPr>
      <w:r w:rsidRPr="00716F45">
        <w:rPr>
          <w:rFonts w:ascii="Arial" w:hAnsi="Arial" w:cs="Arial"/>
          <w:color w:val="000000" w:themeColor="text1"/>
        </w:rPr>
        <w:t>назначить другое время для консультаций.</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влияющее прямо или косвенно на принимаемое решение.</w:t>
      </w:r>
    </w:p>
    <w:p w:rsidR="005B1222" w:rsidRPr="00716F45" w:rsidRDefault="005B1222">
      <w:pPr>
        <w:rPr>
          <w:rFonts w:ascii="Arial" w:hAnsi="Arial" w:cs="Arial"/>
          <w:color w:val="000000" w:themeColor="text1"/>
        </w:rPr>
      </w:pPr>
      <w:r w:rsidRPr="00716F45">
        <w:rPr>
          <w:rFonts w:ascii="Arial" w:hAnsi="Arial" w:cs="Arial"/>
          <w:color w:val="000000" w:themeColor="text1"/>
        </w:rPr>
        <w:t>Продолжительность информирования по телефону не должна превышать 10 минут.</w:t>
      </w:r>
    </w:p>
    <w:p w:rsidR="005B1222" w:rsidRPr="00716F45" w:rsidRDefault="005B1222">
      <w:pPr>
        <w:rPr>
          <w:rFonts w:ascii="Arial" w:hAnsi="Arial" w:cs="Arial"/>
          <w:color w:val="000000" w:themeColor="text1"/>
        </w:rPr>
      </w:pPr>
      <w:r w:rsidRPr="00716F45">
        <w:rPr>
          <w:rFonts w:ascii="Arial" w:hAnsi="Arial" w:cs="Arial"/>
          <w:color w:val="000000" w:themeColor="text1"/>
        </w:rPr>
        <w:t>Информирование осуществляется в соответствии с графиком приема граждан.</w:t>
      </w:r>
    </w:p>
    <w:p w:rsidR="005B1222" w:rsidRPr="00716F45" w:rsidRDefault="005B1222">
      <w:pPr>
        <w:rPr>
          <w:rFonts w:ascii="Arial" w:hAnsi="Arial" w:cs="Arial"/>
          <w:color w:val="000000" w:themeColor="text1"/>
        </w:rPr>
      </w:pPr>
      <w:bookmarkStart w:id="16" w:name="sub_3017"/>
      <w:r w:rsidRPr="00716F45">
        <w:rPr>
          <w:rFonts w:ascii="Arial" w:hAnsi="Arial" w:cs="Arial"/>
          <w:color w:val="000000" w:themeColor="text1"/>
        </w:rPr>
        <w:t xml:space="preserve">1.7. По письменному обращению должностное лицо Уполномоченного органа, ответственный за предоставление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подробно в письменной форме разъясняет заявителю сведения по вопросам, указанным в </w:t>
      </w:r>
      <w:hyperlink w:anchor="sub_3015" w:history="1">
        <w:r w:rsidRPr="00716F45">
          <w:rPr>
            <w:rStyle w:val="a4"/>
            <w:rFonts w:ascii="Arial" w:hAnsi="Arial" w:cs="Arial"/>
            <w:color w:val="000000" w:themeColor="text1"/>
          </w:rPr>
          <w:t>пункте 1.5.</w:t>
        </w:r>
      </w:hyperlink>
      <w:r w:rsidRPr="00716F45">
        <w:rPr>
          <w:rFonts w:ascii="Arial" w:hAnsi="Arial" w:cs="Arial"/>
          <w:color w:val="000000" w:themeColor="text1"/>
        </w:rPr>
        <w:t xml:space="preserve"> настоящего Административного регламента в порядке, установленном </w:t>
      </w:r>
      <w:hyperlink r:id="rId11" w:history="1">
        <w:r w:rsidRPr="00716F45">
          <w:rPr>
            <w:rStyle w:val="a4"/>
            <w:rFonts w:ascii="Arial" w:hAnsi="Arial" w:cs="Arial"/>
            <w:color w:val="000000" w:themeColor="text1"/>
          </w:rPr>
          <w:t>Федеральным законом</w:t>
        </w:r>
      </w:hyperlink>
      <w:r w:rsidRPr="00716F45">
        <w:rPr>
          <w:rFonts w:ascii="Arial" w:hAnsi="Arial" w:cs="Arial"/>
          <w:color w:val="000000" w:themeColor="text1"/>
        </w:rPr>
        <w:t xml:space="preserve"> от 2 мая 2006 г. N 59-ФЗ "О порядке рассмотрения обращений граждан Российской Федерации" (далее - Федеральный закон N 59-ФЗ).</w:t>
      </w:r>
    </w:p>
    <w:p w:rsidR="005B1222" w:rsidRPr="00716F45" w:rsidRDefault="005B1222">
      <w:pPr>
        <w:rPr>
          <w:rFonts w:ascii="Arial" w:hAnsi="Arial" w:cs="Arial"/>
          <w:color w:val="000000" w:themeColor="text1"/>
        </w:rPr>
      </w:pPr>
      <w:bookmarkStart w:id="17" w:name="sub_3018"/>
      <w:bookmarkEnd w:id="16"/>
      <w:r w:rsidRPr="00716F45">
        <w:rPr>
          <w:rFonts w:ascii="Arial" w:hAnsi="Arial" w:cs="Arial"/>
          <w:color w:val="000000" w:themeColor="text1"/>
        </w:rPr>
        <w:t xml:space="preserve">1.8. На </w:t>
      </w:r>
      <w:hyperlink r:id="rId12" w:history="1">
        <w:r w:rsidRPr="00716F45">
          <w:rPr>
            <w:rStyle w:val="a4"/>
            <w:rFonts w:ascii="Arial" w:hAnsi="Arial" w:cs="Arial"/>
            <w:color w:val="000000" w:themeColor="text1"/>
          </w:rPr>
          <w:t>ЕПГУ</w:t>
        </w:r>
      </w:hyperlink>
      <w:r w:rsidRPr="00716F45">
        <w:rPr>
          <w:rFonts w:ascii="Arial" w:hAnsi="Arial" w:cs="Arial"/>
          <w:color w:val="000000" w:themeColor="text1"/>
        </w:rPr>
        <w:t xml:space="preserve"> размещаются сведения, предусмотренные </w:t>
      </w:r>
      <w:hyperlink r:id="rId13" w:history="1">
        <w:r w:rsidRPr="00716F45">
          <w:rPr>
            <w:rStyle w:val="a4"/>
            <w:rFonts w:ascii="Arial" w:hAnsi="Arial" w:cs="Arial"/>
            <w:color w:val="000000" w:themeColor="text1"/>
          </w:rPr>
          <w:t>Положением</w:t>
        </w:r>
      </w:hyperlink>
      <w:r w:rsidRPr="00716F45">
        <w:rPr>
          <w:rFonts w:ascii="Arial" w:hAnsi="Arial" w:cs="Arial"/>
          <w:color w:val="000000" w:themeColor="text1"/>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716F45">
          <w:rPr>
            <w:rStyle w:val="a4"/>
            <w:rFonts w:ascii="Arial" w:hAnsi="Arial" w:cs="Arial"/>
            <w:color w:val="000000" w:themeColor="text1"/>
          </w:rPr>
          <w:t>постановлением</w:t>
        </w:r>
      </w:hyperlink>
      <w:r w:rsidRPr="00716F45">
        <w:rPr>
          <w:rFonts w:ascii="Arial" w:hAnsi="Arial" w:cs="Arial"/>
          <w:color w:val="000000" w:themeColor="text1"/>
        </w:rPr>
        <w:t xml:space="preserve"> Правительства Российской Федерации от 24 октября 2011 года N 861.</w:t>
      </w:r>
    </w:p>
    <w:bookmarkEnd w:id="17"/>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Доступ к информации о сроках и порядке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1222" w:rsidRPr="00716F45" w:rsidRDefault="005B1222">
      <w:pPr>
        <w:rPr>
          <w:rFonts w:ascii="Arial" w:hAnsi="Arial" w:cs="Arial"/>
          <w:color w:val="000000" w:themeColor="text1"/>
        </w:rPr>
      </w:pPr>
      <w:bookmarkStart w:id="18" w:name="sub_3019"/>
      <w:r w:rsidRPr="00716F45">
        <w:rPr>
          <w:rFonts w:ascii="Arial" w:hAnsi="Arial" w:cs="Arial"/>
          <w:color w:val="000000" w:themeColor="text1"/>
        </w:rPr>
        <w:t xml:space="preserve">1.9. На официальном сайте Уполномоченного органа, на стендах в местах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18"/>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о месте нахождения и графике работы Уполномоченного органа и их структурных подразделений, ответственных за предоставление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а также многофункциональных центров;</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справочные телефоны структурных подразделений Уполномоченного органа, ответственных за предоставление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в том числе номер телефона-автоинформатора (при наличии);</w:t>
      </w:r>
    </w:p>
    <w:p w:rsidR="005B1222" w:rsidRPr="00716F45" w:rsidRDefault="005B1222">
      <w:pPr>
        <w:rPr>
          <w:rFonts w:ascii="Arial" w:hAnsi="Arial" w:cs="Arial"/>
          <w:color w:val="000000" w:themeColor="text1"/>
        </w:rPr>
      </w:pPr>
      <w:r w:rsidRPr="00716F45">
        <w:rPr>
          <w:rFonts w:ascii="Arial" w:hAnsi="Arial" w:cs="Arial"/>
          <w:color w:val="000000" w:themeColor="text1"/>
        </w:rPr>
        <w:t>адрес официального сайта, а также электронной почты и (или) формы обратной связи Уполномоченного органа в сети "Интернет".</w:t>
      </w:r>
    </w:p>
    <w:p w:rsidR="005B1222" w:rsidRPr="00716F45" w:rsidRDefault="005B1222">
      <w:pPr>
        <w:rPr>
          <w:rFonts w:ascii="Arial" w:hAnsi="Arial" w:cs="Arial"/>
          <w:color w:val="000000" w:themeColor="text1"/>
        </w:rPr>
      </w:pPr>
      <w:bookmarkStart w:id="19" w:name="sub_3110"/>
      <w:r w:rsidRPr="00716F45">
        <w:rPr>
          <w:rFonts w:ascii="Arial" w:hAnsi="Arial" w:cs="Arial"/>
          <w:color w:val="000000" w:themeColor="text1"/>
        </w:rPr>
        <w:t xml:space="preserve">1.10. В залах ожидания Уполномоченного органа размещаются нормативные правовые акты, регулирующие порядок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в том числе Административный регламент, которые по требованию заявителя предоставляются ему для ознакомления.</w:t>
      </w:r>
    </w:p>
    <w:p w:rsidR="005B1222" w:rsidRPr="00716F45" w:rsidRDefault="005B1222">
      <w:pPr>
        <w:rPr>
          <w:rFonts w:ascii="Arial" w:hAnsi="Arial" w:cs="Arial"/>
          <w:color w:val="000000" w:themeColor="text1"/>
        </w:rPr>
      </w:pPr>
      <w:bookmarkStart w:id="20" w:name="sub_3111"/>
      <w:bookmarkEnd w:id="19"/>
      <w:r w:rsidRPr="00716F45">
        <w:rPr>
          <w:rFonts w:ascii="Arial" w:hAnsi="Arial" w:cs="Arial"/>
          <w:color w:val="000000" w:themeColor="text1"/>
        </w:rPr>
        <w:t xml:space="preserve">1.11. Размещение информации о порядке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222" w:rsidRPr="00716F45" w:rsidRDefault="005B1222">
      <w:pPr>
        <w:rPr>
          <w:rFonts w:ascii="Arial" w:hAnsi="Arial" w:cs="Arial"/>
          <w:color w:val="000000" w:themeColor="text1"/>
        </w:rPr>
      </w:pPr>
      <w:bookmarkStart w:id="21" w:name="sub_3112"/>
      <w:bookmarkEnd w:id="20"/>
      <w:r w:rsidRPr="00716F45">
        <w:rPr>
          <w:rFonts w:ascii="Arial" w:hAnsi="Arial" w:cs="Arial"/>
          <w:color w:val="000000" w:themeColor="text1"/>
        </w:rPr>
        <w:t xml:space="preserve">1.12. Информация о ходе рассмотрения заявления о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о результатах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может быть получена заявителем (его представителем) в личном кабинете на </w:t>
      </w:r>
      <w:hyperlink r:id="rId15" w:history="1">
        <w:r w:rsidRPr="00716F45">
          <w:rPr>
            <w:rStyle w:val="a4"/>
            <w:rFonts w:ascii="Arial" w:hAnsi="Arial" w:cs="Arial"/>
            <w:color w:val="000000" w:themeColor="text1"/>
          </w:rPr>
          <w:t>ЕПГУ</w:t>
        </w:r>
      </w:hyperlink>
      <w:r w:rsidRPr="00716F45">
        <w:rPr>
          <w:rFonts w:ascii="Arial" w:hAnsi="Arial" w:cs="Arial"/>
          <w:color w:val="000000" w:themeColor="text1"/>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1"/>
    <w:p w:rsidR="005B1222" w:rsidRPr="00716F45" w:rsidRDefault="005B1222">
      <w:pPr>
        <w:rPr>
          <w:rFonts w:ascii="Arial" w:hAnsi="Arial" w:cs="Arial"/>
        </w:rPr>
      </w:pPr>
    </w:p>
    <w:p w:rsidR="005B1222" w:rsidRPr="00716F45" w:rsidRDefault="005B1222">
      <w:pPr>
        <w:pStyle w:val="1"/>
        <w:rPr>
          <w:rFonts w:ascii="Arial" w:hAnsi="Arial" w:cs="Arial"/>
        </w:rPr>
      </w:pPr>
      <w:bookmarkStart w:id="22" w:name="sub_3002"/>
      <w:r w:rsidRPr="00716F45">
        <w:rPr>
          <w:rFonts w:ascii="Arial" w:hAnsi="Arial" w:cs="Arial"/>
        </w:rPr>
        <w:t xml:space="preserve">II. Стандарт предоставления </w:t>
      </w:r>
      <w:r w:rsidR="00355C4E" w:rsidRPr="00716F45">
        <w:rPr>
          <w:rFonts w:ascii="Arial" w:hAnsi="Arial" w:cs="Arial"/>
        </w:rPr>
        <w:t>муниципальной</w:t>
      </w:r>
      <w:r w:rsidRPr="00716F45">
        <w:rPr>
          <w:rFonts w:ascii="Arial" w:hAnsi="Arial" w:cs="Arial"/>
        </w:rPr>
        <w:t xml:space="preserve"> услуги</w:t>
      </w:r>
    </w:p>
    <w:bookmarkEnd w:id="22"/>
    <w:p w:rsidR="005B1222" w:rsidRPr="00716F45" w:rsidRDefault="005B1222">
      <w:pPr>
        <w:rPr>
          <w:rFonts w:ascii="Arial" w:hAnsi="Arial" w:cs="Arial"/>
        </w:rPr>
      </w:pPr>
    </w:p>
    <w:p w:rsidR="005B1222" w:rsidRPr="00716F45" w:rsidRDefault="005B1222">
      <w:pPr>
        <w:pStyle w:val="1"/>
        <w:rPr>
          <w:rFonts w:ascii="Arial" w:hAnsi="Arial" w:cs="Arial"/>
        </w:rPr>
      </w:pPr>
      <w:bookmarkStart w:id="23" w:name="sub_30021"/>
      <w:r w:rsidRPr="00716F45">
        <w:rPr>
          <w:rFonts w:ascii="Arial" w:hAnsi="Arial" w:cs="Arial"/>
        </w:rPr>
        <w:t xml:space="preserve">Наименование </w:t>
      </w:r>
      <w:r w:rsidR="00355C4E" w:rsidRPr="00716F45">
        <w:rPr>
          <w:rFonts w:ascii="Arial" w:hAnsi="Arial" w:cs="Arial"/>
        </w:rPr>
        <w:t>муниципальной</w:t>
      </w:r>
      <w:r w:rsidRPr="00716F45">
        <w:rPr>
          <w:rFonts w:ascii="Arial" w:hAnsi="Arial" w:cs="Arial"/>
        </w:rPr>
        <w:t xml:space="preserve"> услуги</w:t>
      </w:r>
    </w:p>
    <w:bookmarkEnd w:id="23"/>
    <w:p w:rsidR="005B1222" w:rsidRPr="00716F45" w:rsidRDefault="005B1222">
      <w:pPr>
        <w:rPr>
          <w:rFonts w:ascii="Arial" w:hAnsi="Arial" w:cs="Arial"/>
        </w:rPr>
      </w:pPr>
    </w:p>
    <w:p w:rsidR="005B1222" w:rsidRPr="00716F45" w:rsidRDefault="009A60FD">
      <w:pPr>
        <w:rPr>
          <w:rFonts w:ascii="Arial" w:hAnsi="Arial" w:cs="Arial"/>
        </w:rPr>
      </w:pPr>
      <w:bookmarkStart w:id="24" w:name="sub_3021"/>
      <w:r w:rsidRPr="00716F45">
        <w:rPr>
          <w:rFonts w:ascii="Arial" w:hAnsi="Arial" w:cs="Arial"/>
        </w:rPr>
        <w:t>2.1. М</w:t>
      </w:r>
      <w:r w:rsidR="005B1222" w:rsidRPr="00716F45">
        <w:rPr>
          <w:rFonts w:ascii="Arial" w:hAnsi="Arial" w:cs="Arial"/>
        </w:rPr>
        <w:t>униципа</w:t>
      </w:r>
      <w:r w:rsidRPr="00716F45">
        <w:rPr>
          <w:rFonts w:ascii="Arial" w:hAnsi="Arial" w:cs="Arial"/>
        </w:rPr>
        <w:t xml:space="preserve">льная </w:t>
      </w:r>
      <w:r w:rsidR="005B1222" w:rsidRPr="00716F45">
        <w:rPr>
          <w:rFonts w:ascii="Arial" w:hAnsi="Arial" w:cs="Arial"/>
        </w:rPr>
        <w:t>услуга "Пре</w:t>
      </w:r>
      <w:r w:rsidRPr="00716F45">
        <w:rPr>
          <w:rFonts w:ascii="Arial" w:hAnsi="Arial" w:cs="Arial"/>
        </w:rPr>
        <w:t>доставление земельных участков муниципальной</w:t>
      </w:r>
      <w:r w:rsidR="005B1222" w:rsidRPr="00716F45">
        <w:rPr>
          <w:rFonts w:ascii="Arial" w:hAnsi="Arial" w:cs="Arial"/>
        </w:rPr>
        <w:t xml:space="preserve"> собственности, на торгах".</w:t>
      </w:r>
    </w:p>
    <w:bookmarkEnd w:id="24"/>
    <w:p w:rsidR="005B1222" w:rsidRPr="00716F45" w:rsidRDefault="005B1222">
      <w:pPr>
        <w:rPr>
          <w:rFonts w:ascii="Arial" w:hAnsi="Arial" w:cs="Arial"/>
        </w:rPr>
      </w:pPr>
    </w:p>
    <w:p w:rsidR="005B1222" w:rsidRPr="00716F45" w:rsidRDefault="005B1222">
      <w:pPr>
        <w:pStyle w:val="1"/>
        <w:rPr>
          <w:rFonts w:ascii="Arial" w:hAnsi="Arial" w:cs="Arial"/>
        </w:rPr>
      </w:pPr>
      <w:bookmarkStart w:id="25" w:name="sub_30022"/>
      <w:r w:rsidRPr="00716F45">
        <w:rPr>
          <w:rFonts w:ascii="Arial" w:hAnsi="Arial" w:cs="Arial"/>
        </w:rPr>
        <w:lastRenderedPageBreak/>
        <w:t>Наименование</w:t>
      </w:r>
      <w:r w:rsidR="009A60FD" w:rsidRPr="00716F45">
        <w:rPr>
          <w:rFonts w:ascii="Arial" w:hAnsi="Arial" w:cs="Arial"/>
        </w:rPr>
        <w:t xml:space="preserve"> </w:t>
      </w:r>
      <w:r w:rsidRPr="00716F45">
        <w:rPr>
          <w:rFonts w:ascii="Arial" w:hAnsi="Arial" w:cs="Arial"/>
        </w:rPr>
        <w:t>органа местного самоуправления (организации), п</w:t>
      </w:r>
      <w:r w:rsidR="009A60FD" w:rsidRPr="00716F45">
        <w:rPr>
          <w:rFonts w:ascii="Arial" w:hAnsi="Arial" w:cs="Arial"/>
        </w:rPr>
        <w:t>редоставляющего муниципальную</w:t>
      </w:r>
      <w:r w:rsidRPr="00716F45">
        <w:rPr>
          <w:rFonts w:ascii="Arial" w:hAnsi="Arial" w:cs="Arial"/>
        </w:rPr>
        <w:t xml:space="preserve"> услугу</w:t>
      </w:r>
    </w:p>
    <w:bookmarkEnd w:id="25"/>
    <w:p w:rsidR="005B1222" w:rsidRPr="00716F45" w:rsidRDefault="005B1222">
      <w:pPr>
        <w:rPr>
          <w:rFonts w:ascii="Arial" w:hAnsi="Arial" w:cs="Arial"/>
        </w:rPr>
      </w:pPr>
    </w:p>
    <w:p w:rsidR="009A60FD" w:rsidRPr="00716F45" w:rsidRDefault="009A60FD" w:rsidP="009A60FD">
      <w:pPr>
        <w:rPr>
          <w:rFonts w:ascii="Arial" w:hAnsi="Arial" w:cs="Arial"/>
        </w:rPr>
      </w:pPr>
      <w:bookmarkStart w:id="26" w:name="sub_3022"/>
      <w:r w:rsidRPr="00716F45">
        <w:rPr>
          <w:rFonts w:ascii="Arial" w:hAnsi="Arial" w:cs="Arial"/>
        </w:rPr>
        <w:t>2.2. Муниципальная</w:t>
      </w:r>
      <w:r w:rsidR="005B1222" w:rsidRPr="00716F45">
        <w:rPr>
          <w:rFonts w:ascii="Arial" w:hAnsi="Arial" w:cs="Arial"/>
        </w:rPr>
        <w:t xml:space="preserve"> услуга предоставляется Уполномоченным органом </w:t>
      </w:r>
      <w:r w:rsidRPr="00716F45">
        <w:rPr>
          <w:rFonts w:ascii="Arial" w:hAnsi="Arial" w:cs="Arial"/>
        </w:rPr>
        <w:t>–</w:t>
      </w:r>
      <w:r w:rsidR="005B1222" w:rsidRPr="00716F45">
        <w:rPr>
          <w:rFonts w:ascii="Arial" w:hAnsi="Arial" w:cs="Arial"/>
        </w:rPr>
        <w:t xml:space="preserve"> </w:t>
      </w:r>
      <w:r w:rsidRPr="00716F45">
        <w:rPr>
          <w:rFonts w:ascii="Arial" w:hAnsi="Arial" w:cs="Arial"/>
        </w:rPr>
        <w:t>Администрацией Новоселовского сельского поселения.</w:t>
      </w:r>
      <w:bookmarkStart w:id="27" w:name="sub_3023"/>
      <w:bookmarkEnd w:id="26"/>
    </w:p>
    <w:p w:rsidR="005B1222" w:rsidRPr="00716F45" w:rsidRDefault="005B1222" w:rsidP="009A60FD">
      <w:pPr>
        <w:rPr>
          <w:rFonts w:ascii="Arial" w:hAnsi="Arial" w:cs="Arial"/>
        </w:rPr>
      </w:pPr>
      <w:r w:rsidRPr="00716F45">
        <w:rPr>
          <w:rFonts w:ascii="Arial" w:hAnsi="Arial" w:cs="Arial"/>
        </w:rPr>
        <w:t xml:space="preserve">2.3. В </w:t>
      </w:r>
      <w:r w:rsidR="009A60FD" w:rsidRPr="00716F45">
        <w:rPr>
          <w:rFonts w:ascii="Arial" w:hAnsi="Arial" w:cs="Arial"/>
        </w:rPr>
        <w:t xml:space="preserve">предоставлении муниципальной услуги принимают </w:t>
      </w:r>
      <w:r w:rsidRPr="00716F45">
        <w:rPr>
          <w:rFonts w:ascii="Arial" w:hAnsi="Arial" w:cs="Arial"/>
        </w:rPr>
        <w:t>участие</w:t>
      </w:r>
      <w:bookmarkEnd w:id="27"/>
      <w:r w:rsidR="009A60FD" w:rsidRPr="00716F45">
        <w:rPr>
          <w:rFonts w:ascii="Arial" w:hAnsi="Arial" w:cs="Arial"/>
        </w:rPr>
        <w:t xml:space="preserve">: Администрация Новоселовского сельского поселения, многофункциональные центры - при </w:t>
      </w:r>
      <w:r w:rsidRPr="00716F45">
        <w:rPr>
          <w:rFonts w:ascii="Arial" w:hAnsi="Arial" w:cs="Arial"/>
        </w:rPr>
        <w:t>наличии</w:t>
      </w:r>
      <w:r w:rsidR="009A60FD" w:rsidRPr="00716F45">
        <w:rPr>
          <w:rFonts w:ascii="Arial" w:hAnsi="Arial" w:cs="Arial"/>
        </w:rPr>
        <w:t xml:space="preserve"> </w:t>
      </w:r>
      <w:r w:rsidRPr="00716F45">
        <w:rPr>
          <w:rFonts w:ascii="Arial" w:hAnsi="Arial" w:cs="Arial"/>
        </w:rPr>
        <w:t>соответствующ</w:t>
      </w:r>
      <w:r w:rsidR="009A60FD" w:rsidRPr="00716F45">
        <w:rPr>
          <w:rFonts w:ascii="Arial" w:hAnsi="Arial" w:cs="Arial"/>
        </w:rPr>
        <w:t>его соглашения о взаимодействии.</w:t>
      </w:r>
    </w:p>
    <w:p w:rsidR="005B1222" w:rsidRPr="00716F45" w:rsidRDefault="005B1222">
      <w:pPr>
        <w:rPr>
          <w:rFonts w:ascii="Arial" w:hAnsi="Arial" w:cs="Arial"/>
        </w:rPr>
      </w:pPr>
      <w:r w:rsidRPr="00716F45">
        <w:rPr>
          <w:rFonts w:ascii="Arial" w:hAnsi="Arial" w:cs="Arial"/>
        </w:rPr>
        <w:t xml:space="preserve">При предоставлении </w:t>
      </w:r>
      <w:r w:rsidR="00355C4E" w:rsidRPr="00716F45">
        <w:rPr>
          <w:rFonts w:ascii="Arial" w:hAnsi="Arial" w:cs="Arial"/>
        </w:rPr>
        <w:t>муниципальной</w:t>
      </w:r>
      <w:r w:rsidRPr="00716F45">
        <w:rPr>
          <w:rFonts w:ascii="Arial" w:hAnsi="Arial" w:cs="Arial"/>
        </w:rPr>
        <w:t xml:space="preserve"> услуги Уполномоченный орган взаимодействует с:</w:t>
      </w:r>
    </w:p>
    <w:p w:rsidR="005B1222" w:rsidRPr="00716F45" w:rsidRDefault="005B1222">
      <w:pPr>
        <w:rPr>
          <w:rFonts w:ascii="Arial" w:hAnsi="Arial" w:cs="Arial"/>
        </w:rPr>
      </w:pPr>
      <w:bookmarkStart w:id="28" w:name="sub_3231"/>
      <w:r w:rsidRPr="00716F45">
        <w:rPr>
          <w:rFonts w:ascii="Arial" w:hAnsi="Arial" w:cs="Arial"/>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B1222" w:rsidRPr="00716F45" w:rsidRDefault="005B1222">
      <w:pPr>
        <w:rPr>
          <w:rFonts w:ascii="Arial" w:hAnsi="Arial" w:cs="Arial"/>
        </w:rPr>
      </w:pPr>
      <w:bookmarkStart w:id="29" w:name="sub_3232"/>
      <w:bookmarkEnd w:id="28"/>
      <w:r w:rsidRPr="00716F45">
        <w:rPr>
          <w:rFonts w:ascii="Arial" w:hAnsi="Arial" w:cs="Arial"/>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1222" w:rsidRPr="00716F45" w:rsidRDefault="005B1222">
      <w:pPr>
        <w:rPr>
          <w:rFonts w:ascii="Arial" w:hAnsi="Arial" w:cs="Arial"/>
        </w:rPr>
      </w:pPr>
      <w:bookmarkStart w:id="30" w:name="sub_3233"/>
      <w:bookmarkEnd w:id="29"/>
      <w:r w:rsidRPr="00716F45">
        <w:rPr>
          <w:rFonts w:ascii="Arial" w:hAnsi="Arial" w:cs="Arial"/>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5B1222" w:rsidRPr="00716F45" w:rsidRDefault="005B1222">
      <w:pPr>
        <w:rPr>
          <w:rFonts w:ascii="Arial" w:hAnsi="Arial" w:cs="Arial"/>
        </w:rPr>
      </w:pPr>
      <w:bookmarkStart w:id="31" w:name="sub_3234"/>
      <w:bookmarkEnd w:id="30"/>
      <w:r w:rsidRPr="00716F45">
        <w:rPr>
          <w:rFonts w:ascii="Arial" w:hAnsi="Arial" w:cs="Arial"/>
        </w:rPr>
        <w:t>2.3.4.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B1222" w:rsidRPr="00716F45" w:rsidRDefault="005B1222">
      <w:pPr>
        <w:rPr>
          <w:rFonts w:ascii="Arial" w:hAnsi="Arial" w:cs="Arial"/>
        </w:rPr>
      </w:pPr>
      <w:bookmarkStart w:id="32" w:name="sub_3235"/>
      <w:bookmarkEnd w:id="31"/>
      <w:r w:rsidRPr="00716F45">
        <w:rPr>
          <w:rFonts w:ascii="Arial" w:hAnsi="Arial" w:cs="Arial"/>
        </w:rPr>
        <w:t>2.3.5. Специализированными организациями, выполняющими оценочные работы (для проведения работ по оценке земельного участка);</w:t>
      </w:r>
    </w:p>
    <w:p w:rsidR="005B1222" w:rsidRPr="00716F45" w:rsidRDefault="005B1222">
      <w:pPr>
        <w:rPr>
          <w:rFonts w:ascii="Arial" w:hAnsi="Arial" w:cs="Arial"/>
        </w:rPr>
      </w:pPr>
      <w:bookmarkStart w:id="33" w:name="sub_3236"/>
      <w:bookmarkEnd w:id="32"/>
      <w:r w:rsidRPr="00716F45">
        <w:rPr>
          <w:rFonts w:ascii="Arial" w:hAnsi="Arial" w:cs="Arial"/>
        </w:rPr>
        <w:t>2.3.6. Специализированными организациями, уполномоченными на проведение торгов;</w:t>
      </w:r>
    </w:p>
    <w:p w:rsidR="005B1222" w:rsidRPr="00716F45" w:rsidRDefault="005B1222">
      <w:pPr>
        <w:rPr>
          <w:rFonts w:ascii="Arial" w:hAnsi="Arial" w:cs="Arial"/>
        </w:rPr>
      </w:pPr>
      <w:bookmarkStart w:id="34" w:name="sub_3237"/>
      <w:bookmarkEnd w:id="33"/>
      <w:r w:rsidRPr="00716F45">
        <w:rPr>
          <w:rFonts w:ascii="Arial" w:hAnsi="Arial" w:cs="Arial"/>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5B1222" w:rsidRPr="00716F45" w:rsidRDefault="005B1222">
      <w:pPr>
        <w:rPr>
          <w:rFonts w:ascii="Arial" w:hAnsi="Arial" w:cs="Arial"/>
        </w:rPr>
      </w:pPr>
      <w:bookmarkStart w:id="35" w:name="sub_3024"/>
      <w:bookmarkEnd w:id="34"/>
      <w:r w:rsidRPr="00716F45">
        <w:rPr>
          <w:rFonts w:ascii="Arial" w:hAnsi="Arial" w:cs="Arial"/>
        </w:rPr>
        <w:t xml:space="preserve">2.4. При предоставлении </w:t>
      </w:r>
      <w:r w:rsidR="00355C4E" w:rsidRPr="00716F45">
        <w:rPr>
          <w:rFonts w:ascii="Arial" w:hAnsi="Arial" w:cs="Arial"/>
        </w:rPr>
        <w:t>муниципальной</w:t>
      </w:r>
      <w:r w:rsidRPr="00716F45">
        <w:rPr>
          <w:rFonts w:ascii="Arial" w:hAnsi="Arial" w:cs="Arial"/>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355C4E" w:rsidRPr="00716F45">
        <w:rPr>
          <w:rFonts w:ascii="Arial" w:hAnsi="Arial" w:cs="Arial"/>
        </w:rPr>
        <w:t>муниципальной</w:t>
      </w:r>
      <w:r w:rsidRPr="00716F45">
        <w:rPr>
          <w:rFonts w:ascii="Arial" w:hAnsi="Arial" w:cs="Arial"/>
        </w:rPr>
        <w:t xml:space="preserve">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55C4E" w:rsidRPr="00716F45">
        <w:rPr>
          <w:rFonts w:ascii="Arial" w:hAnsi="Arial" w:cs="Arial"/>
        </w:rPr>
        <w:t>муниципальной</w:t>
      </w:r>
      <w:r w:rsidRPr="00716F45">
        <w:rPr>
          <w:rFonts w:ascii="Arial" w:hAnsi="Arial" w:cs="Arial"/>
        </w:rPr>
        <w:t xml:space="preserve"> услуги.</w:t>
      </w:r>
    </w:p>
    <w:bookmarkEnd w:id="35"/>
    <w:p w:rsidR="005B1222" w:rsidRPr="00716F45" w:rsidRDefault="005B1222">
      <w:pPr>
        <w:rPr>
          <w:rFonts w:ascii="Arial" w:hAnsi="Arial" w:cs="Arial"/>
          <w:color w:val="000000" w:themeColor="text1"/>
        </w:rPr>
      </w:pPr>
    </w:p>
    <w:p w:rsidR="005B1222" w:rsidRPr="00716F45" w:rsidRDefault="005B1222">
      <w:pPr>
        <w:pStyle w:val="1"/>
        <w:rPr>
          <w:rFonts w:ascii="Arial" w:hAnsi="Arial" w:cs="Arial"/>
          <w:color w:val="000000" w:themeColor="text1"/>
        </w:rPr>
      </w:pPr>
      <w:bookmarkStart w:id="36" w:name="sub_30023"/>
      <w:r w:rsidRPr="00716F45">
        <w:rPr>
          <w:rFonts w:ascii="Arial" w:hAnsi="Arial" w:cs="Arial"/>
          <w:color w:val="000000" w:themeColor="text1"/>
        </w:rPr>
        <w:t xml:space="preserve">Описание результата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bookmarkEnd w:id="36"/>
    <w:p w:rsidR="005B1222" w:rsidRPr="00716F45" w:rsidRDefault="005B1222">
      <w:pPr>
        <w:rPr>
          <w:rFonts w:ascii="Arial" w:hAnsi="Arial" w:cs="Arial"/>
          <w:color w:val="000000" w:themeColor="text1"/>
        </w:rPr>
      </w:pPr>
    </w:p>
    <w:p w:rsidR="005B1222" w:rsidRPr="00716F45" w:rsidRDefault="005B1222">
      <w:pPr>
        <w:rPr>
          <w:rFonts w:ascii="Arial" w:hAnsi="Arial" w:cs="Arial"/>
          <w:color w:val="000000" w:themeColor="text1"/>
        </w:rPr>
      </w:pPr>
      <w:bookmarkStart w:id="37" w:name="sub_3025"/>
      <w:r w:rsidRPr="00716F45">
        <w:rPr>
          <w:rFonts w:ascii="Arial" w:hAnsi="Arial" w:cs="Arial"/>
          <w:color w:val="000000" w:themeColor="text1"/>
        </w:rPr>
        <w:t xml:space="preserve">2.5. Промежуточным результатом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является решение об утверждении схемы расположения земельного участка по форме согласно </w:t>
      </w:r>
      <w:hyperlink w:anchor="sub_3100" w:history="1">
        <w:r w:rsidRPr="00716F45">
          <w:rPr>
            <w:rStyle w:val="a4"/>
            <w:rFonts w:ascii="Arial" w:hAnsi="Arial" w:cs="Arial"/>
            <w:color w:val="000000" w:themeColor="text1"/>
          </w:rPr>
          <w:t>приложению N 1</w:t>
        </w:r>
      </w:hyperlink>
      <w:r w:rsidRPr="00716F45">
        <w:rPr>
          <w:rFonts w:ascii="Arial" w:hAnsi="Arial" w:cs="Arial"/>
          <w:color w:val="000000" w:themeColor="text1"/>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B1222" w:rsidRPr="00716F45" w:rsidRDefault="005B1222">
      <w:pPr>
        <w:rPr>
          <w:rFonts w:ascii="Arial" w:hAnsi="Arial" w:cs="Arial"/>
          <w:color w:val="000000" w:themeColor="text1"/>
        </w:rPr>
      </w:pPr>
      <w:bookmarkStart w:id="38" w:name="sub_3026"/>
      <w:bookmarkEnd w:id="37"/>
      <w:r w:rsidRPr="00716F45">
        <w:rPr>
          <w:rFonts w:ascii="Arial" w:hAnsi="Arial" w:cs="Arial"/>
          <w:color w:val="000000" w:themeColor="text1"/>
        </w:rPr>
        <w:t xml:space="preserve">2.6. Результатом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являются:</w:t>
      </w:r>
    </w:p>
    <w:p w:rsidR="005B1222" w:rsidRPr="00716F45" w:rsidRDefault="005B1222">
      <w:pPr>
        <w:rPr>
          <w:rFonts w:ascii="Arial" w:hAnsi="Arial" w:cs="Arial"/>
          <w:color w:val="000000" w:themeColor="text1"/>
        </w:rPr>
      </w:pPr>
      <w:bookmarkStart w:id="39" w:name="sub_3261"/>
      <w:bookmarkEnd w:id="38"/>
      <w:r w:rsidRPr="00716F45">
        <w:rPr>
          <w:rFonts w:ascii="Arial" w:hAnsi="Arial" w:cs="Arial"/>
          <w:color w:val="000000" w:themeColor="text1"/>
        </w:rPr>
        <w:t xml:space="preserve">2.6.1. Решение об отказе в утверждении схемы расположения земельного участка по форме согласно </w:t>
      </w:r>
      <w:hyperlink w:anchor="sub_3200" w:history="1">
        <w:r w:rsidRPr="00716F45">
          <w:rPr>
            <w:rStyle w:val="a4"/>
            <w:rFonts w:ascii="Arial" w:hAnsi="Arial" w:cs="Arial"/>
            <w:color w:val="000000" w:themeColor="text1"/>
          </w:rPr>
          <w:t>приложению N 2</w:t>
        </w:r>
      </w:hyperlink>
      <w:r w:rsidRPr="00716F45">
        <w:rPr>
          <w:rFonts w:ascii="Arial" w:hAnsi="Arial" w:cs="Arial"/>
          <w:color w:val="000000" w:themeColor="text1"/>
        </w:rPr>
        <w:t xml:space="preserve"> к настоящему Административному регламенту (в случае если земельный участок предстоит образовать и не </w:t>
      </w:r>
      <w:r w:rsidRPr="00716F45">
        <w:rPr>
          <w:rFonts w:ascii="Arial" w:hAnsi="Arial" w:cs="Arial"/>
          <w:color w:val="000000" w:themeColor="text1"/>
        </w:rPr>
        <w:lastRenderedPageBreak/>
        <w:t>утвержден проект межевания территории, в границах которой предусмотрено образование земельного участка).</w:t>
      </w:r>
    </w:p>
    <w:p w:rsidR="005B1222" w:rsidRPr="00716F45" w:rsidRDefault="005B1222">
      <w:pPr>
        <w:rPr>
          <w:rFonts w:ascii="Arial" w:hAnsi="Arial" w:cs="Arial"/>
          <w:color w:val="000000" w:themeColor="text1"/>
        </w:rPr>
      </w:pPr>
      <w:bookmarkStart w:id="40" w:name="sub_3262"/>
      <w:bookmarkEnd w:id="39"/>
      <w:r w:rsidRPr="00716F45">
        <w:rPr>
          <w:rFonts w:ascii="Arial" w:hAnsi="Arial" w:cs="Arial"/>
          <w:color w:val="000000" w:themeColor="text1"/>
        </w:rPr>
        <w:t xml:space="preserve">2.6.2. Решение о проведении аукциона (форма приведена в </w:t>
      </w:r>
      <w:hyperlink w:anchor="sub_3300" w:history="1">
        <w:r w:rsidRPr="00716F45">
          <w:rPr>
            <w:rStyle w:val="a4"/>
            <w:rFonts w:ascii="Arial" w:hAnsi="Arial" w:cs="Arial"/>
            <w:color w:val="000000" w:themeColor="text1"/>
          </w:rPr>
          <w:t>Приложении N 3</w:t>
        </w:r>
      </w:hyperlink>
      <w:r w:rsidRPr="00716F45">
        <w:rPr>
          <w:rFonts w:ascii="Arial" w:hAnsi="Arial" w:cs="Arial"/>
          <w:color w:val="000000" w:themeColor="text1"/>
        </w:rPr>
        <w:t xml:space="preserve"> к настоящему Административному регламенту). Проведение аукциона осуществляется в соответствии с требованиями </w:t>
      </w:r>
      <w:hyperlink r:id="rId16" w:history="1">
        <w:r w:rsidRPr="00716F45">
          <w:rPr>
            <w:rStyle w:val="a4"/>
            <w:rFonts w:ascii="Arial" w:hAnsi="Arial" w:cs="Arial"/>
            <w:color w:val="000000" w:themeColor="text1"/>
          </w:rPr>
          <w:t>Земельного кодекса</w:t>
        </w:r>
      </w:hyperlink>
      <w:r w:rsidRPr="00716F45">
        <w:rPr>
          <w:rFonts w:ascii="Arial" w:hAnsi="Arial" w:cs="Arial"/>
          <w:color w:val="000000" w:themeColor="text1"/>
        </w:rPr>
        <w:t xml:space="preserve"> Российской Федерации.</w:t>
      </w:r>
    </w:p>
    <w:p w:rsidR="005B1222" w:rsidRPr="00716F45" w:rsidRDefault="005B1222">
      <w:pPr>
        <w:rPr>
          <w:rFonts w:ascii="Arial" w:hAnsi="Arial" w:cs="Arial"/>
          <w:color w:val="000000" w:themeColor="text1"/>
        </w:rPr>
      </w:pPr>
      <w:bookmarkStart w:id="41" w:name="sub_3263"/>
      <w:bookmarkEnd w:id="40"/>
      <w:r w:rsidRPr="00716F45">
        <w:rPr>
          <w:rFonts w:ascii="Arial" w:hAnsi="Arial" w:cs="Arial"/>
          <w:color w:val="000000" w:themeColor="text1"/>
        </w:rPr>
        <w:t xml:space="preserve">2.6.3. Решение об отказе в проведении аукциона (форма приведена в </w:t>
      </w:r>
      <w:hyperlink w:anchor="sub_3400" w:history="1">
        <w:r w:rsidRPr="00716F45">
          <w:rPr>
            <w:rStyle w:val="a4"/>
            <w:rFonts w:ascii="Arial" w:hAnsi="Arial" w:cs="Arial"/>
            <w:color w:val="000000" w:themeColor="text1"/>
          </w:rPr>
          <w:t>Приложении N 4</w:t>
        </w:r>
      </w:hyperlink>
      <w:r w:rsidRPr="00716F45">
        <w:rPr>
          <w:rFonts w:ascii="Arial" w:hAnsi="Arial" w:cs="Arial"/>
          <w:color w:val="000000" w:themeColor="text1"/>
        </w:rPr>
        <w:t xml:space="preserve"> к настоящему Административному регламенту).</w:t>
      </w:r>
    </w:p>
    <w:bookmarkEnd w:id="41"/>
    <w:p w:rsidR="005B1222" w:rsidRPr="00716F45" w:rsidRDefault="005B1222">
      <w:pPr>
        <w:rPr>
          <w:rFonts w:ascii="Arial" w:hAnsi="Arial" w:cs="Arial"/>
          <w:color w:val="000000" w:themeColor="text1"/>
        </w:rPr>
      </w:pPr>
    </w:p>
    <w:p w:rsidR="005B1222" w:rsidRPr="00716F45" w:rsidRDefault="005B1222">
      <w:pPr>
        <w:pStyle w:val="1"/>
        <w:rPr>
          <w:rFonts w:ascii="Arial" w:hAnsi="Arial" w:cs="Arial"/>
          <w:color w:val="000000" w:themeColor="text1"/>
        </w:rPr>
      </w:pPr>
      <w:bookmarkStart w:id="42" w:name="sub_30024"/>
      <w:r w:rsidRPr="00716F45">
        <w:rPr>
          <w:rFonts w:ascii="Arial" w:hAnsi="Arial" w:cs="Arial"/>
          <w:color w:val="000000" w:themeColor="text1"/>
        </w:rPr>
        <w:t xml:space="preserve">Срок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в том числе с учетом необходимости обращения в организации, участвующие в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срок приостановления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срок выдачи (направления) документов, являющихся результатом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bookmarkEnd w:id="42"/>
    <w:p w:rsidR="005B1222" w:rsidRPr="00716F45" w:rsidRDefault="005B1222">
      <w:pPr>
        <w:rPr>
          <w:rFonts w:ascii="Arial" w:hAnsi="Arial" w:cs="Arial"/>
          <w:color w:val="000000" w:themeColor="text1"/>
        </w:rPr>
      </w:pPr>
    </w:p>
    <w:p w:rsidR="005B1222" w:rsidRPr="00716F45" w:rsidRDefault="00600A48" w:rsidP="00600A48">
      <w:pPr>
        <w:rPr>
          <w:rFonts w:ascii="Arial" w:hAnsi="Arial" w:cs="Arial"/>
          <w:color w:val="000000" w:themeColor="text1"/>
        </w:rPr>
      </w:pPr>
      <w:bookmarkStart w:id="43" w:name="sub_3027"/>
      <w:r>
        <w:rPr>
          <w:rFonts w:ascii="Arial" w:hAnsi="Arial" w:cs="Arial"/>
          <w:color w:val="000000" w:themeColor="text1"/>
        </w:rPr>
        <w:t>2.7. Муниципальная услуга предоставляется в срок не более чем 60 календарных дней со дня регистрации заявления в Администрации Новоселовского сельского поселения.</w:t>
      </w:r>
      <w:r w:rsidR="005B1222" w:rsidRPr="00716F45">
        <w:rPr>
          <w:rFonts w:ascii="Arial" w:hAnsi="Arial" w:cs="Arial"/>
          <w:color w:val="000000" w:themeColor="text1"/>
        </w:rPr>
        <w:t xml:space="preserve"> </w:t>
      </w:r>
      <w:bookmarkEnd w:id="43"/>
    </w:p>
    <w:p w:rsidR="005B1222" w:rsidRPr="00716F45" w:rsidRDefault="005B1222">
      <w:pPr>
        <w:rPr>
          <w:rFonts w:ascii="Arial" w:hAnsi="Arial" w:cs="Arial"/>
        </w:rPr>
      </w:pPr>
    </w:p>
    <w:p w:rsidR="005B1222" w:rsidRPr="00716F45" w:rsidRDefault="005B1222">
      <w:pPr>
        <w:pStyle w:val="1"/>
        <w:rPr>
          <w:rFonts w:ascii="Arial" w:hAnsi="Arial" w:cs="Arial"/>
          <w:color w:val="000000" w:themeColor="text1"/>
        </w:rPr>
      </w:pPr>
      <w:bookmarkStart w:id="44" w:name="sub_30025"/>
      <w:r w:rsidRPr="00716F45">
        <w:rPr>
          <w:rFonts w:ascii="Arial" w:hAnsi="Arial" w:cs="Arial"/>
          <w:color w:val="000000" w:themeColor="text1"/>
        </w:rPr>
        <w:t xml:space="preserve">Нормативные правовые акты, регулирующие предоставление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bookmarkEnd w:id="44"/>
    <w:p w:rsidR="005B1222" w:rsidRPr="00716F45" w:rsidRDefault="005B1222">
      <w:pPr>
        <w:rPr>
          <w:rFonts w:ascii="Arial" w:hAnsi="Arial" w:cs="Arial"/>
          <w:color w:val="000000" w:themeColor="text1"/>
        </w:rPr>
      </w:pPr>
    </w:p>
    <w:p w:rsidR="0016629A" w:rsidRPr="0016629A" w:rsidRDefault="005B1222" w:rsidP="00775099">
      <w:pPr>
        <w:rPr>
          <w:rFonts w:ascii="Arial" w:hAnsi="Arial" w:cs="Arial"/>
        </w:rPr>
      </w:pPr>
      <w:bookmarkStart w:id="45" w:name="sub_3028"/>
      <w:r w:rsidRPr="00600A48">
        <w:rPr>
          <w:rFonts w:ascii="Arial" w:hAnsi="Arial" w:cs="Arial"/>
          <w:color w:val="000000" w:themeColor="text1"/>
        </w:rPr>
        <w:t xml:space="preserve">2.8. </w:t>
      </w:r>
      <w:r w:rsidR="00775099">
        <w:rPr>
          <w:rFonts w:ascii="Arial" w:hAnsi="Arial" w:cs="Arial"/>
          <w:color w:val="000000" w:themeColor="text1"/>
        </w:rPr>
        <w:t>Утратил силу</w:t>
      </w:r>
      <w:r w:rsidR="0016629A">
        <w:rPr>
          <w:rFonts w:ascii="Arial" w:hAnsi="Arial" w:cs="Arial"/>
        </w:rPr>
        <w:t>.</w:t>
      </w:r>
    </w:p>
    <w:p w:rsidR="00600A48" w:rsidRPr="00716F45" w:rsidRDefault="00600A48">
      <w:pPr>
        <w:rPr>
          <w:rFonts w:ascii="Arial" w:hAnsi="Arial" w:cs="Arial"/>
          <w:color w:val="000000" w:themeColor="text1"/>
        </w:rPr>
      </w:pPr>
    </w:p>
    <w:bookmarkEnd w:id="45"/>
    <w:p w:rsidR="005B1222" w:rsidRPr="00716F45" w:rsidRDefault="005B1222">
      <w:pPr>
        <w:rPr>
          <w:rFonts w:ascii="Arial" w:hAnsi="Arial" w:cs="Arial"/>
          <w:color w:val="000000" w:themeColor="text1"/>
        </w:rPr>
      </w:pPr>
    </w:p>
    <w:p w:rsidR="005B1222" w:rsidRPr="00716F45" w:rsidRDefault="005B1222">
      <w:pPr>
        <w:pStyle w:val="1"/>
        <w:rPr>
          <w:rFonts w:ascii="Arial" w:hAnsi="Arial" w:cs="Arial"/>
          <w:color w:val="000000" w:themeColor="text1"/>
        </w:rPr>
      </w:pPr>
      <w:bookmarkStart w:id="46" w:name="sub_30026"/>
      <w:r w:rsidRPr="00716F45">
        <w:rPr>
          <w:rFonts w:ascii="Arial" w:hAnsi="Arial" w:cs="Arial"/>
          <w:color w:val="000000" w:themeColor="text1"/>
        </w:rPr>
        <w:t xml:space="preserve">Исчерпывающий перечень документов, необходимых в соответствии с нормативными правовыми актами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услуг, которые являются необходимыми и обязательными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bookmarkEnd w:id="46"/>
    <w:p w:rsidR="005B1222" w:rsidRPr="00716F45" w:rsidRDefault="005B1222">
      <w:pPr>
        <w:rPr>
          <w:rFonts w:ascii="Arial" w:hAnsi="Arial" w:cs="Arial"/>
          <w:color w:val="000000" w:themeColor="text1"/>
        </w:rPr>
      </w:pPr>
    </w:p>
    <w:p w:rsidR="005B1222" w:rsidRPr="00716F45" w:rsidRDefault="005B1222">
      <w:pPr>
        <w:rPr>
          <w:rFonts w:ascii="Arial" w:hAnsi="Arial" w:cs="Arial"/>
          <w:color w:val="000000" w:themeColor="text1"/>
        </w:rPr>
      </w:pPr>
      <w:bookmarkStart w:id="47" w:name="sub_3029"/>
      <w:r w:rsidRPr="00716F45">
        <w:rPr>
          <w:rFonts w:ascii="Arial" w:hAnsi="Arial" w:cs="Arial"/>
          <w:color w:val="000000" w:themeColor="text1"/>
        </w:rPr>
        <w:t xml:space="preserve">2.9. Для получения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заявитель представляет:</w:t>
      </w:r>
    </w:p>
    <w:p w:rsidR="005B1222" w:rsidRPr="00716F45" w:rsidRDefault="005B1222">
      <w:pPr>
        <w:rPr>
          <w:rFonts w:ascii="Arial" w:hAnsi="Arial" w:cs="Arial"/>
          <w:color w:val="000000" w:themeColor="text1"/>
        </w:rPr>
      </w:pPr>
      <w:bookmarkStart w:id="48" w:name="sub_3291"/>
      <w:bookmarkEnd w:id="47"/>
      <w:r w:rsidRPr="00716F45">
        <w:rPr>
          <w:rFonts w:ascii="Arial" w:hAnsi="Arial" w:cs="Arial"/>
          <w:color w:val="000000" w:themeColor="text1"/>
        </w:rPr>
        <w:t xml:space="preserve">2.9.1. Заявления о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по форме, содержащейся в </w:t>
      </w:r>
      <w:hyperlink w:anchor="sub_3500" w:history="1">
        <w:r w:rsidRPr="00716F45">
          <w:rPr>
            <w:rStyle w:val="a4"/>
            <w:rFonts w:ascii="Arial" w:hAnsi="Arial" w:cs="Arial"/>
            <w:color w:val="000000" w:themeColor="text1"/>
          </w:rPr>
          <w:t>Приложениях N 5</w:t>
        </w:r>
      </w:hyperlink>
      <w:r w:rsidRPr="00716F45">
        <w:rPr>
          <w:rFonts w:ascii="Arial" w:hAnsi="Arial" w:cs="Arial"/>
          <w:color w:val="000000" w:themeColor="text1"/>
        </w:rPr>
        <w:t xml:space="preserve">, </w:t>
      </w:r>
      <w:hyperlink w:anchor="sub_3600" w:history="1">
        <w:r w:rsidRPr="00716F45">
          <w:rPr>
            <w:rStyle w:val="a4"/>
            <w:rFonts w:ascii="Arial" w:hAnsi="Arial" w:cs="Arial"/>
            <w:color w:val="000000" w:themeColor="text1"/>
          </w:rPr>
          <w:t>6</w:t>
        </w:r>
      </w:hyperlink>
      <w:r w:rsidRPr="00716F45">
        <w:rPr>
          <w:rFonts w:ascii="Arial" w:hAnsi="Arial" w:cs="Arial"/>
          <w:color w:val="000000" w:themeColor="text1"/>
        </w:rPr>
        <w:t xml:space="preserve"> к настоящему Административному регламенту.</w:t>
      </w:r>
    </w:p>
    <w:bookmarkEnd w:id="48"/>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В случае направления заявления посредством </w:t>
      </w:r>
      <w:hyperlink r:id="rId17" w:history="1">
        <w:r w:rsidRPr="00716F45">
          <w:rPr>
            <w:rStyle w:val="a4"/>
            <w:rFonts w:ascii="Arial" w:hAnsi="Arial" w:cs="Arial"/>
            <w:color w:val="000000" w:themeColor="text1"/>
          </w:rPr>
          <w:t>ЕПГУ</w:t>
        </w:r>
      </w:hyperlink>
      <w:r w:rsidRPr="00716F45">
        <w:rPr>
          <w:rFonts w:ascii="Arial" w:hAnsi="Arial" w:cs="Arial"/>
          <w:color w:val="000000" w:themeColor="text1"/>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В заявлении также указывается один из следующих способов направления результата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в форме электронного документа в личном кабинете на </w:t>
      </w:r>
      <w:hyperlink r:id="rId18" w:history="1">
        <w:r w:rsidRPr="00716F45">
          <w:rPr>
            <w:rStyle w:val="a4"/>
            <w:rFonts w:ascii="Arial" w:hAnsi="Arial" w:cs="Arial"/>
            <w:color w:val="000000" w:themeColor="text1"/>
          </w:rPr>
          <w:t>ЕПГУ</w:t>
        </w:r>
      </w:hyperlink>
      <w:r w:rsidRPr="00716F45">
        <w:rPr>
          <w:rFonts w:ascii="Arial" w:hAnsi="Arial" w:cs="Arial"/>
          <w:color w:val="000000" w:themeColor="text1"/>
        </w:rPr>
        <w:t>;</w:t>
      </w:r>
    </w:p>
    <w:p w:rsidR="005B1222" w:rsidRPr="00716F45" w:rsidRDefault="005B1222">
      <w:pPr>
        <w:rPr>
          <w:rFonts w:ascii="Arial" w:hAnsi="Arial" w:cs="Arial"/>
          <w:color w:val="000000" w:themeColor="text1"/>
        </w:rPr>
      </w:pPr>
      <w:r w:rsidRPr="00716F45">
        <w:rPr>
          <w:rFonts w:ascii="Arial" w:hAnsi="Arial" w:cs="Arial"/>
          <w:color w:val="000000" w:themeColor="text1"/>
        </w:rPr>
        <w:t>на бумажном носителе в виде распечатанного экземпляра электронного документа в Уполномоченном органе, многофункциональном центре;</w:t>
      </w:r>
    </w:p>
    <w:p w:rsidR="005B1222" w:rsidRPr="00716F45" w:rsidRDefault="005B1222">
      <w:pPr>
        <w:rPr>
          <w:rFonts w:ascii="Arial" w:hAnsi="Arial" w:cs="Arial"/>
          <w:color w:val="000000" w:themeColor="text1"/>
        </w:rPr>
      </w:pPr>
      <w:r w:rsidRPr="00716F45">
        <w:rPr>
          <w:rFonts w:ascii="Arial" w:hAnsi="Arial" w:cs="Arial"/>
          <w:color w:val="000000" w:themeColor="text1"/>
        </w:rPr>
        <w:t>на бумажном носителе в Уполномоченном органе, многофункциональном центре.</w:t>
      </w:r>
    </w:p>
    <w:p w:rsidR="005B1222" w:rsidRPr="00716F45" w:rsidRDefault="005B1222">
      <w:pPr>
        <w:rPr>
          <w:rFonts w:ascii="Arial" w:hAnsi="Arial" w:cs="Arial"/>
          <w:color w:val="000000" w:themeColor="text1"/>
        </w:rPr>
      </w:pPr>
      <w:bookmarkStart w:id="49" w:name="sub_3292"/>
      <w:r w:rsidRPr="00716F45">
        <w:rPr>
          <w:rFonts w:ascii="Arial" w:hAnsi="Arial" w:cs="Arial"/>
          <w:color w:val="000000" w:themeColor="text1"/>
        </w:rPr>
        <w:t>2.9.2. Документ, удостоверяющий личность заявителя, представителя.</w:t>
      </w:r>
    </w:p>
    <w:bookmarkEnd w:id="49"/>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В случае направления заявления посредством </w:t>
      </w:r>
      <w:hyperlink r:id="rId19" w:history="1">
        <w:r w:rsidRPr="00716F45">
          <w:rPr>
            <w:rStyle w:val="a4"/>
            <w:rFonts w:ascii="Arial" w:hAnsi="Arial" w:cs="Arial"/>
            <w:color w:val="000000" w:themeColor="text1"/>
          </w:rPr>
          <w:t>ЕПГУ</w:t>
        </w:r>
      </w:hyperlink>
      <w:r w:rsidRPr="00716F45">
        <w:rPr>
          <w:rFonts w:ascii="Arial" w:hAnsi="Arial" w:cs="Arial"/>
          <w:color w:val="000000" w:themeColor="text1"/>
        </w:rPr>
        <w:t xml:space="preserve"> сведения из документа, удостоверяющего личность заявителя, представителя формируются </w:t>
      </w:r>
      <w:r w:rsidRPr="00716F45">
        <w:rPr>
          <w:rFonts w:ascii="Arial" w:hAnsi="Arial" w:cs="Arial"/>
          <w:color w:val="000000" w:themeColor="text1"/>
        </w:rPr>
        <w:lastRenderedPageBreak/>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1222" w:rsidRPr="00716F45" w:rsidRDefault="005B1222">
      <w:pPr>
        <w:rPr>
          <w:rFonts w:ascii="Arial" w:hAnsi="Arial" w:cs="Arial"/>
          <w:color w:val="000000" w:themeColor="text1"/>
        </w:rPr>
      </w:pPr>
      <w:r w:rsidRPr="00716F45">
        <w:rPr>
          <w:rFonts w:ascii="Arial" w:hAnsi="Arial" w:cs="Arial"/>
          <w:color w:val="000000" w:themeColor="text1"/>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Документ, подтверждающий полномочия представителя, выданный юридическим лицом, должен быть подписан усиленной </w:t>
      </w:r>
      <w:hyperlink r:id="rId20" w:history="1">
        <w:r w:rsidRPr="00716F45">
          <w:rPr>
            <w:rStyle w:val="a4"/>
            <w:rFonts w:ascii="Arial" w:hAnsi="Arial" w:cs="Arial"/>
            <w:color w:val="000000" w:themeColor="text1"/>
          </w:rPr>
          <w:t>квалификационной электронной подписью</w:t>
        </w:r>
      </w:hyperlink>
      <w:r w:rsidRPr="00716F45">
        <w:rPr>
          <w:rFonts w:ascii="Arial" w:hAnsi="Arial" w:cs="Arial"/>
          <w:color w:val="000000" w:themeColor="text1"/>
        </w:rPr>
        <w:t xml:space="preserve"> уполномоченного лица, выдавшего документ.</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Документ, подтверждающий полномочия представителя, выданный индивидуальным предпринимателем, должен быть подписан усиленной </w:t>
      </w:r>
      <w:hyperlink r:id="rId21" w:history="1">
        <w:r w:rsidRPr="00716F45">
          <w:rPr>
            <w:rStyle w:val="a4"/>
            <w:rFonts w:ascii="Arial" w:hAnsi="Arial" w:cs="Arial"/>
            <w:color w:val="000000" w:themeColor="text1"/>
          </w:rPr>
          <w:t>квалификационной электронной подписью</w:t>
        </w:r>
      </w:hyperlink>
      <w:r w:rsidRPr="00716F45">
        <w:rPr>
          <w:rFonts w:ascii="Arial" w:hAnsi="Arial" w:cs="Arial"/>
          <w:color w:val="000000" w:themeColor="text1"/>
        </w:rPr>
        <w:t xml:space="preserve"> индивидуального предпринимателя.</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Документ, подтверждающий полномочия представителя, выданный нотариусом, должен быть подписан усиленной </w:t>
      </w:r>
      <w:hyperlink r:id="rId22" w:history="1">
        <w:r w:rsidRPr="00716F45">
          <w:rPr>
            <w:rStyle w:val="a4"/>
            <w:rFonts w:ascii="Arial" w:hAnsi="Arial" w:cs="Arial"/>
            <w:color w:val="000000" w:themeColor="text1"/>
          </w:rPr>
          <w:t>квалификационной электронной подписью</w:t>
        </w:r>
      </w:hyperlink>
      <w:r w:rsidRPr="00716F45">
        <w:rPr>
          <w:rFonts w:ascii="Arial" w:hAnsi="Arial" w:cs="Arial"/>
          <w:color w:val="000000" w:themeColor="text1"/>
        </w:rPr>
        <w:t xml:space="preserve"> нотариуса, в иных случаях - простой </w:t>
      </w:r>
      <w:hyperlink r:id="rId23" w:history="1">
        <w:r w:rsidRPr="00716F45">
          <w:rPr>
            <w:rStyle w:val="a4"/>
            <w:rFonts w:ascii="Arial" w:hAnsi="Arial" w:cs="Arial"/>
            <w:color w:val="000000" w:themeColor="text1"/>
          </w:rPr>
          <w:t>электронной подписью</w:t>
        </w:r>
      </w:hyperlink>
      <w:r w:rsidRPr="00716F45">
        <w:rPr>
          <w:rFonts w:ascii="Arial" w:hAnsi="Arial" w:cs="Arial"/>
          <w:color w:val="000000" w:themeColor="text1"/>
        </w:rPr>
        <w:t>.</w:t>
      </w:r>
    </w:p>
    <w:p w:rsidR="005B1222" w:rsidRPr="00716F45" w:rsidRDefault="005B1222">
      <w:pPr>
        <w:rPr>
          <w:rFonts w:ascii="Arial" w:hAnsi="Arial" w:cs="Arial"/>
          <w:color w:val="000000" w:themeColor="text1"/>
        </w:rPr>
      </w:pPr>
      <w:bookmarkStart w:id="50" w:name="sub_3293"/>
      <w:r w:rsidRPr="00716F45">
        <w:rPr>
          <w:rFonts w:ascii="Arial" w:hAnsi="Arial" w:cs="Arial"/>
          <w:color w:val="000000" w:themeColor="text1"/>
        </w:rPr>
        <w:t>2.9.3. Схема расположения земельного участка (в случае направления заявления об утверждении схемы расположения земельного участка).</w:t>
      </w:r>
    </w:p>
    <w:p w:rsidR="005B1222" w:rsidRPr="00716F45" w:rsidRDefault="005B1222">
      <w:pPr>
        <w:rPr>
          <w:rFonts w:ascii="Arial" w:hAnsi="Arial" w:cs="Arial"/>
          <w:color w:val="000000" w:themeColor="text1"/>
        </w:rPr>
      </w:pPr>
      <w:bookmarkStart w:id="51" w:name="sub_3294"/>
      <w:bookmarkEnd w:id="50"/>
      <w:r w:rsidRPr="00716F45">
        <w:rPr>
          <w:rFonts w:ascii="Arial" w:hAnsi="Arial" w:cs="Arial"/>
          <w:color w:val="000000" w:themeColor="text1"/>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bookmarkEnd w:id="51"/>
    <w:p w:rsidR="005B1222" w:rsidRPr="00716F45" w:rsidRDefault="005B1222">
      <w:pPr>
        <w:rPr>
          <w:rFonts w:ascii="Arial" w:hAnsi="Arial" w:cs="Arial"/>
          <w:color w:val="000000" w:themeColor="text1"/>
        </w:rPr>
      </w:pPr>
      <w:r w:rsidRPr="00716F45">
        <w:rPr>
          <w:rFonts w:ascii="Arial" w:hAnsi="Arial" w:cs="Arial"/>
          <w:color w:val="000000" w:themeColor="text1"/>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B1222" w:rsidRPr="00716F45" w:rsidRDefault="005B1222">
      <w:pPr>
        <w:rPr>
          <w:rFonts w:ascii="Arial" w:hAnsi="Arial" w:cs="Arial"/>
          <w:color w:val="000000" w:themeColor="text1"/>
        </w:rPr>
      </w:pPr>
      <w:bookmarkStart w:id="52" w:name="sub_3295"/>
      <w:r w:rsidRPr="00716F45">
        <w:rPr>
          <w:rFonts w:ascii="Arial" w:hAnsi="Arial" w:cs="Arial"/>
          <w:color w:val="000000" w:themeColor="text1"/>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bookmarkEnd w:id="52"/>
    <w:p w:rsidR="005B1222" w:rsidRPr="00716F45" w:rsidRDefault="005B1222">
      <w:pPr>
        <w:rPr>
          <w:rFonts w:ascii="Arial" w:hAnsi="Arial" w:cs="Arial"/>
          <w:color w:val="000000" w:themeColor="text1"/>
        </w:rPr>
      </w:pPr>
      <w:r w:rsidRPr="00716F45">
        <w:rPr>
          <w:rFonts w:ascii="Arial" w:hAnsi="Arial" w:cs="Arial"/>
          <w:color w:val="000000" w:themeColor="text1"/>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5B1222" w:rsidRPr="00716F45" w:rsidRDefault="005B1222">
      <w:pPr>
        <w:rPr>
          <w:rFonts w:ascii="Arial" w:hAnsi="Arial" w:cs="Arial"/>
          <w:color w:val="000000" w:themeColor="text1"/>
        </w:rPr>
      </w:pPr>
      <w:bookmarkStart w:id="53" w:name="sub_3210"/>
      <w:r w:rsidRPr="00716F45">
        <w:rPr>
          <w:rFonts w:ascii="Arial" w:hAnsi="Arial" w:cs="Arial"/>
          <w:color w:val="000000" w:themeColor="text1"/>
        </w:rPr>
        <w:t xml:space="preserve">2.10. Заявления и прилагаемые документы, указанные в </w:t>
      </w:r>
      <w:hyperlink w:anchor="sub_3029" w:history="1">
        <w:r w:rsidRPr="00716F45">
          <w:rPr>
            <w:rStyle w:val="a4"/>
            <w:rFonts w:ascii="Arial" w:hAnsi="Arial" w:cs="Arial"/>
            <w:color w:val="000000" w:themeColor="text1"/>
          </w:rPr>
          <w:t>пункте 2.9</w:t>
        </w:r>
      </w:hyperlink>
      <w:r w:rsidRPr="00716F45">
        <w:rPr>
          <w:rFonts w:ascii="Arial" w:hAnsi="Arial" w:cs="Arial"/>
          <w:color w:val="000000" w:themeColor="text1"/>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24" w:history="1">
        <w:r w:rsidRPr="00716F45">
          <w:rPr>
            <w:rStyle w:val="a4"/>
            <w:rFonts w:ascii="Arial" w:hAnsi="Arial" w:cs="Arial"/>
            <w:color w:val="000000" w:themeColor="text1"/>
          </w:rPr>
          <w:t>ЕПГУ</w:t>
        </w:r>
      </w:hyperlink>
      <w:r w:rsidRPr="00716F45">
        <w:rPr>
          <w:rFonts w:ascii="Arial" w:hAnsi="Arial" w:cs="Arial"/>
          <w:color w:val="000000" w:themeColor="text1"/>
        </w:rPr>
        <w:t>.</w:t>
      </w:r>
    </w:p>
    <w:bookmarkEnd w:id="53"/>
    <w:p w:rsidR="005B1222" w:rsidRPr="00716F45" w:rsidRDefault="005B1222">
      <w:pPr>
        <w:rPr>
          <w:rFonts w:ascii="Arial" w:hAnsi="Arial" w:cs="Arial"/>
          <w:color w:val="000000" w:themeColor="text1"/>
        </w:rPr>
      </w:pPr>
    </w:p>
    <w:p w:rsidR="005B1222" w:rsidRPr="00716F45" w:rsidRDefault="005B1222">
      <w:pPr>
        <w:pStyle w:val="1"/>
        <w:rPr>
          <w:rFonts w:ascii="Arial" w:hAnsi="Arial" w:cs="Arial"/>
          <w:color w:val="000000" w:themeColor="text1"/>
        </w:rPr>
      </w:pPr>
      <w:bookmarkStart w:id="54" w:name="sub_30027"/>
      <w:r w:rsidRPr="00716F45">
        <w:rPr>
          <w:rFonts w:ascii="Arial" w:hAnsi="Arial" w:cs="Arial"/>
          <w:color w:val="000000" w:themeColor="text1"/>
        </w:rPr>
        <w:t xml:space="preserve">Исчерпывающий перечень документов, необходимых в соответствии с нормативными правовыми актами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которые находятся в распоряжении органов местного самоуправления и иных органов, участвующих в предоставлении муниципальных услуг</w:t>
      </w:r>
    </w:p>
    <w:bookmarkEnd w:id="54"/>
    <w:p w:rsidR="005B1222" w:rsidRPr="00716F45" w:rsidRDefault="005B1222">
      <w:pPr>
        <w:rPr>
          <w:rFonts w:ascii="Arial" w:hAnsi="Arial" w:cs="Arial"/>
          <w:color w:val="000000" w:themeColor="text1"/>
        </w:rPr>
      </w:pPr>
    </w:p>
    <w:p w:rsidR="005B1222" w:rsidRPr="00716F45" w:rsidRDefault="005B1222">
      <w:pPr>
        <w:rPr>
          <w:rFonts w:ascii="Arial" w:hAnsi="Arial" w:cs="Arial"/>
          <w:color w:val="000000" w:themeColor="text1"/>
        </w:rPr>
      </w:pPr>
      <w:bookmarkStart w:id="55" w:name="sub_3211"/>
      <w:r w:rsidRPr="00716F45">
        <w:rPr>
          <w:rFonts w:ascii="Arial" w:hAnsi="Arial" w:cs="Arial"/>
          <w:color w:val="000000" w:themeColor="text1"/>
        </w:rPr>
        <w:t xml:space="preserve">2.11. Перечень документов (сведений), необходимых в соответствии с нормативными правовыми актами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которые находятся в распоряжении органов местного самоуправления и иных органов, участвующих в предоставлении муниципальных услуг:</w:t>
      </w:r>
    </w:p>
    <w:p w:rsidR="005B1222" w:rsidRPr="00716F45" w:rsidRDefault="005B1222">
      <w:pPr>
        <w:rPr>
          <w:rFonts w:ascii="Arial" w:hAnsi="Arial" w:cs="Arial"/>
          <w:color w:val="000000" w:themeColor="text1"/>
        </w:rPr>
      </w:pPr>
      <w:bookmarkStart w:id="56" w:name="sub_32111"/>
      <w:bookmarkEnd w:id="55"/>
      <w:r w:rsidRPr="00716F45">
        <w:rPr>
          <w:rFonts w:ascii="Arial" w:hAnsi="Arial" w:cs="Arial"/>
          <w:color w:val="000000" w:themeColor="text1"/>
        </w:rPr>
        <w:t>2.11.1. Сведения из Единого государственного реестра юридических лиц;</w:t>
      </w:r>
    </w:p>
    <w:p w:rsidR="005B1222" w:rsidRPr="00716F45" w:rsidRDefault="005B1222">
      <w:pPr>
        <w:rPr>
          <w:rFonts w:ascii="Arial" w:hAnsi="Arial" w:cs="Arial"/>
          <w:color w:val="000000" w:themeColor="text1"/>
        </w:rPr>
      </w:pPr>
      <w:bookmarkStart w:id="57" w:name="sub_32112"/>
      <w:bookmarkEnd w:id="56"/>
      <w:r w:rsidRPr="00716F45">
        <w:rPr>
          <w:rFonts w:ascii="Arial" w:hAnsi="Arial" w:cs="Arial"/>
          <w:color w:val="000000" w:themeColor="text1"/>
        </w:rPr>
        <w:t>2.11.2. Сведения из Единого государственного реестра индивидуальных предпринимателей;</w:t>
      </w:r>
    </w:p>
    <w:p w:rsidR="005B1222" w:rsidRPr="00716F45" w:rsidRDefault="005B1222">
      <w:pPr>
        <w:rPr>
          <w:rFonts w:ascii="Arial" w:hAnsi="Arial" w:cs="Arial"/>
          <w:color w:val="000000" w:themeColor="text1"/>
        </w:rPr>
      </w:pPr>
      <w:bookmarkStart w:id="58" w:name="sub_32113"/>
      <w:bookmarkEnd w:id="57"/>
      <w:r w:rsidRPr="00716F45">
        <w:rPr>
          <w:rFonts w:ascii="Arial" w:hAnsi="Arial" w:cs="Arial"/>
          <w:color w:val="000000" w:themeColor="text1"/>
        </w:rPr>
        <w:t>2.11.3. Выписка из Единого государственного реестра недвижимости об объекте недвижимости;</w:t>
      </w:r>
    </w:p>
    <w:p w:rsidR="005B1222" w:rsidRPr="00716F45" w:rsidRDefault="005B1222">
      <w:pPr>
        <w:rPr>
          <w:rFonts w:ascii="Arial" w:hAnsi="Arial" w:cs="Arial"/>
          <w:color w:val="000000" w:themeColor="text1"/>
        </w:rPr>
      </w:pPr>
      <w:bookmarkStart w:id="59" w:name="sub_31224"/>
      <w:bookmarkEnd w:id="58"/>
      <w:r w:rsidRPr="00716F45">
        <w:rPr>
          <w:rFonts w:ascii="Arial" w:hAnsi="Arial" w:cs="Arial"/>
          <w:color w:val="000000" w:themeColor="text1"/>
        </w:rPr>
        <w:t xml:space="preserve">2.11.4. Согласование схемы расположения земельного участка от органа исполнительной власти субъекта Российской Федерации, уполномоченного в </w:t>
      </w:r>
      <w:r w:rsidRPr="00716F45">
        <w:rPr>
          <w:rFonts w:ascii="Arial" w:hAnsi="Arial" w:cs="Arial"/>
          <w:color w:val="000000" w:themeColor="text1"/>
        </w:rPr>
        <w:lastRenderedPageBreak/>
        <w:t>области лесных отношений.</w:t>
      </w:r>
    </w:p>
    <w:p w:rsidR="005B1222" w:rsidRPr="00716F45" w:rsidRDefault="005B1222">
      <w:pPr>
        <w:rPr>
          <w:rFonts w:ascii="Arial" w:hAnsi="Arial" w:cs="Arial"/>
          <w:color w:val="000000" w:themeColor="text1"/>
        </w:rPr>
      </w:pPr>
      <w:bookmarkStart w:id="60" w:name="sub_3212"/>
      <w:bookmarkEnd w:id="59"/>
      <w:r w:rsidRPr="00716F45">
        <w:rPr>
          <w:rFonts w:ascii="Arial" w:hAnsi="Arial" w:cs="Arial"/>
          <w:color w:val="000000" w:themeColor="text1"/>
        </w:rPr>
        <w:t xml:space="preserve">2.12. При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запрещается требовать от заявителя:</w:t>
      </w:r>
    </w:p>
    <w:p w:rsidR="005B1222" w:rsidRPr="00716F45" w:rsidRDefault="005B1222">
      <w:pPr>
        <w:rPr>
          <w:rFonts w:ascii="Arial" w:hAnsi="Arial" w:cs="Arial"/>
          <w:color w:val="000000" w:themeColor="text1"/>
        </w:rPr>
      </w:pPr>
      <w:bookmarkStart w:id="61" w:name="sub_32121"/>
      <w:bookmarkEnd w:id="60"/>
      <w:r w:rsidRPr="00716F45">
        <w:rPr>
          <w:rFonts w:ascii="Arial" w:hAnsi="Arial" w:cs="Arial"/>
          <w:color w:val="000000" w:themeColor="text1"/>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bookmarkStart w:id="62" w:name="sub_32122"/>
      <w:bookmarkEnd w:id="61"/>
      <w:r w:rsidRPr="00716F45">
        <w:rPr>
          <w:rFonts w:ascii="Arial" w:hAnsi="Arial" w:cs="Arial"/>
          <w:color w:val="000000" w:themeColor="text1"/>
        </w:rPr>
        <w:t>2.12.2. Представления документов и информации, которые в соответствии с нормативными правов</w:t>
      </w:r>
      <w:r w:rsidR="0034284C" w:rsidRPr="00716F45">
        <w:rPr>
          <w:rFonts w:ascii="Arial" w:hAnsi="Arial" w:cs="Arial"/>
          <w:color w:val="000000" w:themeColor="text1"/>
        </w:rPr>
        <w:t xml:space="preserve">ыми актами Российской Федерации, </w:t>
      </w:r>
      <w:r w:rsidRPr="00716F45">
        <w:rPr>
          <w:rFonts w:ascii="Arial" w:hAnsi="Arial" w:cs="Arial"/>
          <w:color w:val="000000" w:themeColor="text1"/>
        </w:rPr>
        <w:t xml:space="preserve">муниципальными правовыми актами </w:t>
      </w:r>
      <w:r w:rsidR="0034284C" w:rsidRPr="00716F45">
        <w:rPr>
          <w:rFonts w:ascii="Arial" w:hAnsi="Arial" w:cs="Arial"/>
          <w:color w:val="000000" w:themeColor="text1"/>
        </w:rPr>
        <w:t xml:space="preserve">муниципального образования «Новоселовское сельское поселение», </w:t>
      </w:r>
      <w:r w:rsidRPr="00716F45">
        <w:rPr>
          <w:rFonts w:ascii="Arial" w:hAnsi="Arial" w:cs="Arial"/>
          <w:color w:val="000000" w:themeColor="text1"/>
        </w:rPr>
        <w:t>находятся в распоряжении органов, предоставля</w:t>
      </w:r>
      <w:r w:rsidR="0034284C" w:rsidRPr="00716F45">
        <w:rPr>
          <w:rFonts w:ascii="Arial" w:hAnsi="Arial" w:cs="Arial"/>
          <w:color w:val="000000" w:themeColor="text1"/>
        </w:rPr>
        <w:t>ющих муниципальную</w:t>
      </w:r>
      <w:r w:rsidRPr="00716F45">
        <w:rPr>
          <w:rFonts w:ascii="Arial" w:hAnsi="Arial" w:cs="Arial"/>
          <w:color w:val="000000" w:themeColor="text1"/>
        </w:rPr>
        <w:t xml:space="preserve"> услугу, органов местного самоупра</w:t>
      </w:r>
      <w:r w:rsidR="0034284C" w:rsidRPr="00716F45">
        <w:rPr>
          <w:rFonts w:ascii="Arial" w:hAnsi="Arial" w:cs="Arial"/>
          <w:color w:val="000000" w:themeColor="text1"/>
        </w:rPr>
        <w:t>вления и (или) подведомственных</w:t>
      </w:r>
      <w:r w:rsidRPr="00716F45">
        <w:rPr>
          <w:rFonts w:ascii="Arial" w:hAnsi="Arial" w:cs="Arial"/>
          <w:color w:val="000000" w:themeColor="text1"/>
        </w:rPr>
        <w:t xml:space="preserve"> органам местного самоуправления организаций, участвующих в предоставлении муниципальных услуг, за исключением документов, указанных в </w:t>
      </w:r>
      <w:hyperlink r:id="rId25" w:history="1">
        <w:r w:rsidRPr="00716F45">
          <w:rPr>
            <w:rStyle w:val="a4"/>
            <w:rFonts w:ascii="Arial" w:hAnsi="Arial" w:cs="Arial"/>
            <w:color w:val="000000" w:themeColor="text1"/>
          </w:rPr>
          <w:t>части 6 статьи 7</w:t>
        </w:r>
      </w:hyperlink>
      <w:r w:rsidRPr="00716F45">
        <w:rPr>
          <w:rFonts w:ascii="Arial" w:hAnsi="Arial" w:cs="Arial"/>
          <w:color w:val="000000" w:themeColor="text1"/>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5B1222" w:rsidRPr="00716F45" w:rsidRDefault="005B1222">
      <w:pPr>
        <w:rPr>
          <w:rFonts w:ascii="Arial" w:hAnsi="Arial" w:cs="Arial"/>
          <w:color w:val="000000" w:themeColor="text1"/>
        </w:rPr>
      </w:pPr>
      <w:bookmarkStart w:id="63" w:name="sub_32123"/>
      <w:bookmarkEnd w:id="62"/>
      <w:r w:rsidRPr="00716F45">
        <w:rPr>
          <w:rFonts w:ascii="Arial" w:hAnsi="Arial" w:cs="Arial"/>
          <w:color w:val="000000" w:themeColor="text1"/>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либо в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за исключением следующих случаев:</w:t>
      </w:r>
    </w:p>
    <w:bookmarkEnd w:id="63"/>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изменение требований нормативных правовых актов, касающихся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после первоначальной подачи заявления о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наличие ошибок в заявлении о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документах, поданных заявителем после первоначального отказа в приеме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либо в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и не включенных в представленный ранее комплект документов;</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либо в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26" w:history="1">
        <w:r w:rsidRPr="00716F45">
          <w:rPr>
            <w:rStyle w:val="a4"/>
            <w:rFonts w:ascii="Arial" w:hAnsi="Arial" w:cs="Arial"/>
            <w:color w:val="000000" w:themeColor="text1"/>
          </w:rPr>
          <w:t>частью 1.1 статьи 16</w:t>
        </w:r>
      </w:hyperlink>
      <w:r w:rsidRPr="00716F45">
        <w:rPr>
          <w:rFonts w:ascii="Arial" w:hAnsi="Arial" w:cs="Arial"/>
          <w:color w:val="000000" w:themeColor="text1"/>
        </w:rPr>
        <w:t xml:space="preserve"> Федерального закона N 210-ФЗ, при первоначальном отказе в приеме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либо в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либо руководителя организации, предусмотренной </w:t>
      </w:r>
      <w:hyperlink r:id="rId27" w:history="1">
        <w:r w:rsidRPr="00716F45">
          <w:rPr>
            <w:rStyle w:val="a4"/>
            <w:rFonts w:ascii="Arial" w:hAnsi="Arial" w:cs="Arial"/>
            <w:color w:val="000000" w:themeColor="text1"/>
          </w:rPr>
          <w:t>частью 1.1 статьи 16</w:t>
        </w:r>
      </w:hyperlink>
      <w:r w:rsidRPr="00716F45">
        <w:rPr>
          <w:rFonts w:ascii="Arial" w:hAnsi="Arial" w:cs="Arial"/>
          <w:color w:val="000000" w:themeColor="text1"/>
        </w:rPr>
        <w:t xml:space="preserve"> Федерального закона N 210-ФЗ, уведомляется заявитель, а также приносятся извинения за доставленные неудобства.</w:t>
      </w:r>
    </w:p>
    <w:p w:rsidR="005B1222" w:rsidRPr="00716F45" w:rsidRDefault="005B1222">
      <w:pPr>
        <w:rPr>
          <w:rFonts w:ascii="Arial" w:hAnsi="Arial" w:cs="Arial"/>
        </w:rPr>
      </w:pPr>
    </w:p>
    <w:p w:rsidR="005B1222" w:rsidRPr="00716F45" w:rsidRDefault="005B1222">
      <w:pPr>
        <w:pStyle w:val="1"/>
        <w:rPr>
          <w:rFonts w:ascii="Arial" w:hAnsi="Arial" w:cs="Arial"/>
          <w:color w:val="000000" w:themeColor="text1"/>
        </w:rPr>
      </w:pPr>
      <w:bookmarkStart w:id="64" w:name="sub_30028"/>
      <w:r w:rsidRPr="00716F45">
        <w:rPr>
          <w:rFonts w:ascii="Arial" w:hAnsi="Arial" w:cs="Arial"/>
          <w:color w:val="000000" w:themeColor="text1"/>
        </w:rPr>
        <w:t xml:space="preserve">Исчерпывающий перечень оснований для отказа в приеме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bookmarkEnd w:id="64"/>
    <w:p w:rsidR="005B1222" w:rsidRPr="00716F45" w:rsidRDefault="005B1222">
      <w:pPr>
        <w:rPr>
          <w:rFonts w:ascii="Arial" w:hAnsi="Arial" w:cs="Arial"/>
          <w:color w:val="000000" w:themeColor="text1"/>
        </w:rPr>
      </w:pPr>
    </w:p>
    <w:p w:rsidR="005B1222" w:rsidRPr="00716F45" w:rsidRDefault="005B1222">
      <w:pPr>
        <w:rPr>
          <w:rFonts w:ascii="Arial" w:hAnsi="Arial" w:cs="Arial"/>
          <w:color w:val="000000" w:themeColor="text1"/>
        </w:rPr>
      </w:pPr>
      <w:bookmarkStart w:id="65" w:name="sub_3213"/>
      <w:r w:rsidRPr="00716F45">
        <w:rPr>
          <w:rFonts w:ascii="Arial" w:hAnsi="Arial" w:cs="Arial"/>
          <w:color w:val="000000" w:themeColor="text1"/>
        </w:rPr>
        <w:t xml:space="preserve">2.13. Основаниями для отказа в приеме к рассмотрению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являются:</w:t>
      </w:r>
    </w:p>
    <w:p w:rsidR="005B1222" w:rsidRPr="00716F45" w:rsidRDefault="005B1222">
      <w:pPr>
        <w:rPr>
          <w:rFonts w:ascii="Arial" w:hAnsi="Arial" w:cs="Arial"/>
          <w:color w:val="000000" w:themeColor="text1"/>
        </w:rPr>
      </w:pPr>
      <w:bookmarkStart w:id="66" w:name="sub_32131"/>
      <w:bookmarkEnd w:id="65"/>
      <w:r w:rsidRPr="00716F45">
        <w:rPr>
          <w:rFonts w:ascii="Arial" w:hAnsi="Arial" w:cs="Arial"/>
          <w:color w:val="000000" w:themeColor="text1"/>
        </w:rPr>
        <w:t>2.13.1. представление неполного комплекта документов;</w:t>
      </w:r>
    </w:p>
    <w:p w:rsidR="005B1222" w:rsidRPr="00716F45" w:rsidRDefault="005B1222">
      <w:pPr>
        <w:rPr>
          <w:rFonts w:ascii="Arial" w:hAnsi="Arial" w:cs="Arial"/>
          <w:color w:val="000000" w:themeColor="text1"/>
        </w:rPr>
      </w:pPr>
      <w:bookmarkStart w:id="67" w:name="sub_32132"/>
      <w:bookmarkEnd w:id="66"/>
      <w:r w:rsidRPr="00716F45">
        <w:rPr>
          <w:rFonts w:ascii="Arial" w:hAnsi="Arial" w:cs="Arial"/>
          <w:color w:val="000000" w:themeColor="text1"/>
        </w:rPr>
        <w:t xml:space="preserve">2.13.2. представленные документы утратили силу на момент обращения за </w:t>
      </w:r>
      <w:r w:rsidRPr="00716F45">
        <w:rPr>
          <w:rFonts w:ascii="Arial" w:hAnsi="Arial" w:cs="Arial"/>
          <w:color w:val="000000" w:themeColor="text1"/>
        </w:rPr>
        <w:lastRenderedPageBreak/>
        <w:t>услугой;</w:t>
      </w:r>
    </w:p>
    <w:p w:rsidR="005B1222" w:rsidRPr="00716F45" w:rsidRDefault="005B1222">
      <w:pPr>
        <w:rPr>
          <w:rFonts w:ascii="Arial" w:hAnsi="Arial" w:cs="Arial"/>
          <w:color w:val="000000" w:themeColor="text1"/>
        </w:rPr>
      </w:pPr>
      <w:bookmarkStart w:id="68" w:name="sub_32133"/>
      <w:bookmarkEnd w:id="67"/>
      <w:r w:rsidRPr="00716F45">
        <w:rPr>
          <w:rFonts w:ascii="Arial" w:hAnsi="Arial" w:cs="Arial"/>
          <w:color w:val="000000" w:themeColor="text1"/>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B1222" w:rsidRPr="00716F45" w:rsidRDefault="005B1222">
      <w:pPr>
        <w:rPr>
          <w:rFonts w:ascii="Arial" w:hAnsi="Arial" w:cs="Arial"/>
          <w:color w:val="000000" w:themeColor="text1"/>
        </w:rPr>
      </w:pPr>
      <w:bookmarkStart w:id="69" w:name="sub_32134"/>
      <w:bookmarkEnd w:id="68"/>
      <w:r w:rsidRPr="00716F45">
        <w:rPr>
          <w:rFonts w:ascii="Arial" w:hAnsi="Arial" w:cs="Arial"/>
          <w:color w:val="000000" w:themeColor="text1"/>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1222" w:rsidRPr="00716F45" w:rsidRDefault="005B1222">
      <w:pPr>
        <w:rPr>
          <w:rFonts w:ascii="Arial" w:hAnsi="Arial" w:cs="Arial"/>
          <w:color w:val="000000" w:themeColor="text1"/>
        </w:rPr>
      </w:pPr>
      <w:bookmarkStart w:id="70" w:name="sub_32135"/>
      <w:bookmarkEnd w:id="69"/>
      <w:r w:rsidRPr="00716F45">
        <w:rPr>
          <w:rFonts w:ascii="Arial" w:hAnsi="Arial" w:cs="Arial"/>
          <w:color w:val="000000" w:themeColor="text1"/>
        </w:rPr>
        <w:t xml:space="preserve">2.13.5. несоблюдение установленных </w:t>
      </w:r>
      <w:hyperlink r:id="rId28" w:history="1">
        <w:r w:rsidRPr="00716F45">
          <w:rPr>
            <w:rStyle w:val="a4"/>
            <w:rFonts w:ascii="Arial" w:hAnsi="Arial" w:cs="Arial"/>
            <w:color w:val="000000" w:themeColor="text1"/>
          </w:rPr>
          <w:t>статьей 11</w:t>
        </w:r>
      </w:hyperlink>
      <w:r w:rsidRPr="00716F45">
        <w:rPr>
          <w:rFonts w:ascii="Arial" w:hAnsi="Arial" w:cs="Arial"/>
          <w:color w:val="000000" w:themeColor="text1"/>
        </w:rPr>
        <w:t xml:space="preserve"> Федерального закона от 6 апреля 2011 года N 63-ФЗ "Об электронной подписи" условий признания действительности, усиленной </w:t>
      </w:r>
      <w:hyperlink r:id="rId29" w:history="1">
        <w:r w:rsidRPr="00716F45">
          <w:rPr>
            <w:rStyle w:val="a4"/>
            <w:rFonts w:ascii="Arial" w:hAnsi="Arial" w:cs="Arial"/>
            <w:color w:val="000000" w:themeColor="text1"/>
          </w:rPr>
          <w:t>квалифицированной электронной подписи</w:t>
        </w:r>
      </w:hyperlink>
      <w:r w:rsidRPr="00716F45">
        <w:rPr>
          <w:rFonts w:ascii="Arial" w:hAnsi="Arial" w:cs="Arial"/>
          <w:color w:val="000000" w:themeColor="text1"/>
        </w:rPr>
        <w:t>;</w:t>
      </w:r>
    </w:p>
    <w:p w:rsidR="005B1222" w:rsidRPr="00716F45" w:rsidRDefault="005B1222">
      <w:pPr>
        <w:rPr>
          <w:rFonts w:ascii="Arial" w:hAnsi="Arial" w:cs="Arial"/>
          <w:color w:val="000000" w:themeColor="text1"/>
        </w:rPr>
      </w:pPr>
      <w:bookmarkStart w:id="71" w:name="sub_32136"/>
      <w:bookmarkEnd w:id="70"/>
      <w:r w:rsidRPr="00716F45">
        <w:rPr>
          <w:rFonts w:ascii="Arial" w:hAnsi="Arial" w:cs="Arial"/>
          <w:color w:val="000000" w:themeColor="text1"/>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1222" w:rsidRPr="00716F45" w:rsidRDefault="005B1222">
      <w:pPr>
        <w:rPr>
          <w:rFonts w:ascii="Arial" w:hAnsi="Arial" w:cs="Arial"/>
          <w:color w:val="000000" w:themeColor="text1"/>
        </w:rPr>
      </w:pPr>
      <w:bookmarkStart w:id="72" w:name="sub_32137"/>
      <w:bookmarkEnd w:id="71"/>
      <w:r w:rsidRPr="00716F45">
        <w:rPr>
          <w:rFonts w:ascii="Arial" w:hAnsi="Arial" w:cs="Arial"/>
          <w:color w:val="000000" w:themeColor="text1"/>
        </w:rPr>
        <w:t xml:space="preserve">2.13.7. неполное заполнение полей в форме заявления, в том числе в интерактивной форме заявления на </w:t>
      </w:r>
      <w:hyperlink r:id="rId30" w:history="1">
        <w:r w:rsidRPr="00716F45">
          <w:rPr>
            <w:rStyle w:val="a4"/>
            <w:rFonts w:ascii="Arial" w:hAnsi="Arial" w:cs="Arial"/>
            <w:color w:val="000000" w:themeColor="text1"/>
          </w:rPr>
          <w:t>ЕПГУ</w:t>
        </w:r>
      </w:hyperlink>
      <w:r w:rsidRPr="00716F45">
        <w:rPr>
          <w:rFonts w:ascii="Arial" w:hAnsi="Arial" w:cs="Arial"/>
          <w:color w:val="000000" w:themeColor="text1"/>
        </w:rPr>
        <w:t>;</w:t>
      </w:r>
    </w:p>
    <w:p w:rsidR="005B1222" w:rsidRPr="00716F45" w:rsidRDefault="005B1222">
      <w:pPr>
        <w:rPr>
          <w:rFonts w:ascii="Arial" w:hAnsi="Arial" w:cs="Arial"/>
          <w:color w:val="000000" w:themeColor="text1"/>
        </w:rPr>
      </w:pPr>
      <w:bookmarkStart w:id="73" w:name="sub_32138"/>
      <w:bookmarkEnd w:id="72"/>
      <w:r w:rsidRPr="00716F45">
        <w:rPr>
          <w:rFonts w:ascii="Arial" w:hAnsi="Arial" w:cs="Arial"/>
          <w:color w:val="000000" w:themeColor="text1"/>
        </w:rPr>
        <w:t xml:space="preserve">2.13.8. обращение за предоставлением иной </w:t>
      </w:r>
      <w:r w:rsidR="00C356E3">
        <w:rPr>
          <w:rFonts w:ascii="Arial" w:hAnsi="Arial" w:cs="Arial"/>
          <w:color w:val="000000" w:themeColor="text1"/>
        </w:rPr>
        <w:t>муниципальной</w:t>
      </w:r>
      <w:r w:rsidRPr="00716F45">
        <w:rPr>
          <w:rFonts w:ascii="Arial" w:hAnsi="Arial" w:cs="Arial"/>
          <w:color w:val="000000" w:themeColor="text1"/>
        </w:rPr>
        <w:t xml:space="preserve"> услугой;</w:t>
      </w:r>
    </w:p>
    <w:p w:rsidR="005B1222" w:rsidRPr="00716F45" w:rsidRDefault="005B1222">
      <w:pPr>
        <w:rPr>
          <w:rFonts w:ascii="Arial" w:hAnsi="Arial" w:cs="Arial"/>
          <w:color w:val="000000" w:themeColor="text1"/>
        </w:rPr>
      </w:pPr>
      <w:bookmarkStart w:id="74" w:name="sub_32139"/>
      <w:bookmarkEnd w:id="73"/>
      <w:r w:rsidRPr="00716F45">
        <w:rPr>
          <w:rFonts w:ascii="Arial" w:hAnsi="Arial" w:cs="Arial"/>
          <w:color w:val="000000" w:themeColor="text1"/>
        </w:rPr>
        <w:t>2.13.9. Запрос подан лицом, не имеющим полномочий представлять интересы Заявителя.</w:t>
      </w:r>
    </w:p>
    <w:p w:rsidR="005B1222" w:rsidRPr="00716F45" w:rsidRDefault="005B1222">
      <w:pPr>
        <w:rPr>
          <w:rFonts w:ascii="Arial" w:hAnsi="Arial" w:cs="Arial"/>
          <w:color w:val="000000" w:themeColor="text1"/>
        </w:rPr>
      </w:pPr>
      <w:bookmarkStart w:id="75" w:name="sub_3214"/>
      <w:bookmarkEnd w:id="74"/>
      <w:r w:rsidRPr="00716F45">
        <w:rPr>
          <w:rFonts w:ascii="Arial" w:hAnsi="Arial" w:cs="Arial"/>
          <w:color w:val="000000" w:themeColor="text1"/>
        </w:rPr>
        <w:t xml:space="preserve">2.14. Решение об отказе в приеме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по форме, приведенной в </w:t>
      </w:r>
      <w:hyperlink w:anchor="sub_3700" w:history="1">
        <w:r w:rsidRPr="00716F45">
          <w:rPr>
            <w:rStyle w:val="a4"/>
            <w:rFonts w:ascii="Arial" w:hAnsi="Arial" w:cs="Arial"/>
            <w:color w:val="000000" w:themeColor="text1"/>
          </w:rPr>
          <w:t>приложении N 7</w:t>
        </w:r>
      </w:hyperlink>
      <w:r w:rsidRPr="00716F45">
        <w:rPr>
          <w:rFonts w:ascii="Arial" w:hAnsi="Arial" w:cs="Arial"/>
          <w:color w:val="000000" w:themeColor="text1"/>
        </w:rPr>
        <w:t xml:space="preserve"> к настоящему Административному регламенту, направляется в личный кабинет Заявителя на </w:t>
      </w:r>
      <w:hyperlink r:id="rId31" w:history="1">
        <w:r w:rsidRPr="00716F45">
          <w:rPr>
            <w:rStyle w:val="a4"/>
            <w:rFonts w:ascii="Arial" w:hAnsi="Arial" w:cs="Arial"/>
            <w:color w:val="000000" w:themeColor="text1"/>
          </w:rPr>
          <w:t>ЕПГУ</w:t>
        </w:r>
      </w:hyperlink>
      <w:r w:rsidRPr="00716F45">
        <w:rPr>
          <w:rFonts w:ascii="Arial" w:hAnsi="Arial" w:cs="Arial"/>
          <w:color w:val="000000" w:themeColor="text1"/>
        </w:rPr>
        <w:t xml:space="preserve"> не позднее первого рабочего дня, следующего за днем подачи заявления.</w:t>
      </w:r>
    </w:p>
    <w:p w:rsidR="005B1222" w:rsidRPr="00716F45" w:rsidRDefault="005B1222">
      <w:pPr>
        <w:rPr>
          <w:rFonts w:ascii="Arial" w:hAnsi="Arial" w:cs="Arial"/>
          <w:color w:val="000000" w:themeColor="text1"/>
        </w:rPr>
      </w:pPr>
      <w:bookmarkStart w:id="76" w:name="sub_3215"/>
      <w:bookmarkEnd w:id="75"/>
      <w:r w:rsidRPr="00716F45">
        <w:rPr>
          <w:rFonts w:ascii="Arial" w:hAnsi="Arial" w:cs="Arial"/>
          <w:color w:val="000000" w:themeColor="text1"/>
        </w:rPr>
        <w:t xml:space="preserve">2.15. Отказ в приеме документов, необходимых для предоставления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не препятствует повторному обращению Заявителя за предоставлением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bookmarkEnd w:id="76"/>
    <w:p w:rsidR="005B1222" w:rsidRPr="00716F45" w:rsidRDefault="005B1222">
      <w:pPr>
        <w:rPr>
          <w:rFonts w:ascii="Arial" w:hAnsi="Arial" w:cs="Arial"/>
          <w:color w:val="000000" w:themeColor="text1"/>
        </w:rPr>
      </w:pPr>
    </w:p>
    <w:p w:rsidR="005B1222" w:rsidRPr="00716F45" w:rsidRDefault="005B1222">
      <w:pPr>
        <w:pStyle w:val="1"/>
        <w:rPr>
          <w:rFonts w:ascii="Arial" w:hAnsi="Arial" w:cs="Arial"/>
          <w:color w:val="000000" w:themeColor="text1"/>
        </w:rPr>
      </w:pPr>
      <w:bookmarkStart w:id="77" w:name="sub_30029"/>
      <w:r w:rsidRPr="00716F45">
        <w:rPr>
          <w:rFonts w:ascii="Arial" w:hAnsi="Arial" w:cs="Arial"/>
          <w:color w:val="000000" w:themeColor="text1"/>
        </w:rPr>
        <w:t xml:space="preserve">Исчерпывающий перечень оснований для приостановления или отказа в предоставлении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w:t>
      </w:r>
    </w:p>
    <w:bookmarkEnd w:id="77"/>
    <w:p w:rsidR="005B1222" w:rsidRPr="00716F45" w:rsidRDefault="005B1222">
      <w:pPr>
        <w:rPr>
          <w:rFonts w:ascii="Arial" w:hAnsi="Arial" w:cs="Arial"/>
          <w:color w:val="000000" w:themeColor="text1"/>
        </w:rPr>
      </w:pPr>
    </w:p>
    <w:p w:rsidR="005B1222" w:rsidRPr="00716F45" w:rsidRDefault="005B1222">
      <w:pPr>
        <w:rPr>
          <w:rFonts w:ascii="Arial" w:hAnsi="Arial" w:cs="Arial"/>
          <w:color w:val="000000" w:themeColor="text1"/>
        </w:rPr>
      </w:pPr>
      <w:bookmarkStart w:id="78" w:name="sub_3216"/>
      <w:r w:rsidRPr="00716F45">
        <w:rPr>
          <w:rFonts w:ascii="Arial" w:hAnsi="Arial" w:cs="Arial"/>
          <w:color w:val="000000" w:themeColor="text1"/>
        </w:rPr>
        <w:t xml:space="preserve">2.16. Основание для приостановления предоставления промежуточного результата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предусмотренной </w:t>
      </w:r>
      <w:hyperlink w:anchor="sub_3025" w:history="1">
        <w:r w:rsidRPr="00716F45">
          <w:rPr>
            <w:rStyle w:val="a4"/>
            <w:rFonts w:ascii="Arial" w:hAnsi="Arial" w:cs="Arial"/>
            <w:color w:val="000000" w:themeColor="text1"/>
          </w:rPr>
          <w:t>пунктом 2.5</w:t>
        </w:r>
      </w:hyperlink>
      <w:r w:rsidRPr="00716F45">
        <w:rPr>
          <w:rFonts w:ascii="Arial" w:hAnsi="Arial" w:cs="Arial"/>
          <w:color w:val="000000" w:themeColor="text1"/>
        </w:rPr>
        <w:t xml:space="preserve"> настоящего Административного регламента:</w:t>
      </w:r>
    </w:p>
    <w:bookmarkEnd w:id="78"/>
    <w:p w:rsidR="005B1222" w:rsidRPr="00716F45" w:rsidRDefault="005B1222">
      <w:pPr>
        <w:rPr>
          <w:rFonts w:ascii="Arial" w:hAnsi="Arial" w:cs="Arial"/>
          <w:color w:val="000000" w:themeColor="text1"/>
        </w:rPr>
      </w:pPr>
      <w:r w:rsidRPr="00716F45">
        <w:rPr>
          <w:rFonts w:ascii="Arial" w:hAnsi="Arial" w:cs="Arial"/>
          <w:color w:val="000000" w:themeColor="text1"/>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Решение о приостановлении рассмотрения заявления об утверждении схемы расположения земельного участка по форме, приведенной в </w:t>
      </w:r>
      <w:hyperlink w:anchor="sub_3800" w:history="1">
        <w:r w:rsidRPr="00716F45">
          <w:rPr>
            <w:rStyle w:val="a4"/>
            <w:rFonts w:ascii="Arial" w:hAnsi="Arial" w:cs="Arial"/>
            <w:color w:val="000000" w:themeColor="text1"/>
          </w:rPr>
          <w:t>приложении N 8</w:t>
        </w:r>
      </w:hyperlink>
      <w:r w:rsidRPr="00716F45">
        <w:rPr>
          <w:rFonts w:ascii="Arial" w:hAnsi="Arial" w:cs="Arial"/>
          <w:color w:val="000000" w:themeColor="text1"/>
        </w:rPr>
        <w:t xml:space="preserve"> к настоящему Административному регламенту, направляется в личный кабинет Заявителя на </w:t>
      </w:r>
      <w:hyperlink r:id="rId32" w:history="1">
        <w:r w:rsidRPr="00716F45">
          <w:rPr>
            <w:rStyle w:val="a4"/>
            <w:rFonts w:ascii="Arial" w:hAnsi="Arial" w:cs="Arial"/>
            <w:color w:val="000000" w:themeColor="text1"/>
          </w:rPr>
          <w:t>ЕПГУ</w:t>
        </w:r>
      </w:hyperlink>
      <w:r w:rsidRPr="00716F45">
        <w:rPr>
          <w:rFonts w:ascii="Arial" w:hAnsi="Arial" w:cs="Arial"/>
          <w:color w:val="000000" w:themeColor="text1"/>
        </w:rPr>
        <w:t xml:space="preserve"> не позднее первого рабочего дня, следующего за днем принятия решения.</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Предоставление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B1222" w:rsidRPr="00716F45" w:rsidRDefault="005B1222">
      <w:pPr>
        <w:rPr>
          <w:rFonts w:ascii="Arial" w:hAnsi="Arial" w:cs="Arial"/>
          <w:color w:val="000000" w:themeColor="text1"/>
        </w:rPr>
      </w:pPr>
      <w:bookmarkStart w:id="79" w:name="sub_3217"/>
      <w:r w:rsidRPr="00716F45">
        <w:rPr>
          <w:rFonts w:ascii="Arial" w:hAnsi="Arial" w:cs="Arial"/>
          <w:color w:val="000000" w:themeColor="text1"/>
        </w:rPr>
        <w:t xml:space="preserve">2.17. Основания для отказа в предоставлении промежуточного результата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предусмотренной </w:t>
      </w:r>
      <w:hyperlink w:anchor="sub_3025" w:history="1">
        <w:r w:rsidRPr="00716F45">
          <w:rPr>
            <w:rStyle w:val="a4"/>
            <w:rFonts w:ascii="Arial" w:hAnsi="Arial" w:cs="Arial"/>
            <w:color w:val="000000" w:themeColor="text1"/>
          </w:rPr>
          <w:t>пунктом 2.5</w:t>
        </w:r>
      </w:hyperlink>
      <w:r w:rsidRPr="00716F45">
        <w:rPr>
          <w:rFonts w:ascii="Arial" w:hAnsi="Arial" w:cs="Arial"/>
          <w:color w:val="000000" w:themeColor="text1"/>
        </w:rPr>
        <w:t xml:space="preserve"> настоящего Административного регламента:</w:t>
      </w:r>
    </w:p>
    <w:p w:rsidR="005B1222" w:rsidRPr="00716F45" w:rsidRDefault="005B1222">
      <w:pPr>
        <w:rPr>
          <w:rFonts w:ascii="Arial" w:hAnsi="Arial" w:cs="Arial"/>
          <w:color w:val="000000" w:themeColor="text1"/>
        </w:rPr>
      </w:pPr>
      <w:bookmarkStart w:id="80" w:name="sub_32171"/>
      <w:bookmarkEnd w:id="79"/>
      <w:r w:rsidRPr="00716F45">
        <w:rPr>
          <w:rFonts w:ascii="Arial" w:hAnsi="Arial" w:cs="Arial"/>
          <w:color w:val="000000" w:themeColor="text1"/>
        </w:rPr>
        <w:lastRenderedPageBreak/>
        <w:t xml:space="preserve">2.17.1. в соответствии с </w:t>
      </w:r>
      <w:hyperlink r:id="rId33" w:history="1">
        <w:r w:rsidRPr="00716F45">
          <w:rPr>
            <w:rStyle w:val="a4"/>
            <w:rFonts w:ascii="Arial" w:hAnsi="Arial" w:cs="Arial"/>
            <w:color w:val="000000" w:themeColor="text1"/>
          </w:rPr>
          <w:t>пунктом 12 статьи 11.10</w:t>
        </w:r>
      </w:hyperlink>
      <w:r w:rsidRPr="00716F45">
        <w:rPr>
          <w:rFonts w:ascii="Arial" w:hAnsi="Arial" w:cs="Arial"/>
          <w:color w:val="000000" w:themeColor="text1"/>
        </w:rPr>
        <w:t xml:space="preserve"> Земельного кодекса Российской Федерации схема расположения земельного участка не соответствует по </w:t>
      </w:r>
      <w:hyperlink r:id="rId34" w:history="1">
        <w:r w:rsidRPr="00716F45">
          <w:rPr>
            <w:rStyle w:val="a4"/>
            <w:rFonts w:ascii="Arial" w:hAnsi="Arial" w:cs="Arial"/>
            <w:color w:val="000000" w:themeColor="text1"/>
          </w:rPr>
          <w:t>форме</w:t>
        </w:r>
      </w:hyperlink>
      <w:r w:rsidRPr="00716F45">
        <w:rPr>
          <w:rFonts w:ascii="Arial" w:hAnsi="Arial" w:cs="Arial"/>
          <w:color w:val="000000" w:themeColor="text1"/>
        </w:rPr>
        <w:t xml:space="preserve">, формату или </w:t>
      </w:r>
      <w:hyperlink r:id="rId35" w:history="1">
        <w:r w:rsidRPr="00716F45">
          <w:rPr>
            <w:rStyle w:val="a4"/>
            <w:rFonts w:ascii="Arial" w:hAnsi="Arial" w:cs="Arial"/>
            <w:color w:val="000000" w:themeColor="text1"/>
          </w:rPr>
          <w:t>требованиям</w:t>
        </w:r>
      </w:hyperlink>
      <w:r w:rsidRPr="00716F45">
        <w:rPr>
          <w:rFonts w:ascii="Arial" w:hAnsi="Arial" w:cs="Arial"/>
          <w:color w:val="000000" w:themeColor="text1"/>
        </w:rPr>
        <w:t xml:space="preserve"> к ее подготовке, которые установлены в </w:t>
      </w:r>
      <w:hyperlink r:id="rId36" w:history="1">
        <w:r w:rsidRPr="00716F45">
          <w:rPr>
            <w:rStyle w:val="a4"/>
            <w:rFonts w:ascii="Arial" w:hAnsi="Arial" w:cs="Arial"/>
            <w:color w:val="000000" w:themeColor="text1"/>
          </w:rPr>
          <w:t>Приказом</w:t>
        </w:r>
      </w:hyperlink>
      <w:hyperlink r:id="rId37" w:history="1">
        <w:r w:rsidRPr="00716F45">
          <w:rPr>
            <w:rStyle w:val="a4"/>
            <w:rFonts w:ascii="Arial" w:hAnsi="Arial" w:cs="Arial"/>
            <w:color w:val="000000" w:themeColor="text1"/>
            <w:shd w:val="clear" w:color="auto" w:fill="F0F0F0"/>
          </w:rPr>
          <w:t>#</w:t>
        </w:r>
      </w:hyperlink>
      <w:r w:rsidRPr="00716F45">
        <w:rPr>
          <w:rFonts w:ascii="Arial" w:hAnsi="Arial" w:cs="Arial"/>
          <w:color w:val="000000" w:themeColor="text1"/>
        </w:rPr>
        <w:t xml:space="preserve"> Министерством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B1222" w:rsidRPr="00716F45" w:rsidRDefault="005B1222">
      <w:pPr>
        <w:rPr>
          <w:rFonts w:ascii="Arial" w:hAnsi="Arial" w:cs="Arial"/>
          <w:color w:val="000000" w:themeColor="text1"/>
        </w:rPr>
      </w:pPr>
      <w:bookmarkStart w:id="81" w:name="sub_32172"/>
      <w:bookmarkEnd w:id="80"/>
      <w:r w:rsidRPr="00716F45">
        <w:rPr>
          <w:rFonts w:ascii="Arial" w:hAnsi="Arial" w:cs="Arial"/>
          <w:color w:val="000000" w:themeColor="text1"/>
        </w:rPr>
        <w:t xml:space="preserve">2.17.2. в соответствии с </w:t>
      </w:r>
      <w:hyperlink r:id="rId38" w:history="1">
        <w:r w:rsidRPr="00716F45">
          <w:rPr>
            <w:rStyle w:val="a4"/>
            <w:rFonts w:ascii="Arial" w:hAnsi="Arial" w:cs="Arial"/>
            <w:color w:val="000000" w:themeColor="text1"/>
          </w:rPr>
          <w:t>пунктами 2-5 пункта 16 статьи 11.10</w:t>
        </w:r>
      </w:hyperlink>
      <w:r w:rsidRPr="00716F45">
        <w:rPr>
          <w:rFonts w:ascii="Arial" w:hAnsi="Arial" w:cs="Arial"/>
          <w:color w:val="000000" w:themeColor="text1"/>
        </w:rPr>
        <w:t xml:space="preserve"> Земельного кодекса Российской Федерации:</w:t>
      </w:r>
    </w:p>
    <w:bookmarkEnd w:id="81"/>
    <w:p w:rsidR="005B1222" w:rsidRPr="00716F45" w:rsidRDefault="005B1222">
      <w:pPr>
        <w:rPr>
          <w:rFonts w:ascii="Arial" w:hAnsi="Arial" w:cs="Arial"/>
          <w:color w:val="000000" w:themeColor="text1"/>
        </w:rPr>
      </w:pPr>
      <w:r w:rsidRPr="00716F45">
        <w:rPr>
          <w:rFonts w:ascii="Arial" w:hAnsi="Arial" w:cs="Arial"/>
          <w:color w:val="000000" w:themeColor="text1"/>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hyperlink r:id="rId39" w:history="1">
        <w:r w:rsidRPr="00716F45">
          <w:rPr>
            <w:rStyle w:val="a4"/>
            <w:rFonts w:ascii="Arial" w:hAnsi="Arial" w:cs="Arial"/>
            <w:color w:val="000000" w:themeColor="text1"/>
          </w:rPr>
          <w:t>статье 11.9</w:t>
        </w:r>
      </w:hyperlink>
      <w:r w:rsidRPr="00716F45">
        <w:rPr>
          <w:rFonts w:ascii="Arial" w:hAnsi="Arial" w:cs="Arial"/>
          <w:color w:val="000000" w:themeColor="text1"/>
        </w:rPr>
        <w:t xml:space="preserve"> Земельного кодекса Российской Федерации;</w:t>
      </w:r>
    </w:p>
    <w:p w:rsidR="005B1222" w:rsidRPr="00716F45" w:rsidRDefault="005B1222">
      <w:pPr>
        <w:rPr>
          <w:rFonts w:ascii="Arial" w:hAnsi="Arial" w:cs="Arial"/>
          <w:color w:val="000000" w:themeColor="text1"/>
        </w:rPr>
      </w:pPr>
      <w:r w:rsidRPr="00716F45">
        <w:rPr>
          <w:rFonts w:ascii="Arial" w:hAnsi="Arial" w:cs="Arial"/>
          <w:color w:val="000000" w:themeColor="text1"/>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B1222" w:rsidRPr="00716F45" w:rsidRDefault="005B1222">
      <w:pPr>
        <w:rPr>
          <w:rFonts w:ascii="Arial" w:hAnsi="Arial" w:cs="Arial"/>
          <w:color w:val="000000" w:themeColor="text1"/>
        </w:rPr>
      </w:pPr>
      <w:r w:rsidRPr="00716F45">
        <w:rPr>
          <w:rFonts w:ascii="Arial" w:hAnsi="Arial" w:cs="Arial"/>
          <w:color w:val="000000" w:themeColor="text1"/>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B1222" w:rsidRPr="00716F45" w:rsidRDefault="005B1222">
      <w:pPr>
        <w:rPr>
          <w:rFonts w:ascii="Arial" w:hAnsi="Arial" w:cs="Arial"/>
          <w:color w:val="000000" w:themeColor="text1"/>
        </w:rPr>
      </w:pPr>
      <w:bookmarkStart w:id="82" w:name="sub_32173"/>
      <w:r w:rsidRPr="00716F45">
        <w:rPr>
          <w:rFonts w:ascii="Arial" w:hAnsi="Arial" w:cs="Arial"/>
          <w:color w:val="000000" w:themeColor="text1"/>
        </w:rPr>
        <w:t xml:space="preserve">2.17.3. не представлено в письменной форме согласие лиц, указанных в </w:t>
      </w:r>
      <w:hyperlink r:id="rId40" w:history="1">
        <w:r w:rsidRPr="00716F45">
          <w:rPr>
            <w:rStyle w:val="a4"/>
            <w:rFonts w:ascii="Arial" w:hAnsi="Arial" w:cs="Arial"/>
            <w:color w:val="000000" w:themeColor="text1"/>
          </w:rPr>
          <w:t>пункте 4 статьи 11.2</w:t>
        </w:r>
      </w:hyperlink>
      <w:r w:rsidRPr="00716F45">
        <w:rPr>
          <w:rFonts w:ascii="Arial" w:hAnsi="Arial" w:cs="Arial"/>
          <w:color w:val="000000" w:themeColor="text1"/>
        </w:rPr>
        <w:t xml:space="preserve"> Земельного кодекса Российской Федерации;</w:t>
      </w:r>
    </w:p>
    <w:p w:rsidR="005B1222" w:rsidRPr="00716F45" w:rsidRDefault="005B1222">
      <w:pPr>
        <w:rPr>
          <w:rFonts w:ascii="Arial" w:hAnsi="Arial" w:cs="Arial"/>
          <w:color w:val="000000" w:themeColor="text1"/>
        </w:rPr>
      </w:pPr>
      <w:bookmarkStart w:id="83" w:name="sub_32174"/>
      <w:bookmarkEnd w:id="82"/>
      <w:r w:rsidRPr="00716F45">
        <w:rPr>
          <w:rFonts w:ascii="Arial" w:hAnsi="Arial" w:cs="Arial"/>
          <w:color w:val="000000" w:themeColor="text1"/>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B1222" w:rsidRPr="00716F45" w:rsidRDefault="005B1222">
      <w:pPr>
        <w:rPr>
          <w:rFonts w:ascii="Arial" w:hAnsi="Arial" w:cs="Arial"/>
          <w:color w:val="000000" w:themeColor="text1"/>
        </w:rPr>
      </w:pPr>
      <w:bookmarkStart w:id="84" w:name="sub_32175"/>
      <w:bookmarkEnd w:id="83"/>
      <w:r w:rsidRPr="00716F45">
        <w:rPr>
          <w:rFonts w:ascii="Arial" w:hAnsi="Arial" w:cs="Arial"/>
          <w:color w:val="000000" w:themeColor="text1"/>
        </w:rPr>
        <w:t xml:space="preserve">2.17.5. в соответствии с </w:t>
      </w:r>
      <w:hyperlink r:id="rId41" w:history="1">
        <w:r w:rsidRPr="00716F45">
          <w:rPr>
            <w:rStyle w:val="a4"/>
            <w:rFonts w:ascii="Arial" w:hAnsi="Arial" w:cs="Arial"/>
            <w:color w:val="000000" w:themeColor="text1"/>
          </w:rPr>
          <w:t>подпунктами 5-9</w:t>
        </w:r>
      </w:hyperlink>
      <w:r w:rsidRPr="00716F45">
        <w:rPr>
          <w:rFonts w:ascii="Arial" w:hAnsi="Arial" w:cs="Arial"/>
          <w:color w:val="000000" w:themeColor="text1"/>
        </w:rPr>
        <w:t xml:space="preserve">, </w:t>
      </w:r>
      <w:hyperlink r:id="rId42" w:history="1">
        <w:r w:rsidRPr="00716F45">
          <w:rPr>
            <w:rStyle w:val="a4"/>
            <w:rFonts w:ascii="Arial" w:hAnsi="Arial" w:cs="Arial"/>
            <w:color w:val="000000" w:themeColor="text1"/>
          </w:rPr>
          <w:t>13-19 пункта 8 статьи 39.11</w:t>
        </w:r>
      </w:hyperlink>
      <w:r w:rsidRPr="00716F45">
        <w:rPr>
          <w:rFonts w:ascii="Arial" w:hAnsi="Arial" w:cs="Arial"/>
          <w:color w:val="000000" w:themeColor="text1"/>
        </w:rPr>
        <w:t xml:space="preserve"> Земельного кодекса Российской Федерации:</w:t>
      </w:r>
    </w:p>
    <w:bookmarkEnd w:id="84"/>
    <w:p w:rsidR="005B1222" w:rsidRPr="00716F45" w:rsidRDefault="005B1222">
      <w:pPr>
        <w:rPr>
          <w:rFonts w:ascii="Arial" w:hAnsi="Arial" w:cs="Arial"/>
          <w:color w:val="000000" w:themeColor="text1"/>
        </w:rPr>
      </w:pPr>
      <w:r w:rsidRPr="00716F45">
        <w:rPr>
          <w:rFonts w:ascii="Arial" w:hAnsi="Arial" w:cs="Arial"/>
          <w:color w:val="000000" w:themeColor="text1"/>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B1222" w:rsidRPr="00716F45" w:rsidRDefault="005B1222">
      <w:pPr>
        <w:rPr>
          <w:rFonts w:ascii="Arial" w:hAnsi="Arial" w:cs="Arial"/>
          <w:color w:val="000000" w:themeColor="text1"/>
        </w:rPr>
      </w:pPr>
      <w:r w:rsidRPr="00716F45">
        <w:rPr>
          <w:rFonts w:ascii="Arial" w:hAnsi="Arial" w:cs="Arial"/>
          <w:color w:val="000000" w:themeColor="text1"/>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B1222" w:rsidRPr="00716F45" w:rsidRDefault="005B1222">
      <w:pPr>
        <w:rPr>
          <w:rFonts w:ascii="Arial" w:hAnsi="Arial" w:cs="Arial"/>
          <w:color w:val="000000" w:themeColor="text1"/>
        </w:rPr>
      </w:pPr>
      <w:r w:rsidRPr="00716F45">
        <w:rPr>
          <w:rFonts w:ascii="Arial" w:hAnsi="Arial" w:cs="Arial"/>
          <w:color w:val="000000" w:themeColor="text1"/>
        </w:rPr>
        <w:t>земельный участок не отнесен к определенной категории земель;</w:t>
      </w:r>
    </w:p>
    <w:p w:rsidR="005B1222" w:rsidRPr="00716F45" w:rsidRDefault="005B1222">
      <w:pPr>
        <w:rPr>
          <w:rFonts w:ascii="Arial" w:hAnsi="Arial" w:cs="Arial"/>
          <w:color w:val="000000" w:themeColor="text1"/>
        </w:rPr>
      </w:pPr>
      <w:r w:rsidRPr="00716F45">
        <w:rPr>
          <w:rFonts w:ascii="Arial" w:hAnsi="Arial" w:cs="Arial"/>
          <w:color w:val="000000" w:themeColor="text1"/>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Pr="00716F45">
        <w:rPr>
          <w:rFonts w:ascii="Arial" w:hAnsi="Arial" w:cs="Arial"/>
          <w:color w:val="000000" w:themeColor="text1"/>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43" w:history="1">
        <w:r w:rsidRPr="00716F45">
          <w:rPr>
            <w:rStyle w:val="a4"/>
            <w:rFonts w:ascii="Arial" w:hAnsi="Arial" w:cs="Arial"/>
            <w:color w:val="000000" w:themeColor="text1"/>
          </w:rPr>
          <w:t>статьей 39.36</w:t>
        </w:r>
      </w:hyperlink>
      <w:r w:rsidRPr="00716F45">
        <w:rPr>
          <w:rFonts w:ascii="Arial" w:hAnsi="Arial" w:cs="Arial"/>
          <w:color w:val="000000" w:themeColor="text1"/>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4" w:history="1">
        <w:r w:rsidRPr="00716F45">
          <w:rPr>
            <w:rStyle w:val="a4"/>
            <w:rFonts w:ascii="Arial" w:hAnsi="Arial" w:cs="Arial"/>
            <w:color w:val="000000" w:themeColor="text1"/>
          </w:rPr>
          <w:t>частью 11 статьи 55.32</w:t>
        </w:r>
      </w:hyperlink>
      <w:r w:rsidRPr="00716F45">
        <w:rPr>
          <w:rFonts w:ascii="Arial" w:hAnsi="Arial" w:cs="Arial"/>
          <w:color w:val="000000" w:themeColor="text1"/>
        </w:rPr>
        <w:t xml:space="preserve"> Градостроительного кодекса Российской Федерации;</w:t>
      </w:r>
    </w:p>
    <w:p w:rsidR="005B1222" w:rsidRPr="00716F45" w:rsidRDefault="005B1222">
      <w:pPr>
        <w:rPr>
          <w:rFonts w:ascii="Arial" w:hAnsi="Arial" w:cs="Arial"/>
          <w:color w:val="000000" w:themeColor="text1"/>
        </w:rPr>
      </w:pPr>
      <w:r w:rsidRPr="00716F45">
        <w:rPr>
          <w:rFonts w:ascii="Arial" w:hAnsi="Arial" w:cs="Arial"/>
          <w:color w:val="000000" w:themeColor="text1"/>
        </w:rPr>
        <w:t xml:space="preserve">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5" w:history="1">
        <w:r w:rsidRPr="00716F45">
          <w:rPr>
            <w:rStyle w:val="a4"/>
            <w:rFonts w:ascii="Arial" w:hAnsi="Arial" w:cs="Arial"/>
            <w:color w:val="000000" w:themeColor="text1"/>
          </w:rPr>
          <w:t>статьей 39.36</w:t>
        </w:r>
      </w:hyperlink>
      <w:r w:rsidRPr="00716F45">
        <w:rPr>
          <w:rFonts w:ascii="Arial" w:hAnsi="Arial" w:cs="Arial"/>
          <w:color w:val="000000" w:themeColor="text1"/>
        </w:rPr>
        <w:t xml:space="preserve"> Земельного кодекса Российской Федерации;</w:t>
      </w:r>
    </w:p>
    <w:p w:rsidR="005B1222" w:rsidRPr="00716F45" w:rsidRDefault="005B1222">
      <w:pPr>
        <w:rPr>
          <w:rFonts w:ascii="Arial" w:hAnsi="Arial" w:cs="Arial"/>
          <w:color w:val="000000" w:themeColor="text1"/>
        </w:rPr>
      </w:pPr>
      <w:r w:rsidRPr="00716F45">
        <w:rPr>
          <w:rFonts w:ascii="Arial" w:hAnsi="Arial" w:cs="Arial"/>
          <w:color w:val="000000" w:themeColor="text1"/>
        </w:rPr>
        <w:t>земельный участок расположен в границах территории, в отношении которой заключен договор о ее комплексном развитии;</w:t>
      </w:r>
    </w:p>
    <w:p w:rsidR="005B1222" w:rsidRPr="00716F45" w:rsidRDefault="005B1222">
      <w:pPr>
        <w:rPr>
          <w:rFonts w:ascii="Arial" w:hAnsi="Arial" w:cs="Arial"/>
          <w:color w:val="000000" w:themeColor="text1"/>
        </w:rPr>
      </w:pPr>
      <w:r w:rsidRPr="00716F45">
        <w:rPr>
          <w:rFonts w:ascii="Arial" w:hAnsi="Arial" w:cs="Arial"/>
          <w:color w:val="000000" w:themeColor="text1"/>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1222" w:rsidRPr="00716F45" w:rsidRDefault="005B1222">
      <w:pPr>
        <w:rPr>
          <w:rFonts w:ascii="Arial" w:hAnsi="Arial" w:cs="Arial"/>
          <w:color w:val="000000" w:themeColor="text1"/>
        </w:rPr>
      </w:pPr>
      <w:r w:rsidRPr="00716F45">
        <w:rPr>
          <w:rFonts w:ascii="Arial" w:hAnsi="Arial" w:cs="Arial"/>
          <w:color w:val="000000" w:themeColor="text1"/>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1222" w:rsidRPr="00716F45" w:rsidRDefault="005B1222">
      <w:pPr>
        <w:rPr>
          <w:rFonts w:ascii="Arial" w:hAnsi="Arial" w:cs="Arial"/>
          <w:color w:val="000000" w:themeColor="text1"/>
        </w:rPr>
      </w:pPr>
      <w:r w:rsidRPr="00716F45">
        <w:rPr>
          <w:rFonts w:ascii="Arial" w:hAnsi="Arial" w:cs="Arial"/>
          <w:color w:val="000000" w:themeColor="text1"/>
        </w:rPr>
        <w:t>в отношении земельного участка принято решение о предварительном согласовании его предоставления;</w:t>
      </w:r>
    </w:p>
    <w:p w:rsidR="005B1222" w:rsidRPr="00716F45" w:rsidRDefault="005B1222">
      <w:pPr>
        <w:rPr>
          <w:rFonts w:ascii="Arial" w:hAnsi="Arial" w:cs="Arial"/>
          <w:color w:val="000000" w:themeColor="text1"/>
        </w:rPr>
      </w:pPr>
      <w:r w:rsidRPr="00716F45">
        <w:rPr>
          <w:rFonts w:ascii="Arial" w:hAnsi="Arial" w:cs="Arial"/>
          <w:color w:val="000000" w:themeColor="text1"/>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B1222" w:rsidRPr="00716F45" w:rsidRDefault="005B1222">
      <w:pPr>
        <w:rPr>
          <w:rFonts w:ascii="Arial" w:hAnsi="Arial" w:cs="Arial"/>
          <w:color w:val="000000" w:themeColor="text1"/>
        </w:rPr>
      </w:pPr>
      <w:r w:rsidRPr="00716F45">
        <w:rPr>
          <w:rFonts w:ascii="Arial" w:hAnsi="Arial" w:cs="Arial"/>
          <w:color w:val="000000" w:themeColor="text1"/>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B1222" w:rsidRPr="00716F45" w:rsidRDefault="005B1222">
      <w:pPr>
        <w:rPr>
          <w:rFonts w:ascii="Arial" w:hAnsi="Arial" w:cs="Arial"/>
          <w:color w:val="000000" w:themeColor="text1"/>
        </w:rPr>
      </w:pPr>
      <w:r w:rsidRPr="00716F45">
        <w:rPr>
          <w:rFonts w:ascii="Arial" w:hAnsi="Arial" w:cs="Arial"/>
          <w:color w:val="000000" w:themeColor="text1"/>
        </w:rPr>
        <w:t>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1222" w:rsidRPr="00173468" w:rsidRDefault="005B1222" w:rsidP="00173468">
      <w:pPr>
        <w:rPr>
          <w:rFonts w:ascii="Arial" w:hAnsi="Arial" w:cs="Arial"/>
          <w:color w:val="000000" w:themeColor="text1"/>
        </w:rPr>
      </w:pPr>
      <w:bookmarkStart w:id="85" w:name="sub_3218"/>
      <w:r w:rsidRPr="00716F45">
        <w:rPr>
          <w:rFonts w:ascii="Arial" w:hAnsi="Arial" w:cs="Arial"/>
          <w:color w:val="000000" w:themeColor="text1"/>
        </w:rPr>
        <w:t xml:space="preserve">2.18. Оснований для приостановления предоставления результатов </w:t>
      </w:r>
      <w:r w:rsidR="00355C4E" w:rsidRPr="00716F45">
        <w:rPr>
          <w:rFonts w:ascii="Arial" w:hAnsi="Arial" w:cs="Arial"/>
          <w:color w:val="000000" w:themeColor="text1"/>
        </w:rPr>
        <w:t>муниципальной</w:t>
      </w:r>
      <w:r w:rsidRPr="00716F45">
        <w:rPr>
          <w:rFonts w:ascii="Arial" w:hAnsi="Arial" w:cs="Arial"/>
          <w:color w:val="000000" w:themeColor="text1"/>
        </w:rPr>
        <w:t xml:space="preserve"> услуги, предусмотренной </w:t>
      </w:r>
      <w:hyperlink w:anchor="sub_3263" w:history="1">
        <w:r w:rsidRPr="00716F45">
          <w:rPr>
            <w:rStyle w:val="a4"/>
            <w:rFonts w:ascii="Arial" w:hAnsi="Arial" w:cs="Arial"/>
            <w:color w:val="000000" w:themeColor="text1"/>
          </w:rPr>
          <w:t>пунктами 2.6.3</w:t>
        </w:r>
      </w:hyperlink>
      <w:r w:rsidR="00173468">
        <w:rPr>
          <w:rFonts w:ascii="Arial" w:hAnsi="Arial" w:cs="Arial"/>
          <w:color w:val="000000" w:themeColor="text1"/>
        </w:rPr>
        <w:t xml:space="preserve"> </w:t>
      </w:r>
      <w:r w:rsidRPr="00716F45">
        <w:rPr>
          <w:rFonts w:ascii="Arial" w:hAnsi="Arial" w:cs="Arial"/>
          <w:color w:val="000000" w:themeColor="text1"/>
        </w:rPr>
        <w:t>настоящего Административного регламента, законодательством Российской Федерации не предусмотрено.</w:t>
      </w:r>
      <w:bookmarkEnd w:id="85"/>
    </w:p>
    <w:p w:rsidR="005B1222" w:rsidRPr="00642207" w:rsidRDefault="005B1222">
      <w:pPr>
        <w:rPr>
          <w:rFonts w:ascii="Arial" w:hAnsi="Arial" w:cs="Arial"/>
          <w:color w:val="000000" w:themeColor="text1"/>
        </w:rPr>
      </w:pPr>
      <w:bookmarkStart w:id="86" w:name="sub_3219"/>
      <w:r w:rsidRPr="00642207">
        <w:rPr>
          <w:rFonts w:ascii="Arial" w:hAnsi="Arial" w:cs="Arial"/>
          <w:color w:val="000000" w:themeColor="text1"/>
        </w:rPr>
        <w:t xml:space="preserve">2.19. Основания для отказа в предоставлении результатов </w:t>
      </w:r>
      <w:r w:rsidR="00355C4E" w:rsidRPr="00642207">
        <w:rPr>
          <w:rFonts w:ascii="Arial" w:hAnsi="Arial" w:cs="Arial"/>
          <w:color w:val="000000" w:themeColor="text1"/>
        </w:rPr>
        <w:t>муниципальной</w:t>
      </w:r>
      <w:r w:rsidRPr="00642207">
        <w:rPr>
          <w:rFonts w:ascii="Arial" w:hAnsi="Arial" w:cs="Arial"/>
          <w:color w:val="000000" w:themeColor="text1"/>
        </w:rPr>
        <w:t xml:space="preserve"> услуги, предусмотренной </w:t>
      </w:r>
      <w:hyperlink w:anchor="sub_3263" w:history="1">
        <w:r w:rsidRPr="00642207">
          <w:rPr>
            <w:rStyle w:val="a4"/>
            <w:rFonts w:ascii="Arial" w:hAnsi="Arial" w:cs="Arial"/>
            <w:color w:val="000000" w:themeColor="text1"/>
          </w:rPr>
          <w:t>пунктами 2.6.3</w:t>
        </w:r>
      </w:hyperlink>
      <w:r w:rsidR="00173468">
        <w:rPr>
          <w:rFonts w:ascii="Arial" w:hAnsi="Arial" w:cs="Arial"/>
          <w:color w:val="000000" w:themeColor="text1"/>
        </w:rPr>
        <w:t xml:space="preserve"> </w:t>
      </w:r>
      <w:r w:rsidRPr="00642207">
        <w:rPr>
          <w:rFonts w:ascii="Arial" w:hAnsi="Arial" w:cs="Arial"/>
          <w:color w:val="000000" w:themeColor="text1"/>
        </w:rPr>
        <w:t>настоящего Административного регламента:</w:t>
      </w:r>
    </w:p>
    <w:p w:rsidR="005B1222" w:rsidRPr="00642207" w:rsidRDefault="005B1222">
      <w:pPr>
        <w:rPr>
          <w:rFonts w:ascii="Arial" w:hAnsi="Arial" w:cs="Arial"/>
          <w:color w:val="000000" w:themeColor="text1"/>
        </w:rPr>
      </w:pPr>
      <w:bookmarkStart w:id="87" w:name="sub_32191"/>
      <w:bookmarkEnd w:id="86"/>
      <w:r w:rsidRPr="00642207">
        <w:rPr>
          <w:rFonts w:ascii="Arial" w:hAnsi="Arial" w:cs="Arial"/>
          <w:color w:val="000000" w:themeColor="text1"/>
        </w:rPr>
        <w:lastRenderedPageBreak/>
        <w:t xml:space="preserve">2.19.1. в соответствии с </w:t>
      </w:r>
      <w:hyperlink r:id="rId46" w:history="1">
        <w:r w:rsidRPr="00642207">
          <w:rPr>
            <w:rStyle w:val="a4"/>
            <w:rFonts w:ascii="Arial" w:hAnsi="Arial" w:cs="Arial"/>
            <w:color w:val="000000" w:themeColor="text1"/>
          </w:rPr>
          <w:t>пунктом 8 статьи 39.11</w:t>
        </w:r>
      </w:hyperlink>
      <w:r w:rsidRPr="00642207">
        <w:rPr>
          <w:rFonts w:ascii="Arial" w:hAnsi="Arial" w:cs="Arial"/>
          <w:color w:val="000000" w:themeColor="text1"/>
        </w:rPr>
        <w:t xml:space="preserve"> Земельного кодекса Российской Федерации:</w:t>
      </w:r>
    </w:p>
    <w:bookmarkEnd w:id="87"/>
    <w:p w:rsidR="005B1222" w:rsidRPr="00642207" w:rsidRDefault="005B1222">
      <w:pPr>
        <w:rPr>
          <w:rFonts w:ascii="Arial" w:hAnsi="Arial" w:cs="Arial"/>
          <w:color w:val="000000" w:themeColor="text1"/>
        </w:rPr>
      </w:pPr>
      <w:r w:rsidRPr="00642207">
        <w:rPr>
          <w:rFonts w:ascii="Arial" w:hAnsi="Arial" w:cs="Arial"/>
          <w:color w:val="000000" w:themeColor="text1"/>
        </w:rPr>
        <w:t xml:space="preserve">границы земельного участка подлежат уточнению в соответствии с требованиями </w:t>
      </w:r>
      <w:hyperlink r:id="rId47" w:history="1">
        <w:r w:rsidRPr="00642207">
          <w:rPr>
            <w:rStyle w:val="a4"/>
            <w:rFonts w:ascii="Arial" w:hAnsi="Arial" w:cs="Arial"/>
            <w:color w:val="000000" w:themeColor="text1"/>
          </w:rPr>
          <w:t>Федерального закона</w:t>
        </w:r>
      </w:hyperlink>
      <w:r w:rsidRPr="00642207">
        <w:rPr>
          <w:rFonts w:ascii="Arial" w:hAnsi="Arial" w:cs="Arial"/>
          <w:color w:val="000000" w:themeColor="text1"/>
        </w:rPr>
        <w:t xml:space="preserve"> "О государственной регистрации недвижимости";</w:t>
      </w:r>
    </w:p>
    <w:p w:rsidR="005B1222" w:rsidRPr="00642207" w:rsidRDefault="005B1222">
      <w:pPr>
        <w:rPr>
          <w:rFonts w:ascii="Arial" w:hAnsi="Arial" w:cs="Arial"/>
          <w:color w:val="000000" w:themeColor="text1"/>
        </w:rPr>
      </w:pPr>
      <w:r w:rsidRPr="00642207">
        <w:rPr>
          <w:rFonts w:ascii="Arial" w:hAnsi="Arial" w:cs="Arial"/>
          <w:color w:val="000000" w:themeColor="text1"/>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не отнесен к определенной категории земель;</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B1222" w:rsidRPr="00642207" w:rsidRDefault="005B1222">
      <w:pPr>
        <w:rPr>
          <w:rFonts w:ascii="Arial" w:hAnsi="Arial" w:cs="Arial"/>
          <w:color w:val="000000" w:themeColor="text1"/>
        </w:rPr>
      </w:pPr>
      <w:r w:rsidRPr="00642207">
        <w:rPr>
          <w:rFonts w:ascii="Arial" w:hAnsi="Arial" w:cs="Arial"/>
          <w:color w:val="000000" w:themeColor="text1"/>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8" w:history="1">
        <w:r w:rsidRPr="00642207">
          <w:rPr>
            <w:rStyle w:val="a4"/>
            <w:rFonts w:ascii="Arial" w:hAnsi="Arial" w:cs="Arial"/>
            <w:color w:val="000000" w:themeColor="text1"/>
          </w:rPr>
          <w:t>статьей 39.36</w:t>
        </w:r>
      </w:hyperlink>
      <w:r w:rsidRPr="00642207">
        <w:rPr>
          <w:rFonts w:ascii="Arial" w:hAnsi="Arial" w:cs="Arial"/>
          <w:color w:val="000000" w:themeColor="text1"/>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9" w:history="1">
        <w:r w:rsidRPr="00642207">
          <w:rPr>
            <w:rStyle w:val="a4"/>
            <w:rFonts w:ascii="Arial" w:hAnsi="Arial" w:cs="Arial"/>
            <w:color w:val="000000" w:themeColor="text1"/>
          </w:rPr>
          <w:t>частью 11 статьи 55.32</w:t>
        </w:r>
      </w:hyperlink>
      <w:r w:rsidRPr="00642207">
        <w:rPr>
          <w:rFonts w:ascii="Arial" w:hAnsi="Arial" w:cs="Arial"/>
          <w:color w:val="000000" w:themeColor="text1"/>
        </w:rPr>
        <w:t xml:space="preserve"> Градостроительного кодекса Российской Федерации;</w:t>
      </w:r>
    </w:p>
    <w:p w:rsidR="005B1222" w:rsidRPr="00642207" w:rsidRDefault="005B1222">
      <w:pPr>
        <w:rPr>
          <w:rFonts w:ascii="Arial" w:hAnsi="Arial" w:cs="Arial"/>
          <w:color w:val="000000" w:themeColor="text1"/>
        </w:rPr>
      </w:pPr>
      <w:r w:rsidRPr="00642207">
        <w:rPr>
          <w:rFonts w:ascii="Arial" w:hAnsi="Arial" w:cs="Arial"/>
          <w:color w:val="000000" w:themeColor="text1"/>
        </w:rPr>
        <w:t xml:space="preserve">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0" w:history="1">
        <w:r w:rsidRPr="00642207">
          <w:rPr>
            <w:rStyle w:val="a4"/>
            <w:rFonts w:ascii="Arial" w:hAnsi="Arial" w:cs="Arial"/>
            <w:color w:val="000000" w:themeColor="text1"/>
          </w:rPr>
          <w:t>статьей 39.36</w:t>
        </w:r>
      </w:hyperlink>
      <w:r w:rsidRPr="00642207">
        <w:rPr>
          <w:rFonts w:ascii="Arial" w:hAnsi="Arial" w:cs="Arial"/>
          <w:color w:val="000000" w:themeColor="text1"/>
        </w:rPr>
        <w:t xml:space="preserve"> Земельного кодекса Российской Федерации;</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B1222" w:rsidRPr="00642207" w:rsidRDefault="005B1222">
      <w:pPr>
        <w:rPr>
          <w:rFonts w:ascii="Arial" w:hAnsi="Arial" w:cs="Arial"/>
          <w:color w:val="000000" w:themeColor="text1"/>
        </w:rPr>
      </w:pPr>
      <w:r w:rsidRPr="00642207">
        <w:rPr>
          <w:rFonts w:ascii="Arial" w:hAnsi="Arial" w:cs="Arial"/>
          <w:color w:val="000000" w:themeColor="text1"/>
        </w:rPr>
        <w:lastRenderedPageBreak/>
        <w:t>земельный участок расположен в границах территории, в отношении которой заключен договор о ее комплексном развитии;</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B1222" w:rsidRPr="00642207" w:rsidRDefault="005B1222">
      <w:pPr>
        <w:rPr>
          <w:rFonts w:ascii="Arial" w:hAnsi="Arial" w:cs="Arial"/>
          <w:color w:val="000000" w:themeColor="text1"/>
        </w:rPr>
      </w:pPr>
      <w:r w:rsidRPr="00642207">
        <w:rPr>
          <w:rFonts w:ascii="Arial" w:hAnsi="Arial" w:cs="Arial"/>
          <w:color w:val="000000" w:themeColor="text1"/>
        </w:rPr>
        <w:t>в отношении земельного участка принято решение о предварительном согласовании его предоставления;</w:t>
      </w:r>
    </w:p>
    <w:p w:rsidR="005B1222" w:rsidRPr="00642207" w:rsidRDefault="005B1222">
      <w:pPr>
        <w:rPr>
          <w:rFonts w:ascii="Arial" w:hAnsi="Arial" w:cs="Arial"/>
          <w:color w:val="000000" w:themeColor="text1"/>
        </w:rPr>
      </w:pPr>
      <w:r w:rsidRPr="00642207">
        <w:rPr>
          <w:rFonts w:ascii="Arial" w:hAnsi="Arial" w:cs="Arial"/>
          <w:color w:val="000000" w:themeColor="text1"/>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B1222" w:rsidRPr="00642207" w:rsidRDefault="005B1222">
      <w:pPr>
        <w:rPr>
          <w:rFonts w:ascii="Arial" w:hAnsi="Arial" w:cs="Arial"/>
          <w:color w:val="000000" w:themeColor="text1"/>
        </w:rPr>
      </w:pPr>
      <w:r w:rsidRPr="00642207">
        <w:rPr>
          <w:rFonts w:ascii="Arial" w:hAnsi="Arial" w:cs="Arial"/>
          <w:color w:val="000000" w:themeColor="text1"/>
        </w:rPr>
        <w:t>земельный участок изъят для муниципальных нужд,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1222" w:rsidRPr="00642207" w:rsidRDefault="005B1222">
      <w:pPr>
        <w:rPr>
          <w:rFonts w:ascii="Arial" w:hAnsi="Arial" w:cs="Arial"/>
          <w:color w:val="000000" w:themeColor="text1"/>
        </w:rPr>
      </w:pPr>
      <w:r w:rsidRPr="00642207">
        <w:rPr>
          <w:rFonts w:ascii="Arial" w:hAnsi="Arial" w:cs="Arial"/>
          <w:color w:val="000000" w:themeColor="text1"/>
        </w:rPr>
        <w:t>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B1222" w:rsidRPr="00642207" w:rsidRDefault="005B1222">
      <w:pPr>
        <w:rPr>
          <w:rFonts w:ascii="Arial" w:hAnsi="Arial" w:cs="Arial"/>
          <w:color w:val="000000" w:themeColor="text1"/>
        </w:rPr>
      </w:pPr>
      <w:r w:rsidRPr="00642207">
        <w:rPr>
          <w:rFonts w:ascii="Arial" w:hAnsi="Arial" w:cs="Arial"/>
          <w:color w:val="000000" w:themeColor="text1"/>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B1222" w:rsidRPr="00642207" w:rsidRDefault="005B1222">
      <w:pPr>
        <w:rPr>
          <w:rFonts w:ascii="Arial" w:hAnsi="Arial" w:cs="Arial"/>
          <w:color w:val="000000" w:themeColor="text1"/>
        </w:rPr>
      </w:pPr>
      <w:r w:rsidRPr="00642207">
        <w:rPr>
          <w:rFonts w:ascii="Arial" w:hAnsi="Arial" w:cs="Arial"/>
          <w:color w:val="000000" w:themeColor="text1"/>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B1222" w:rsidRPr="00642207" w:rsidRDefault="005B1222">
      <w:pPr>
        <w:rPr>
          <w:rFonts w:ascii="Arial" w:hAnsi="Arial" w:cs="Arial"/>
          <w:color w:val="000000" w:themeColor="text1"/>
        </w:rPr>
      </w:pPr>
      <w:bookmarkStart w:id="88" w:name="sub_32192"/>
      <w:r w:rsidRPr="00642207">
        <w:rPr>
          <w:rFonts w:ascii="Arial" w:hAnsi="Arial" w:cs="Arial"/>
          <w:color w:val="000000" w:themeColor="text1"/>
        </w:rPr>
        <w:t xml:space="preserve">2.19.2. в соответствии с </w:t>
      </w:r>
      <w:hyperlink r:id="rId51" w:history="1">
        <w:r w:rsidRPr="00642207">
          <w:rPr>
            <w:rStyle w:val="a4"/>
            <w:rFonts w:ascii="Arial" w:hAnsi="Arial" w:cs="Arial"/>
            <w:color w:val="000000" w:themeColor="text1"/>
          </w:rPr>
          <w:t>пунктом 10 статьи 39.11</w:t>
        </w:r>
      </w:hyperlink>
      <w:r w:rsidRPr="00642207">
        <w:rPr>
          <w:rFonts w:ascii="Arial" w:hAnsi="Arial" w:cs="Arial"/>
          <w:color w:val="000000" w:themeColor="text1"/>
        </w:rPr>
        <w:t xml:space="preserve">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w:t>
      </w:r>
      <w:hyperlink r:id="rId52" w:history="1">
        <w:r w:rsidRPr="00642207">
          <w:rPr>
            <w:rStyle w:val="a4"/>
            <w:rFonts w:ascii="Arial" w:hAnsi="Arial" w:cs="Arial"/>
            <w:color w:val="000000" w:themeColor="text1"/>
          </w:rPr>
          <w:t>частью 4 статьи 18</w:t>
        </w:r>
      </w:hyperlink>
      <w:r w:rsidRPr="00642207">
        <w:rPr>
          <w:rFonts w:ascii="Arial" w:hAnsi="Arial" w:cs="Arial"/>
          <w:color w:val="000000" w:themeColor="text1"/>
        </w:rP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3" w:history="1">
        <w:r w:rsidRPr="00642207">
          <w:rPr>
            <w:rStyle w:val="a4"/>
            <w:rFonts w:ascii="Arial" w:hAnsi="Arial" w:cs="Arial"/>
            <w:color w:val="000000" w:themeColor="text1"/>
          </w:rPr>
          <w:t>частью 3 статьи 14</w:t>
        </w:r>
      </w:hyperlink>
      <w:r w:rsidRPr="00642207">
        <w:rPr>
          <w:rFonts w:ascii="Arial" w:hAnsi="Arial" w:cs="Arial"/>
          <w:color w:val="000000" w:themeColor="text1"/>
        </w:rPr>
        <w:t xml:space="preserve"> указанного Федерального закона.</w:t>
      </w:r>
    </w:p>
    <w:bookmarkEnd w:id="88"/>
    <w:p w:rsidR="005B1222" w:rsidRPr="00642207" w:rsidRDefault="005B1222">
      <w:pPr>
        <w:rPr>
          <w:rFonts w:ascii="Arial" w:hAnsi="Arial" w:cs="Arial"/>
          <w:color w:val="000000" w:themeColor="text1"/>
        </w:rPr>
      </w:pPr>
    </w:p>
    <w:p w:rsidR="005B1222" w:rsidRPr="00DC76E9" w:rsidRDefault="005B1222">
      <w:pPr>
        <w:pStyle w:val="1"/>
        <w:rPr>
          <w:rFonts w:ascii="Arial" w:hAnsi="Arial" w:cs="Arial"/>
          <w:color w:val="000000" w:themeColor="text1"/>
        </w:rPr>
      </w:pPr>
      <w:bookmarkStart w:id="89" w:name="sub_30210"/>
      <w:r w:rsidRPr="00DC76E9">
        <w:rPr>
          <w:rFonts w:ascii="Arial" w:hAnsi="Arial" w:cs="Arial"/>
          <w:color w:val="000000" w:themeColor="text1"/>
        </w:rPr>
        <w:t xml:space="preserve">Перечень услуг, которые являются необходимыми и обязательными для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в том числе сведения о документе (документах), выдаваемом (выдаваемых) организациями, участвующими в </w:t>
      </w:r>
      <w:r w:rsidRPr="00DC76E9">
        <w:rPr>
          <w:rFonts w:ascii="Arial" w:hAnsi="Arial" w:cs="Arial"/>
          <w:color w:val="000000" w:themeColor="text1"/>
        </w:rPr>
        <w:lastRenderedPageBreak/>
        <w:t xml:space="preserve">предоставлении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w:t>
      </w:r>
    </w:p>
    <w:bookmarkEnd w:id="89"/>
    <w:p w:rsidR="005B1222" w:rsidRPr="00DC76E9" w:rsidRDefault="005B1222">
      <w:pPr>
        <w:rPr>
          <w:rFonts w:ascii="Arial" w:hAnsi="Arial" w:cs="Arial"/>
          <w:color w:val="000000" w:themeColor="text1"/>
        </w:rPr>
      </w:pPr>
    </w:p>
    <w:p w:rsidR="005B1222" w:rsidRPr="00DC76E9" w:rsidRDefault="005B1222">
      <w:pPr>
        <w:rPr>
          <w:rFonts w:ascii="Arial" w:hAnsi="Arial" w:cs="Arial"/>
          <w:color w:val="000000" w:themeColor="text1"/>
        </w:rPr>
      </w:pPr>
      <w:bookmarkStart w:id="90" w:name="sub_3220"/>
      <w:r w:rsidRPr="00DC76E9">
        <w:rPr>
          <w:rFonts w:ascii="Arial" w:hAnsi="Arial" w:cs="Arial"/>
          <w:color w:val="000000" w:themeColor="text1"/>
        </w:rPr>
        <w:t xml:space="preserve">2.20. Услуги, необходимые и обязательные для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отсутствуют.</w:t>
      </w:r>
    </w:p>
    <w:bookmarkEnd w:id="90"/>
    <w:p w:rsidR="005B1222" w:rsidRPr="00DC76E9" w:rsidRDefault="005B1222">
      <w:pPr>
        <w:rPr>
          <w:rFonts w:ascii="Arial" w:hAnsi="Arial" w:cs="Arial"/>
          <w:color w:val="000000" w:themeColor="text1"/>
        </w:rPr>
      </w:pPr>
    </w:p>
    <w:p w:rsidR="005B1222" w:rsidRPr="00DC76E9" w:rsidRDefault="005B1222">
      <w:pPr>
        <w:pStyle w:val="1"/>
        <w:rPr>
          <w:rFonts w:ascii="Arial" w:hAnsi="Arial" w:cs="Arial"/>
          <w:color w:val="000000" w:themeColor="text1"/>
        </w:rPr>
      </w:pPr>
      <w:bookmarkStart w:id="91" w:name="sub_30211"/>
      <w:r w:rsidRPr="00DC76E9">
        <w:rPr>
          <w:rFonts w:ascii="Arial" w:hAnsi="Arial" w:cs="Arial"/>
          <w:color w:val="000000" w:themeColor="text1"/>
        </w:rPr>
        <w:t xml:space="preserve">Порядок, размер и основания взимания государственной пошлины или иной оплаты, взимаемой за предоставление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w:t>
      </w:r>
    </w:p>
    <w:bookmarkEnd w:id="91"/>
    <w:p w:rsidR="005B1222" w:rsidRPr="00DC76E9" w:rsidRDefault="005B1222">
      <w:pPr>
        <w:rPr>
          <w:rFonts w:ascii="Arial" w:hAnsi="Arial" w:cs="Arial"/>
          <w:color w:val="000000" w:themeColor="text1"/>
        </w:rPr>
      </w:pPr>
    </w:p>
    <w:p w:rsidR="005B1222" w:rsidRPr="00DC76E9" w:rsidRDefault="00642207">
      <w:pPr>
        <w:rPr>
          <w:rFonts w:ascii="Arial" w:hAnsi="Arial" w:cs="Arial"/>
          <w:color w:val="000000" w:themeColor="text1"/>
        </w:rPr>
      </w:pPr>
      <w:bookmarkStart w:id="92" w:name="sub_3221"/>
      <w:r w:rsidRPr="00DC76E9">
        <w:rPr>
          <w:rFonts w:ascii="Arial" w:hAnsi="Arial" w:cs="Arial"/>
          <w:color w:val="000000" w:themeColor="text1"/>
        </w:rPr>
        <w:t xml:space="preserve">2.21. Предоставление </w:t>
      </w:r>
      <w:r w:rsidR="005B1222" w:rsidRPr="00DC76E9">
        <w:rPr>
          <w:rFonts w:ascii="Arial" w:hAnsi="Arial" w:cs="Arial"/>
          <w:color w:val="000000" w:themeColor="text1"/>
        </w:rPr>
        <w:t>муниципальной услуги осуществляется бесплатно.</w:t>
      </w:r>
    </w:p>
    <w:bookmarkEnd w:id="92"/>
    <w:p w:rsidR="005B1222" w:rsidRPr="00DC76E9" w:rsidRDefault="005B1222">
      <w:pPr>
        <w:rPr>
          <w:rFonts w:ascii="Arial" w:hAnsi="Arial" w:cs="Arial"/>
          <w:color w:val="000000" w:themeColor="text1"/>
        </w:rPr>
      </w:pPr>
    </w:p>
    <w:p w:rsidR="005B1222" w:rsidRPr="00DC76E9" w:rsidRDefault="005B1222">
      <w:pPr>
        <w:pStyle w:val="1"/>
        <w:rPr>
          <w:rFonts w:ascii="Arial" w:hAnsi="Arial" w:cs="Arial"/>
          <w:color w:val="000000" w:themeColor="text1"/>
        </w:rPr>
      </w:pPr>
      <w:bookmarkStart w:id="93" w:name="sub_30212"/>
      <w:r w:rsidRPr="00DC76E9">
        <w:rPr>
          <w:rFonts w:ascii="Arial" w:hAnsi="Arial" w:cs="Arial"/>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включая информацию о методике расчета размера такой платы</w:t>
      </w:r>
    </w:p>
    <w:bookmarkEnd w:id="93"/>
    <w:p w:rsidR="005B1222" w:rsidRPr="00DC76E9" w:rsidRDefault="005B1222">
      <w:pPr>
        <w:rPr>
          <w:rFonts w:ascii="Arial" w:hAnsi="Arial" w:cs="Arial"/>
          <w:color w:val="000000" w:themeColor="text1"/>
        </w:rPr>
      </w:pPr>
    </w:p>
    <w:p w:rsidR="005B1222" w:rsidRPr="00DC76E9" w:rsidRDefault="005B1222">
      <w:pPr>
        <w:rPr>
          <w:rFonts w:ascii="Arial" w:hAnsi="Arial" w:cs="Arial"/>
          <w:color w:val="000000" w:themeColor="text1"/>
        </w:rPr>
      </w:pPr>
      <w:bookmarkStart w:id="94" w:name="sub_3222"/>
      <w:r w:rsidRPr="00DC76E9">
        <w:rPr>
          <w:rFonts w:ascii="Arial" w:hAnsi="Arial" w:cs="Arial"/>
          <w:color w:val="000000" w:themeColor="text1"/>
        </w:rPr>
        <w:t xml:space="preserve">2.22. Услуги, необходимые и обязательные для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отсутствуют.</w:t>
      </w:r>
    </w:p>
    <w:bookmarkEnd w:id="94"/>
    <w:p w:rsidR="005B1222" w:rsidRPr="00DC76E9" w:rsidRDefault="005B1222">
      <w:pPr>
        <w:rPr>
          <w:rFonts w:ascii="Arial" w:hAnsi="Arial" w:cs="Arial"/>
          <w:color w:val="000000" w:themeColor="text1"/>
        </w:rPr>
      </w:pPr>
    </w:p>
    <w:p w:rsidR="005B1222" w:rsidRPr="00DC76E9" w:rsidRDefault="005B1222">
      <w:pPr>
        <w:pStyle w:val="1"/>
        <w:rPr>
          <w:rFonts w:ascii="Arial" w:hAnsi="Arial" w:cs="Arial"/>
          <w:color w:val="000000" w:themeColor="text1"/>
        </w:rPr>
      </w:pPr>
      <w:bookmarkStart w:id="95" w:name="sub_30213"/>
      <w:r w:rsidRPr="00DC76E9">
        <w:rPr>
          <w:rFonts w:ascii="Arial" w:hAnsi="Arial" w:cs="Arial"/>
          <w:color w:val="000000" w:themeColor="text1"/>
        </w:rPr>
        <w:t xml:space="preserve">Максимальный срок ожидания в очереди при подаче запроса о предоставлении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и при получении результата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w:t>
      </w:r>
    </w:p>
    <w:bookmarkEnd w:id="95"/>
    <w:p w:rsidR="005B1222" w:rsidRPr="00DC76E9" w:rsidRDefault="005B1222">
      <w:pPr>
        <w:rPr>
          <w:rFonts w:ascii="Arial" w:hAnsi="Arial" w:cs="Arial"/>
          <w:color w:val="000000" w:themeColor="text1"/>
        </w:rPr>
      </w:pPr>
    </w:p>
    <w:p w:rsidR="005B1222" w:rsidRPr="00DC76E9" w:rsidRDefault="005B1222">
      <w:pPr>
        <w:rPr>
          <w:rFonts w:ascii="Arial" w:hAnsi="Arial" w:cs="Arial"/>
          <w:color w:val="000000" w:themeColor="text1"/>
        </w:rPr>
      </w:pPr>
      <w:bookmarkStart w:id="96" w:name="sub_3223"/>
      <w:r w:rsidRPr="00DC76E9">
        <w:rPr>
          <w:rFonts w:ascii="Arial" w:hAnsi="Arial" w:cs="Arial"/>
          <w:color w:val="000000" w:themeColor="text1"/>
        </w:rPr>
        <w:t xml:space="preserve">2.23. Максимальный срок ожидания в очереди при подаче запроса о предоставлении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и при получении результата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в Уполномоченном органе или многофункциональном центре составляет не более 15 минут.</w:t>
      </w:r>
    </w:p>
    <w:bookmarkEnd w:id="96"/>
    <w:p w:rsidR="005B1222" w:rsidRPr="00DC76E9" w:rsidRDefault="005B1222">
      <w:pPr>
        <w:rPr>
          <w:rFonts w:ascii="Arial" w:hAnsi="Arial" w:cs="Arial"/>
          <w:color w:val="000000" w:themeColor="text1"/>
        </w:rPr>
      </w:pPr>
    </w:p>
    <w:p w:rsidR="005B1222" w:rsidRPr="00DC76E9" w:rsidRDefault="005B1222">
      <w:pPr>
        <w:pStyle w:val="1"/>
        <w:rPr>
          <w:rFonts w:ascii="Arial" w:hAnsi="Arial" w:cs="Arial"/>
          <w:color w:val="000000" w:themeColor="text1"/>
        </w:rPr>
      </w:pPr>
      <w:bookmarkStart w:id="97" w:name="sub_30214"/>
      <w:r w:rsidRPr="00DC76E9">
        <w:rPr>
          <w:rFonts w:ascii="Arial" w:hAnsi="Arial" w:cs="Arial"/>
          <w:color w:val="000000" w:themeColor="text1"/>
        </w:rPr>
        <w:t xml:space="preserve">Срок и порядок регистрации запроса заявителя о предоставлении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в том числе в электронной форме</w:t>
      </w:r>
    </w:p>
    <w:bookmarkEnd w:id="97"/>
    <w:p w:rsidR="005B1222" w:rsidRPr="00DC76E9" w:rsidRDefault="005B1222">
      <w:pPr>
        <w:rPr>
          <w:rFonts w:ascii="Arial" w:hAnsi="Arial" w:cs="Arial"/>
          <w:color w:val="000000" w:themeColor="text1"/>
        </w:rPr>
      </w:pPr>
    </w:p>
    <w:p w:rsidR="005B1222" w:rsidRPr="00DC76E9" w:rsidRDefault="005B1222">
      <w:pPr>
        <w:rPr>
          <w:rFonts w:ascii="Arial" w:hAnsi="Arial" w:cs="Arial"/>
          <w:color w:val="000000" w:themeColor="text1"/>
        </w:rPr>
      </w:pPr>
      <w:bookmarkStart w:id="98" w:name="sub_3224"/>
      <w:r w:rsidRPr="00DC76E9">
        <w:rPr>
          <w:rFonts w:ascii="Arial" w:hAnsi="Arial" w:cs="Arial"/>
          <w:color w:val="000000" w:themeColor="text1"/>
        </w:rPr>
        <w:t xml:space="preserve">2.24. Срок регистрации заявления о предоставлении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w:t>
      </w:r>
    </w:p>
    <w:bookmarkEnd w:id="98"/>
    <w:p w:rsidR="005B1222" w:rsidRPr="00DC76E9" w:rsidRDefault="005B1222">
      <w:pPr>
        <w:rPr>
          <w:rFonts w:ascii="Arial" w:hAnsi="Arial" w:cs="Arial"/>
          <w:color w:val="000000" w:themeColor="text1"/>
        </w:rPr>
      </w:pPr>
      <w:r w:rsidRPr="00DC76E9">
        <w:rPr>
          <w:rFonts w:ascii="Arial" w:hAnsi="Arial" w:cs="Arial"/>
          <w:color w:val="000000" w:themeColor="text1"/>
        </w:rPr>
        <w:t xml:space="preserve">В случае наличия оснований для отказа в приеме документов, необходимых для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указанных в </w:t>
      </w:r>
      <w:hyperlink w:anchor="sub_3029" w:history="1">
        <w:r w:rsidR="00810246">
          <w:rPr>
            <w:rStyle w:val="a4"/>
            <w:rFonts w:ascii="Arial" w:hAnsi="Arial" w:cs="Arial"/>
            <w:color w:val="000000" w:themeColor="text1"/>
          </w:rPr>
          <w:t>пункте</w:t>
        </w:r>
      </w:hyperlink>
      <w:r w:rsidR="00810246">
        <w:rPr>
          <w:rFonts w:ascii="Arial" w:hAnsi="Arial" w:cs="Arial"/>
          <w:color w:val="000000" w:themeColor="text1"/>
        </w:rPr>
        <w:t xml:space="preserve"> 2.9</w:t>
      </w:r>
      <w:r w:rsidRPr="00DC76E9">
        <w:rPr>
          <w:rFonts w:ascii="Arial" w:hAnsi="Arial" w:cs="Arial"/>
          <w:color w:val="000000" w:themeColor="text1"/>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355C4E" w:rsidRPr="00DC76E9">
        <w:rPr>
          <w:rFonts w:ascii="Arial" w:hAnsi="Arial" w:cs="Arial"/>
          <w:color w:val="000000" w:themeColor="text1"/>
        </w:rPr>
        <w:t>муниципальной</w:t>
      </w:r>
      <w:r w:rsidRPr="00DC76E9">
        <w:rPr>
          <w:rFonts w:ascii="Arial" w:hAnsi="Arial" w:cs="Arial"/>
          <w:color w:val="000000" w:themeColor="text1"/>
        </w:rPr>
        <w:t xml:space="preserve"> услуги по форме, приведенной в </w:t>
      </w:r>
      <w:hyperlink w:anchor="sub_3700" w:history="1">
        <w:r w:rsidRPr="00DC76E9">
          <w:rPr>
            <w:rStyle w:val="a4"/>
            <w:rFonts w:ascii="Arial" w:hAnsi="Arial" w:cs="Arial"/>
            <w:color w:val="000000" w:themeColor="text1"/>
          </w:rPr>
          <w:t>Приложении N 7</w:t>
        </w:r>
      </w:hyperlink>
      <w:r w:rsidRPr="00DC76E9">
        <w:rPr>
          <w:rFonts w:ascii="Arial" w:hAnsi="Arial" w:cs="Arial"/>
          <w:color w:val="000000" w:themeColor="text1"/>
        </w:rPr>
        <w:t xml:space="preserve"> к настоящему Административному регламенту.</w:t>
      </w:r>
    </w:p>
    <w:p w:rsidR="005B1222" w:rsidRDefault="005B1222">
      <w:pPr>
        <w:pStyle w:val="a6"/>
        <w:rPr>
          <w:shd w:val="clear" w:color="auto" w:fill="F0F0F0"/>
        </w:rPr>
      </w:pPr>
    </w:p>
    <w:p w:rsidR="005B1222" w:rsidRPr="00EE54DE" w:rsidRDefault="005B1222">
      <w:pPr>
        <w:pStyle w:val="1"/>
        <w:rPr>
          <w:rFonts w:ascii="Arial" w:hAnsi="Arial" w:cs="Arial"/>
          <w:color w:val="000000" w:themeColor="text1"/>
        </w:rPr>
      </w:pPr>
      <w:bookmarkStart w:id="99" w:name="sub_30215"/>
      <w:r w:rsidRPr="00EE54DE">
        <w:rPr>
          <w:rFonts w:ascii="Arial" w:hAnsi="Arial" w:cs="Arial"/>
          <w:color w:val="000000" w:themeColor="text1"/>
        </w:rPr>
        <w:t xml:space="preserve">Требования к помещениям, в которых предоставляется </w:t>
      </w:r>
      <w:r w:rsidR="00CC45AC">
        <w:rPr>
          <w:rFonts w:ascii="Arial" w:hAnsi="Arial" w:cs="Arial"/>
          <w:color w:val="000000" w:themeColor="text1"/>
        </w:rPr>
        <w:t xml:space="preserve">муниципальная </w:t>
      </w:r>
      <w:r w:rsidRPr="00EE54DE">
        <w:rPr>
          <w:rFonts w:ascii="Arial" w:hAnsi="Arial" w:cs="Arial"/>
          <w:color w:val="000000" w:themeColor="text1"/>
        </w:rPr>
        <w:t>услуга</w:t>
      </w:r>
    </w:p>
    <w:bookmarkEnd w:id="99"/>
    <w:p w:rsidR="005B1222" w:rsidRPr="00EE54DE" w:rsidRDefault="005B1222">
      <w:pPr>
        <w:rPr>
          <w:rFonts w:ascii="Arial" w:hAnsi="Arial" w:cs="Arial"/>
          <w:color w:val="000000" w:themeColor="text1"/>
        </w:rPr>
      </w:pPr>
    </w:p>
    <w:p w:rsidR="005B1222" w:rsidRPr="00EE54DE" w:rsidRDefault="005B1222">
      <w:pPr>
        <w:rPr>
          <w:rFonts w:ascii="Arial" w:hAnsi="Arial" w:cs="Arial"/>
          <w:color w:val="000000" w:themeColor="text1"/>
        </w:rPr>
      </w:pPr>
      <w:bookmarkStart w:id="100" w:name="sub_3225"/>
      <w:r w:rsidRPr="00EE54DE">
        <w:rPr>
          <w:rFonts w:ascii="Arial" w:hAnsi="Arial" w:cs="Arial"/>
          <w:color w:val="000000" w:themeColor="text1"/>
        </w:rPr>
        <w:t xml:space="preserve">2.25. Местоположение административных зданий, в которых осуществляется прием заявлений и документов, необходимых для </w:t>
      </w:r>
      <w:r w:rsidRPr="00EE54DE">
        <w:rPr>
          <w:rFonts w:ascii="Arial" w:hAnsi="Arial" w:cs="Arial"/>
          <w:color w:val="000000" w:themeColor="text1"/>
        </w:rPr>
        <w:lastRenderedPageBreak/>
        <w:t xml:space="preserve">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а также выдача результатов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должно обеспечивать удобство для граждан с точки зрения пешеходной доступности от остановок общественного транспорта.</w:t>
      </w:r>
    </w:p>
    <w:bookmarkEnd w:id="100"/>
    <w:p w:rsidR="005B1222" w:rsidRPr="00EE54DE" w:rsidRDefault="005B1222">
      <w:pPr>
        <w:rPr>
          <w:rFonts w:ascii="Arial" w:hAnsi="Arial" w:cs="Arial"/>
          <w:color w:val="000000" w:themeColor="text1"/>
        </w:rPr>
      </w:pPr>
      <w:r w:rsidRPr="00EE54DE">
        <w:rPr>
          <w:rFonts w:ascii="Arial" w:hAnsi="Arial" w:cs="Arial"/>
          <w:color w:val="000000" w:themeColor="text1"/>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B1222" w:rsidRPr="00EE54DE" w:rsidRDefault="005B1222">
      <w:pPr>
        <w:rPr>
          <w:rFonts w:ascii="Arial" w:hAnsi="Arial" w:cs="Arial"/>
          <w:color w:val="000000" w:themeColor="text1"/>
        </w:rPr>
      </w:pPr>
      <w:r w:rsidRPr="00EE54DE">
        <w:rPr>
          <w:rFonts w:ascii="Arial" w:hAnsi="Arial" w:cs="Arial"/>
          <w:color w:val="000000" w:themeColor="text1"/>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B1222" w:rsidRPr="00EE54DE" w:rsidRDefault="005B1222">
      <w:pPr>
        <w:rPr>
          <w:rFonts w:ascii="Arial" w:hAnsi="Arial" w:cs="Arial"/>
          <w:color w:val="000000" w:themeColor="text1"/>
        </w:rPr>
      </w:pPr>
      <w:r w:rsidRPr="00EE54DE">
        <w:rPr>
          <w:rFonts w:ascii="Arial" w:hAnsi="Arial" w:cs="Arial"/>
          <w:color w:val="000000" w:themeColor="text1"/>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023A2D">
        <w:rPr>
          <w:rFonts w:ascii="Arial" w:hAnsi="Arial" w:cs="Arial"/>
          <w:color w:val="000000" w:themeColor="text1"/>
        </w:rPr>
        <w:t>редоставляется муниципальная</w:t>
      </w:r>
      <w:r w:rsidRPr="00EE54DE">
        <w:rPr>
          <w:rFonts w:ascii="Arial" w:hAnsi="Arial" w:cs="Arial"/>
          <w:color w:val="000000" w:themeColor="text1"/>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54" w:history="1">
        <w:r w:rsidRPr="00EE54DE">
          <w:rPr>
            <w:rStyle w:val="a4"/>
            <w:rFonts w:ascii="Arial" w:hAnsi="Arial" w:cs="Arial"/>
            <w:color w:val="000000" w:themeColor="text1"/>
          </w:rPr>
          <w:t>законодательством</w:t>
        </w:r>
      </w:hyperlink>
      <w:r w:rsidRPr="00EE54DE">
        <w:rPr>
          <w:rFonts w:ascii="Arial" w:hAnsi="Arial" w:cs="Arial"/>
          <w:color w:val="000000" w:themeColor="text1"/>
        </w:rPr>
        <w:t xml:space="preserve"> Российской Федерации о социальной защите инвалидов.</w:t>
      </w:r>
    </w:p>
    <w:p w:rsidR="005B1222" w:rsidRPr="00EE54DE" w:rsidRDefault="005B1222">
      <w:pPr>
        <w:rPr>
          <w:rFonts w:ascii="Arial" w:hAnsi="Arial" w:cs="Arial"/>
          <w:color w:val="000000" w:themeColor="text1"/>
        </w:rPr>
      </w:pPr>
      <w:r w:rsidRPr="00EE54DE">
        <w:rPr>
          <w:rFonts w:ascii="Arial" w:hAnsi="Arial" w:cs="Arial"/>
          <w:color w:val="000000" w:themeColor="text1"/>
        </w:rPr>
        <w:t>Центральный вход в здание Уполномоченного органа должен быть оборудован информационной табличкой (вывеской), содержащей информацию:</w:t>
      </w:r>
    </w:p>
    <w:p w:rsidR="005B1222" w:rsidRPr="00EE54DE" w:rsidRDefault="005B1222">
      <w:pPr>
        <w:rPr>
          <w:rFonts w:ascii="Arial" w:hAnsi="Arial" w:cs="Arial"/>
          <w:color w:val="000000" w:themeColor="text1"/>
        </w:rPr>
      </w:pPr>
      <w:r w:rsidRPr="00EE54DE">
        <w:rPr>
          <w:rFonts w:ascii="Arial" w:hAnsi="Arial" w:cs="Arial"/>
          <w:color w:val="000000" w:themeColor="text1"/>
        </w:rPr>
        <w:t>наименование;</w:t>
      </w:r>
    </w:p>
    <w:p w:rsidR="005B1222" w:rsidRPr="00EE54DE" w:rsidRDefault="005B1222">
      <w:pPr>
        <w:rPr>
          <w:rFonts w:ascii="Arial" w:hAnsi="Arial" w:cs="Arial"/>
          <w:color w:val="000000" w:themeColor="text1"/>
        </w:rPr>
      </w:pPr>
      <w:r w:rsidRPr="00EE54DE">
        <w:rPr>
          <w:rFonts w:ascii="Arial" w:hAnsi="Arial" w:cs="Arial"/>
          <w:color w:val="000000" w:themeColor="text1"/>
        </w:rPr>
        <w:t>местонахождение и юридический адрес;</w:t>
      </w:r>
    </w:p>
    <w:p w:rsidR="005B1222" w:rsidRPr="00EE54DE" w:rsidRDefault="005B1222">
      <w:pPr>
        <w:rPr>
          <w:rFonts w:ascii="Arial" w:hAnsi="Arial" w:cs="Arial"/>
          <w:color w:val="000000" w:themeColor="text1"/>
        </w:rPr>
      </w:pPr>
      <w:r w:rsidRPr="00EE54DE">
        <w:rPr>
          <w:rFonts w:ascii="Arial" w:hAnsi="Arial" w:cs="Arial"/>
          <w:color w:val="000000" w:themeColor="text1"/>
        </w:rPr>
        <w:t>режим работы;</w:t>
      </w:r>
    </w:p>
    <w:p w:rsidR="005B1222" w:rsidRPr="00EE54DE" w:rsidRDefault="005B1222">
      <w:pPr>
        <w:rPr>
          <w:rFonts w:ascii="Arial" w:hAnsi="Arial" w:cs="Arial"/>
          <w:color w:val="000000" w:themeColor="text1"/>
        </w:rPr>
      </w:pPr>
      <w:r w:rsidRPr="00EE54DE">
        <w:rPr>
          <w:rFonts w:ascii="Arial" w:hAnsi="Arial" w:cs="Arial"/>
          <w:color w:val="000000" w:themeColor="text1"/>
        </w:rPr>
        <w:t>график приема;</w:t>
      </w:r>
    </w:p>
    <w:p w:rsidR="005B1222" w:rsidRPr="00EE54DE" w:rsidRDefault="005B1222">
      <w:pPr>
        <w:rPr>
          <w:rFonts w:ascii="Arial" w:hAnsi="Arial" w:cs="Arial"/>
          <w:color w:val="000000" w:themeColor="text1"/>
        </w:rPr>
      </w:pPr>
      <w:r w:rsidRPr="00EE54DE">
        <w:rPr>
          <w:rFonts w:ascii="Arial" w:hAnsi="Arial" w:cs="Arial"/>
          <w:color w:val="000000" w:themeColor="text1"/>
        </w:rPr>
        <w:t>номера телефонов для справок.</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Помещения, в которых предоставляется </w:t>
      </w:r>
      <w:r w:rsidR="00C3564A">
        <w:rPr>
          <w:rFonts w:ascii="Arial" w:hAnsi="Arial" w:cs="Arial"/>
          <w:color w:val="000000" w:themeColor="text1"/>
        </w:rPr>
        <w:t>муниципальная</w:t>
      </w:r>
      <w:r w:rsidRPr="00EE54DE">
        <w:rPr>
          <w:rFonts w:ascii="Arial" w:hAnsi="Arial" w:cs="Arial"/>
          <w:color w:val="000000" w:themeColor="text1"/>
        </w:rPr>
        <w:t xml:space="preserve"> услуга, должны соответствовать санитарно-эпидемиологическим правилам и нормативам.</w:t>
      </w:r>
    </w:p>
    <w:p w:rsidR="005B1222" w:rsidRPr="00EE54DE" w:rsidRDefault="005B1222">
      <w:pPr>
        <w:rPr>
          <w:rFonts w:ascii="Arial" w:hAnsi="Arial" w:cs="Arial"/>
          <w:color w:val="000000" w:themeColor="text1"/>
        </w:rPr>
      </w:pPr>
      <w:r w:rsidRPr="00EE54DE">
        <w:rPr>
          <w:rFonts w:ascii="Arial" w:hAnsi="Arial" w:cs="Arial"/>
          <w:color w:val="000000" w:themeColor="text1"/>
        </w:rPr>
        <w:t>Помещения, в которых пред</w:t>
      </w:r>
      <w:r w:rsidR="008465DA">
        <w:rPr>
          <w:rFonts w:ascii="Arial" w:hAnsi="Arial" w:cs="Arial"/>
          <w:color w:val="000000" w:themeColor="text1"/>
        </w:rPr>
        <w:t>оставляется муниципальная</w:t>
      </w:r>
      <w:r w:rsidRPr="00EE54DE">
        <w:rPr>
          <w:rFonts w:ascii="Arial" w:hAnsi="Arial" w:cs="Arial"/>
          <w:color w:val="000000" w:themeColor="text1"/>
        </w:rPr>
        <w:t xml:space="preserve"> услуга, оснащаются:</w:t>
      </w:r>
    </w:p>
    <w:p w:rsidR="005B1222" w:rsidRPr="00EE54DE" w:rsidRDefault="005B1222">
      <w:pPr>
        <w:rPr>
          <w:rFonts w:ascii="Arial" w:hAnsi="Arial" w:cs="Arial"/>
          <w:color w:val="000000" w:themeColor="text1"/>
        </w:rPr>
      </w:pPr>
      <w:r w:rsidRPr="00EE54DE">
        <w:rPr>
          <w:rFonts w:ascii="Arial" w:hAnsi="Arial" w:cs="Arial"/>
          <w:color w:val="000000" w:themeColor="text1"/>
        </w:rPr>
        <w:t>противопожарной системой и средствами пожаротушения;</w:t>
      </w:r>
    </w:p>
    <w:p w:rsidR="005B1222" w:rsidRPr="00EE54DE" w:rsidRDefault="005B1222">
      <w:pPr>
        <w:rPr>
          <w:rFonts w:ascii="Arial" w:hAnsi="Arial" w:cs="Arial"/>
          <w:color w:val="000000" w:themeColor="text1"/>
        </w:rPr>
      </w:pPr>
      <w:r w:rsidRPr="00EE54DE">
        <w:rPr>
          <w:rFonts w:ascii="Arial" w:hAnsi="Arial" w:cs="Arial"/>
          <w:color w:val="000000" w:themeColor="text1"/>
        </w:rPr>
        <w:t>системой оповещения о возникновении чрезвычайной ситуации;</w:t>
      </w:r>
    </w:p>
    <w:p w:rsidR="005B1222" w:rsidRPr="00EE54DE" w:rsidRDefault="005B1222">
      <w:pPr>
        <w:rPr>
          <w:rFonts w:ascii="Arial" w:hAnsi="Arial" w:cs="Arial"/>
          <w:color w:val="000000" w:themeColor="text1"/>
        </w:rPr>
      </w:pPr>
      <w:r w:rsidRPr="00EE54DE">
        <w:rPr>
          <w:rFonts w:ascii="Arial" w:hAnsi="Arial" w:cs="Arial"/>
          <w:color w:val="000000" w:themeColor="text1"/>
        </w:rPr>
        <w:t>средствами оказания первой медицинской помощи;</w:t>
      </w:r>
    </w:p>
    <w:p w:rsidR="005B1222" w:rsidRPr="00EE54DE" w:rsidRDefault="005B1222">
      <w:pPr>
        <w:rPr>
          <w:rFonts w:ascii="Arial" w:hAnsi="Arial" w:cs="Arial"/>
          <w:color w:val="000000" w:themeColor="text1"/>
        </w:rPr>
      </w:pPr>
      <w:r w:rsidRPr="00EE54DE">
        <w:rPr>
          <w:rFonts w:ascii="Arial" w:hAnsi="Arial" w:cs="Arial"/>
          <w:color w:val="000000" w:themeColor="text1"/>
        </w:rPr>
        <w:t>туалетными комнатами для посетителей.</w:t>
      </w:r>
    </w:p>
    <w:p w:rsidR="005B1222" w:rsidRPr="00EE54DE" w:rsidRDefault="005B1222">
      <w:pPr>
        <w:rPr>
          <w:rFonts w:ascii="Arial" w:hAnsi="Arial" w:cs="Arial"/>
          <w:color w:val="000000" w:themeColor="text1"/>
        </w:rPr>
      </w:pPr>
      <w:r w:rsidRPr="00EE54DE">
        <w:rPr>
          <w:rFonts w:ascii="Arial" w:hAnsi="Arial" w:cs="Arial"/>
          <w:color w:val="000000" w:themeColor="text1"/>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1222" w:rsidRPr="00EE54DE" w:rsidRDefault="005B1222">
      <w:pPr>
        <w:rPr>
          <w:rFonts w:ascii="Arial" w:hAnsi="Arial" w:cs="Arial"/>
          <w:color w:val="000000" w:themeColor="text1"/>
        </w:rPr>
      </w:pPr>
      <w:r w:rsidRPr="00EE54DE">
        <w:rPr>
          <w:rFonts w:ascii="Arial" w:hAnsi="Arial" w:cs="Arial"/>
          <w:color w:val="000000" w:themeColor="text1"/>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1222" w:rsidRPr="00EE54DE" w:rsidRDefault="005B1222">
      <w:pPr>
        <w:rPr>
          <w:rFonts w:ascii="Arial" w:hAnsi="Arial" w:cs="Arial"/>
          <w:color w:val="000000" w:themeColor="text1"/>
        </w:rPr>
      </w:pPr>
      <w:r w:rsidRPr="00EE54DE">
        <w:rPr>
          <w:rFonts w:ascii="Arial" w:hAnsi="Arial" w:cs="Arial"/>
          <w:color w:val="000000" w:themeColor="text1"/>
        </w:rPr>
        <w:t>Места для заполнения заявлений оборудуются стульями, столами (стойками), бланками заявлений, письменными принадлежностями.</w:t>
      </w:r>
    </w:p>
    <w:p w:rsidR="005B1222" w:rsidRPr="00EE54DE" w:rsidRDefault="005B1222">
      <w:pPr>
        <w:rPr>
          <w:rFonts w:ascii="Arial" w:hAnsi="Arial" w:cs="Arial"/>
          <w:color w:val="000000" w:themeColor="text1"/>
        </w:rPr>
      </w:pPr>
      <w:r w:rsidRPr="00EE54DE">
        <w:rPr>
          <w:rFonts w:ascii="Arial" w:hAnsi="Arial" w:cs="Arial"/>
          <w:color w:val="000000" w:themeColor="text1"/>
        </w:rPr>
        <w:t>Места приема Заявителей оборудуются информационными табличками (вывесками) с указанием:</w:t>
      </w:r>
    </w:p>
    <w:p w:rsidR="005B1222" w:rsidRPr="00EE54DE" w:rsidRDefault="005B1222">
      <w:pPr>
        <w:rPr>
          <w:rFonts w:ascii="Arial" w:hAnsi="Arial" w:cs="Arial"/>
          <w:color w:val="000000" w:themeColor="text1"/>
        </w:rPr>
      </w:pPr>
      <w:r w:rsidRPr="00EE54DE">
        <w:rPr>
          <w:rFonts w:ascii="Arial" w:hAnsi="Arial" w:cs="Arial"/>
          <w:color w:val="000000" w:themeColor="text1"/>
        </w:rPr>
        <w:t>номера кабинета и наименования отдела;</w:t>
      </w:r>
    </w:p>
    <w:p w:rsidR="005B1222" w:rsidRPr="00EE54DE" w:rsidRDefault="005B1222">
      <w:pPr>
        <w:rPr>
          <w:rFonts w:ascii="Arial" w:hAnsi="Arial" w:cs="Arial"/>
          <w:color w:val="000000" w:themeColor="text1"/>
        </w:rPr>
      </w:pPr>
      <w:r w:rsidRPr="00EE54DE">
        <w:rPr>
          <w:rFonts w:ascii="Arial" w:hAnsi="Arial" w:cs="Arial"/>
          <w:color w:val="000000" w:themeColor="text1"/>
        </w:rPr>
        <w:t>фамилии, имени и отчества (последнее - при наличии), должности ответственного лица за прием документов;</w:t>
      </w:r>
    </w:p>
    <w:p w:rsidR="005B1222" w:rsidRPr="00EE54DE" w:rsidRDefault="005B1222">
      <w:pPr>
        <w:rPr>
          <w:rFonts w:ascii="Arial" w:hAnsi="Arial" w:cs="Arial"/>
          <w:color w:val="000000" w:themeColor="text1"/>
        </w:rPr>
      </w:pPr>
      <w:r w:rsidRPr="00EE54DE">
        <w:rPr>
          <w:rFonts w:ascii="Arial" w:hAnsi="Arial" w:cs="Arial"/>
          <w:color w:val="000000" w:themeColor="text1"/>
        </w:rPr>
        <w:t>графика приема Заявителей.</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Рабочее место каждого ответственного лица за прием документов, должно </w:t>
      </w:r>
      <w:r w:rsidRPr="00EE54DE">
        <w:rPr>
          <w:rFonts w:ascii="Arial" w:hAnsi="Arial" w:cs="Arial"/>
          <w:color w:val="000000" w:themeColor="text1"/>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1222" w:rsidRPr="00EE54DE" w:rsidRDefault="005B1222">
      <w:pPr>
        <w:rPr>
          <w:rFonts w:ascii="Arial" w:hAnsi="Arial" w:cs="Arial"/>
          <w:color w:val="000000" w:themeColor="text1"/>
        </w:rPr>
      </w:pPr>
      <w:r w:rsidRPr="00EE54DE">
        <w:rPr>
          <w:rFonts w:ascii="Arial" w:hAnsi="Arial" w:cs="Arial"/>
          <w:color w:val="000000" w:themeColor="text1"/>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При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инвалидам обеспечиваются:</w:t>
      </w:r>
    </w:p>
    <w:p w:rsidR="005B1222" w:rsidRPr="00EE54DE" w:rsidRDefault="005B1222">
      <w:pPr>
        <w:rPr>
          <w:rFonts w:ascii="Arial" w:hAnsi="Arial" w:cs="Arial"/>
          <w:color w:val="000000" w:themeColor="text1"/>
        </w:rPr>
      </w:pPr>
      <w:r w:rsidRPr="00EE54DE">
        <w:rPr>
          <w:rFonts w:ascii="Arial" w:hAnsi="Arial" w:cs="Arial"/>
          <w:color w:val="000000" w:themeColor="text1"/>
        </w:rPr>
        <w:t>возможность беспрепятственного доступа к объекту (зданию, помещению), в котором п</w:t>
      </w:r>
      <w:r w:rsidR="00203A5C">
        <w:rPr>
          <w:rFonts w:ascii="Arial" w:hAnsi="Arial" w:cs="Arial"/>
          <w:color w:val="000000" w:themeColor="text1"/>
        </w:rPr>
        <w:t xml:space="preserve">редоставляется муниципальная </w:t>
      </w:r>
      <w:r w:rsidRPr="00EE54DE">
        <w:rPr>
          <w:rFonts w:ascii="Arial" w:hAnsi="Arial" w:cs="Arial"/>
          <w:color w:val="000000" w:themeColor="text1"/>
        </w:rPr>
        <w:t>услуга;</w:t>
      </w:r>
    </w:p>
    <w:p w:rsidR="005B1222" w:rsidRPr="00EE54DE" w:rsidRDefault="005B1222">
      <w:pPr>
        <w:rPr>
          <w:rFonts w:ascii="Arial" w:hAnsi="Arial" w:cs="Arial"/>
          <w:color w:val="000000" w:themeColor="text1"/>
        </w:rPr>
      </w:pPr>
      <w:r w:rsidRPr="00EE54DE">
        <w:rPr>
          <w:rFonts w:ascii="Arial" w:hAnsi="Arial" w:cs="Arial"/>
          <w:color w:val="000000" w:themeColor="text1"/>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B1222" w:rsidRPr="00EE54DE" w:rsidRDefault="005B1222">
      <w:pPr>
        <w:rPr>
          <w:rFonts w:ascii="Arial" w:hAnsi="Arial" w:cs="Arial"/>
          <w:color w:val="000000" w:themeColor="text1"/>
        </w:rPr>
      </w:pPr>
      <w:r w:rsidRPr="00EE54DE">
        <w:rPr>
          <w:rFonts w:ascii="Arial" w:hAnsi="Arial" w:cs="Arial"/>
          <w:color w:val="000000" w:themeColor="text1"/>
        </w:rPr>
        <w:t>сопровождение инвалидов, имеющих стойкие расстройства функции зрения и самостоятельного передвижения;</w:t>
      </w:r>
    </w:p>
    <w:p w:rsidR="005B1222" w:rsidRPr="00EE54DE" w:rsidRDefault="005B1222">
      <w:pPr>
        <w:rPr>
          <w:rFonts w:ascii="Arial" w:hAnsi="Arial" w:cs="Arial"/>
          <w:color w:val="000000" w:themeColor="text1"/>
        </w:rPr>
      </w:pPr>
      <w:r w:rsidRPr="00EE54DE">
        <w:rPr>
          <w:rFonts w:ascii="Arial" w:hAnsi="Arial" w:cs="Arial"/>
          <w:color w:val="000000" w:themeColor="text1"/>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w:t>
      </w:r>
      <w:r w:rsidR="00CA4140">
        <w:rPr>
          <w:rFonts w:ascii="Arial" w:hAnsi="Arial" w:cs="Arial"/>
          <w:color w:val="000000" w:themeColor="text1"/>
        </w:rPr>
        <w:t>редоставляется муниципальная</w:t>
      </w:r>
      <w:r w:rsidRPr="00EE54DE">
        <w:rPr>
          <w:rFonts w:ascii="Arial" w:hAnsi="Arial" w:cs="Arial"/>
          <w:color w:val="000000" w:themeColor="text1"/>
        </w:rPr>
        <w:t xml:space="preserve"> услуга, и к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услуге с учетом ограничений их жизнедеятельности;</w:t>
      </w:r>
    </w:p>
    <w:p w:rsidR="005B1222" w:rsidRPr="00EE54DE" w:rsidRDefault="005B1222">
      <w:pPr>
        <w:rPr>
          <w:rFonts w:ascii="Arial" w:hAnsi="Arial" w:cs="Arial"/>
          <w:color w:val="000000" w:themeColor="text1"/>
        </w:rPr>
      </w:pPr>
      <w:r w:rsidRPr="00EE54DE">
        <w:rPr>
          <w:rFonts w:ascii="Arial" w:hAnsi="Arial" w:cs="Arial"/>
          <w:color w:val="000000" w:themeColor="text1"/>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B1222" w:rsidRPr="00EE54DE" w:rsidRDefault="005B1222">
      <w:pPr>
        <w:rPr>
          <w:rFonts w:ascii="Arial" w:hAnsi="Arial" w:cs="Arial"/>
          <w:color w:val="000000" w:themeColor="text1"/>
        </w:rPr>
      </w:pPr>
      <w:r w:rsidRPr="00EE54DE">
        <w:rPr>
          <w:rFonts w:ascii="Arial" w:hAnsi="Arial" w:cs="Arial"/>
          <w:color w:val="000000" w:themeColor="text1"/>
        </w:rPr>
        <w:t>допуск сурдопереводчика и тифлосурдопереводчика;</w:t>
      </w:r>
    </w:p>
    <w:p w:rsidR="005B1222" w:rsidRPr="00EE54DE" w:rsidRDefault="005B1222">
      <w:pPr>
        <w:rPr>
          <w:rFonts w:ascii="Arial" w:hAnsi="Arial" w:cs="Arial"/>
          <w:color w:val="000000" w:themeColor="text1"/>
        </w:rPr>
      </w:pPr>
      <w:r w:rsidRPr="00EE54DE">
        <w:rPr>
          <w:rFonts w:ascii="Arial" w:hAnsi="Arial" w:cs="Arial"/>
          <w:color w:val="000000" w:themeColor="text1"/>
        </w:rPr>
        <w:t>допуск собаки-проводника при наличии документа, подтверждающего ее специальное обучение, на объекты (здания, помещения), в которых п</w:t>
      </w:r>
      <w:r w:rsidR="0061491E">
        <w:rPr>
          <w:rFonts w:ascii="Arial" w:hAnsi="Arial" w:cs="Arial"/>
          <w:color w:val="000000" w:themeColor="text1"/>
        </w:rPr>
        <w:t>редоставляются муниципальная</w:t>
      </w:r>
      <w:r w:rsidRPr="00EE54DE">
        <w:rPr>
          <w:rFonts w:ascii="Arial" w:hAnsi="Arial" w:cs="Arial"/>
          <w:color w:val="000000" w:themeColor="text1"/>
        </w:rPr>
        <w:t xml:space="preserve"> услуги;</w:t>
      </w:r>
    </w:p>
    <w:p w:rsidR="005B1222" w:rsidRPr="00EE54DE" w:rsidRDefault="005B1222">
      <w:pPr>
        <w:rPr>
          <w:rFonts w:ascii="Arial" w:hAnsi="Arial" w:cs="Arial"/>
          <w:color w:val="000000" w:themeColor="text1"/>
        </w:rPr>
      </w:pPr>
      <w:r w:rsidRPr="00EE54DE">
        <w:rPr>
          <w:rFonts w:ascii="Arial" w:hAnsi="Arial" w:cs="Arial"/>
          <w:color w:val="000000" w:themeColor="text1"/>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B1222" w:rsidRPr="00EE54DE" w:rsidRDefault="005B1222">
      <w:pPr>
        <w:rPr>
          <w:rFonts w:ascii="Arial" w:hAnsi="Arial" w:cs="Arial"/>
          <w:color w:val="000000" w:themeColor="text1"/>
        </w:rPr>
      </w:pPr>
    </w:p>
    <w:p w:rsidR="005B1222" w:rsidRPr="00EE54DE" w:rsidRDefault="005B1222">
      <w:pPr>
        <w:pStyle w:val="1"/>
        <w:rPr>
          <w:rFonts w:ascii="Arial" w:hAnsi="Arial" w:cs="Arial"/>
          <w:color w:val="000000" w:themeColor="text1"/>
        </w:rPr>
      </w:pPr>
      <w:bookmarkStart w:id="101" w:name="sub_30217"/>
      <w:r w:rsidRPr="00EE54DE">
        <w:rPr>
          <w:rFonts w:ascii="Arial" w:hAnsi="Arial" w:cs="Arial"/>
          <w:color w:val="000000" w:themeColor="text1"/>
        </w:rPr>
        <w:t xml:space="preserve">Показатели доступности и качества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w:t>
      </w:r>
    </w:p>
    <w:bookmarkEnd w:id="101"/>
    <w:p w:rsidR="005B1222" w:rsidRPr="00EE54DE" w:rsidRDefault="005B1222">
      <w:pPr>
        <w:rPr>
          <w:rFonts w:ascii="Arial" w:hAnsi="Arial" w:cs="Arial"/>
          <w:color w:val="000000" w:themeColor="text1"/>
        </w:rPr>
      </w:pPr>
    </w:p>
    <w:p w:rsidR="005B1222" w:rsidRPr="00EE54DE" w:rsidRDefault="005B1222">
      <w:pPr>
        <w:rPr>
          <w:rFonts w:ascii="Arial" w:hAnsi="Arial" w:cs="Arial"/>
          <w:color w:val="000000" w:themeColor="text1"/>
        </w:rPr>
      </w:pPr>
      <w:bookmarkStart w:id="102" w:name="sub_3226"/>
      <w:r w:rsidRPr="00EE54DE">
        <w:rPr>
          <w:rFonts w:ascii="Arial" w:hAnsi="Arial" w:cs="Arial"/>
          <w:color w:val="000000" w:themeColor="text1"/>
        </w:rPr>
        <w:t xml:space="preserve">2.26. Основными показателями доступности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являются:</w:t>
      </w:r>
    </w:p>
    <w:p w:rsidR="005B1222" w:rsidRPr="00EE54DE" w:rsidRDefault="005B1222">
      <w:pPr>
        <w:rPr>
          <w:rFonts w:ascii="Arial" w:hAnsi="Arial" w:cs="Arial"/>
          <w:color w:val="000000" w:themeColor="text1"/>
        </w:rPr>
      </w:pPr>
      <w:bookmarkStart w:id="103" w:name="sub_32261"/>
      <w:bookmarkEnd w:id="102"/>
      <w:r w:rsidRPr="00EE54DE">
        <w:rPr>
          <w:rFonts w:ascii="Arial" w:hAnsi="Arial" w:cs="Arial"/>
          <w:color w:val="000000" w:themeColor="text1"/>
        </w:rPr>
        <w:t xml:space="preserve">2.26.1. Наличие полной и понятной информации о порядке, сроках и ходе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5B1222" w:rsidRPr="00EE54DE" w:rsidRDefault="005B1222">
      <w:pPr>
        <w:rPr>
          <w:rFonts w:ascii="Arial" w:hAnsi="Arial" w:cs="Arial"/>
          <w:color w:val="000000" w:themeColor="text1"/>
        </w:rPr>
      </w:pPr>
      <w:bookmarkStart w:id="104" w:name="sub_32262"/>
      <w:bookmarkEnd w:id="103"/>
      <w:r w:rsidRPr="00EE54DE">
        <w:rPr>
          <w:rFonts w:ascii="Arial" w:hAnsi="Arial" w:cs="Arial"/>
          <w:color w:val="000000" w:themeColor="text1"/>
        </w:rPr>
        <w:t xml:space="preserve">2.26.2. Возможность получения заявителем уведомлений о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с помощью </w:t>
      </w:r>
      <w:hyperlink r:id="rId55" w:history="1">
        <w:r w:rsidRPr="00EE54DE">
          <w:rPr>
            <w:rStyle w:val="a4"/>
            <w:rFonts w:ascii="Arial" w:hAnsi="Arial" w:cs="Arial"/>
            <w:color w:val="000000" w:themeColor="text1"/>
          </w:rPr>
          <w:t>ЕПГУ</w:t>
        </w:r>
      </w:hyperlink>
      <w:r w:rsidRPr="00EE54DE">
        <w:rPr>
          <w:rFonts w:ascii="Arial" w:hAnsi="Arial" w:cs="Arial"/>
          <w:color w:val="000000" w:themeColor="text1"/>
        </w:rPr>
        <w:t>.</w:t>
      </w:r>
    </w:p>
    <w:p w:rsidR="005B1222" w:rsidRPr="00EE54DE" w:rsidRDefault="005B1222">
      <w:pPr>
        <w:rPr>
          <w:rFonts w:ascii="Arial" w:hAnsi="Arial" w:cs="Arial"/>
          <w:color w:val="000000" w:themeColor="text1"/>
        </w:rPr>
      </w:pPr>
      <w:bookmarkStart w:id="105" w:name="sub_32263"/>
      <w:bookmarkEnd w:id="104"/>
      <w:r w:rsidRPr="00EE54DE">
        <w:rPr>
          <w:rFonts w:ascii="Arial" w:hAnsi="Arial" w:cs="Arial"/>
          <w:color w:val="000000" w:themeColor="text1"/>
        </w:rPr>
        <w:t xml:space="preserve">2.26.3. Возможность получения информации о ходе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том числе с использованием информационно-коммуникационных технологий.</w:t>
      </w:r>
    </w:p>
    <w:p w:rsidR="005B1222" w:rsidRPr="00EE54DE" w:rsidRDefault="005B1222">
      <w:pPr>
        <w:rPr>
          <w:rFonts w:ascii="Arial" w:hAnsi="Arial" w:cs="Arial"/>
          <w:color w:val="000000" w:themeColor="text1"/>
        </w:rPr>
      </w:pPr>
      <w:bookmarkStart w:id="106" w:name="sub_3227"/>
      <w:bookmarkEnd w:id="105"/>
      <w:r w:rsidRPr="00EE54DE">
        <w:rPr>
          <w:rFonts w:ascii="Arial" w:hAnsi="Arial" w:cs="Arial"/>
          <w:color w:val="000000" w:themeColor="text1"/>
        </w:rPr>
        <w:t xml:space="preserve">2.27. Основными показателями качества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являются:</w:t>
      </w:r>
    </w:p>
    <w:p w:rsidR="005B1222" w:rsidRPr="00EE54DE" w:rsidRDefault="005B1222">
      <w:pPr>
        <w:rPr>
          <w:rFonts w:ascii="Arial" w:hAnsi="Arial" w:cs="Arial"/>
          <w:color w:val="000000" w:themeColor="text1"/>
        </w:rPr>
      </w:pPr>
      <w:bookmarkStart w:id="107" w:name="sub_32271"/>
      <w:bookmarkEnd w:id="106"/>
      <w:r w:rsidRPr="00EE54DE">
        <w:rPr>
          <w:rFonts w:ascii="Arial" w:hAnsi="Arial" w:cs="Arial"/>
          <w:color w:val="000000" w:themeColor="text1"/>
        </w:rPr>
        <w:t xml:space="preserve">2.27.1. Своевременность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соответствии со стандартом ее предоставления, установленным настоящим Административным регламентом.</w:t>
      </w:r>
    </w:p>
    <w:p w:rsidR="005B1222" w:rsidRPr="00EE54DE" w:rsidRDefault="005B1222">
      <w:pPr>
        <w:rPr>
          <w:rFonts w:ascii="Arial" w:hAnsi="Arial" w:cs="Arial"/>
          <w:color w:val="000000" w:themeColor="text1"/>
        </w:rPr>
      </w:pPr>
      <w:bookmarkStart w:id="108" w:name="sub_32272"/>
      <w:bookmarkEnd w:id="107"/>
      <w:r w:rsidRPr="00EE54DE">
        <w:rPr>
          <w:rFonts w:ascii="Arial" w:hAnsi="Arial" w:cs="Arial"/>
          <w:color w:val="000000" w:themeColor="text1"/>
        </w:rPr>
        <w:t xml:space="preserve">2.27.2. Минимально возможное количество взаимодействий гражданина с должностными лицами, участвующими в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w:t>
      </w:r>
    </w:p>
    <w:p w:rsidR="005B1222" w:rsidRPr="00EE54DE" w:rsidRDefault="005B1222">
      <w:pPr>
        <w:rPr>
          <w:rFonts w:ascii="Arial" w:hAnsi="Arial" w:cs="Arial"/>
          <w:color w:val="000000" w:themeColor="text1"/>
        </w:rPr>
      </w:pPr>
      <w:bookmarkStart w:id="109" w:name="sub_32273"/>
      <w:bookmarkEnd w:id="108"/>
      <w:r w:rsidRPr="00EE54DE">
        <w:rPr>
          <w:rFonts w:ascii="Arial" w:hAnsi="Arial" w:cs="Arial"/>
          <w:color w:val="000000" w:themeColor="text1"/>
        </w:rPr>
        <w:t xml:space="preserve">2.27.3. Отсутствие обоснованных жалоб на действия (бездействие) </w:t>
      </w:r>
      <w:r w:rsidRPr="00EE54DE">
        <w:rPr>
          <w:rFonts w:ascii="Arial" w:hAnsi="Arial" w:cs="Arial"/>
          <w:color w:val="000000" w:themeColor="text1"/>
        </w:rPr>
        <w:lastRenderedPageBreak/>
        <w:t>сотрудников и их некорректное (невнимательное) отношение к заявителям.</w:t>
      </w:r>
    </w:p>
    <w:p w:rsidR="005B1222" w:rsidRPr="00EE54DE" w:rsidRDefault="005B1222">
      <w:pPr>
        <w:rPr>
          <w:rFonts w:ascii="Arial" w:hAnsi="Arial" w:cs="Arial"/>
          <w:color w:val="000000" w:themeColor="text1"/>
        </w:rPr>
      </w:pPr>
      <w:bookmarkStart w:id="110" w:name="sub_32274"/>
      <w:bookmarkEnd w:id="109"/>
      <w:r w:rsidRPr="00EE54DE">
        <w:rPr>
          <w:rFonts w:ascii="Arial" w:hAnsi="Arial" w:cs="Arial"/>
          <w:color w:val="000000" w:themeColor="text1"/>
        </w:rPr>
        <w:t xml:space="preserve">2.27.4. Отсутствие нарушений установленных сроков в процессе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w:t>
      </w:r>
    </w:p>
    <w:p w:rsidR="005B1222" w:rsidRPr="00EE54DE" w:rsidRDefault="005B1222">
      <w:pPr>
        <w:rPr>
          <w:rFonts w:ascii="Arial" w:hAnsi="Arial" w:cs="Arial"/>
          <w:color w:val="000000" w:themeColor="text1"/>
        </w:rPr>
      </w:pPr>
      <w:bookmarkStart w:id="111" w:name="sub_32275"/>
      <w:bookmarkEnd w:id="110"/>
      <w:r w:rsidRPr="00EE54DE">
        <w:rPr>
          <w:rFonts w:ascii="Arial" w:hAnsi="Arial" w:cs="Arial"/>
          <w:color w:val="000000" w:themeColor="text1"/>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по итогам рассмотрения которых вынесены решения об удовлетворении (частичном удовлетворении) требований заявителей.</w:t>
      </w:r>
    </w:p>
    <w:bookmarkEnd w:id="111"/>
    <w:p w:rsidR="005B1222" w:rsidRPr="00EE54DE" w:rsidRDefault="005B1222">
      <w:pPr>
        <w:rPr>
          <w:rFonts w:ascii="Arial" w:hAnsi="Arial" w:cs="Arial"/>
          <w:color w:val="000000" w:themeColor="text1"/>
        </w:rPr>
      </w:pPr>
    </w:p>
    <w:p w:rsidR="005B1222" w:rsidRPr="00EE54DE" w:rsidRDefault="005B1222">
      <w:pPr>
        <w:pStyle w:val="1"/>
        <w:rPr>
          <w:rFonts w:ascii="Arial" w:hAnsi="Arial" w:cs="Arial"/>
          <w:color w:val="000000" w:themeColor="text1"/>
        </w:rPr>
      </w:pPr>
      <w:bookmarkStart w:id="112" w:name="sub_30218"/>
      <w:r w:rsidRPr="00EE54DE">
        <w:rPr>
          <w:rFonts w:ascii="Arial" w:hAnsi="Arial" w:cs="Arial"/>
          <w:color w:val="000000" w:themeColor="text1"/>
        </w:rPr>
        <w:t xml:space="preserve">Иные требования, в том числе учитывающие особенности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многофункциональных центрах, особенности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по экстерриториальному принципу и особенности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электронной форме</w:t>
      </w:r>
    </w:p>
    <w:bookmarkEnd w:id="112"/>
    <w:p w:rsidR="005B1222" w:rsidRPr="00EE54DE" w:rsidRDefault="005B1222">
      <w:pPr>
        <w:rPr>
          <w:rFonts w:ascii="Arial" w:hAnsi="Arial" w:cs="Arial"/>
          <w:color w:val="000000" w:themeColor="text1"/>
        </w:rPr>
      </w:pPr>
    </w:p>
    <w:p w:rsidR="005B1222" w:rsidRPr="00EE54DE" w:rsidRDefault="005B1222">
      <w:pPr>
        <w:rPr>
          <w:rFonts w:ascii="Arial" w:hAnsi="Arial" w:cs="Arial"/>
          <w:color w:val="000000" w:themeColor="text1"/>
        </w:rPr>
      </w:pPr>
      <w:bookmarkStart w:id="113" w:name="sub_3228"/>
      <w:r w:rsidRPr="00EE54DE">
        <w:rPr>
          <w:rFonts w:ascii="Arial" w:hAnsi="Arial" w:cs="Arial"/>
          <w:color w:val="000000" w:themeColor="text1"/>
        </w:rPr>
        <w:t xml:space="preserve">2.28. Предоставление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по экстерриториальному принципу осуществляется в части обеспечения возможности подачи заявлений посредством </w:t>
      </w:r>
      <w:hyperlink r:id="rId56" w:history="1">
        <w:r w:rsidRPr="00EE54DE">
          <w:rPr>
            <w:rStyle w:val="a4"/>
            <w:rFonts w:ascii="Arial" w:hAnsi="Arial" w:cs="Arial"/>
            <w:color w:val="000000" w:themeColor="text1"/>
          </w:rPr>
          <w:t>ЕПГУ</w:t>
        </w:r>
      </w:hyperlink>
      <w:r w:rsidRPr="00EE54DE">
        <w:rPr>
          <w:rFonts w:ascii="Arial" w:hAnsi="Arial" w:cs="Arial"/>
          <w:color w:val="000000" w:themeColor="text1"/>
        </w:rPr>
        <w:t xml:space="preserve"> и получения результата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многофункциональном центре.</w:t>
      </w:r>
    </w:p>
    <w:p w:rsidR="005B1222" w:rsidRPr="00EE54DE" w:rsidRDefault="005B1222">
      <w:pPr>
        <w:rPr>
          <w:rFonts w:ascii="Arial" w:hAnsi="Arial" w:cs="Arial"/>
          <w:color w:val="000000" w:themeColor="text1"/>
        </w:rPr>
      </w:pPr>
      <w:bookmarkStart w:id="114" w:name="sub_3229"/>
      <w:bookmarkEnd w:id="113"/>
      <w:r w:rsidRPr="00EE54DE">
        <w:rPr>
          <w:rFonts w:ascii="Arial" w:hAnsi="Arial" w:cs="Arial"/>
          <w:color w:val="000000" w:themeColor="text1"/>
        </w:rPr>
        <w:t xml:space="preserve">2.29. Заявителям обеспечивается возможность представления заявления и прилагаемых документов в форме электронных документов посредством </w:t>
      </w:r>
      <w:hyperlink r:id="rId57" w:history="1">
        <w:r w:rsidRPr="00EE54DE">
          <w:rPr>
            <w:rStyle w:val="a4"/>
            <w:rFonts w:ascii="Arial" w:hAnsi="Arial" w:cs="Arial"/>
            <w:color w:val="000000" w:themeColor="text1"/>
          </w:rPr>
          <w:t>ЕПГУ</w:t>
        </w:r>
      </w:hyperlink>
      <w:r w:rsidRPr="00EE54DE">
        <w:rPr>
          <w:rFonts w:ascii="Arial" w:hAnsi="Arial" w:cs="Arial"/>
          <w:color w:val="000000" w:themeColor="text1"/>
        </w:rPr>
        <w:t>.</w:t>
      </w:r>
    </w:p>
    <w:bookmarkEnd w:id="114"/>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с использованием интерактивной формы в электронном виде.</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Заполненное заявление о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отправляется заявителем вместе с прикрепленными электронными образами документов, необходимыми для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Уполномоченный орган. При авторизации в ЕСИА заявление о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считается подписанным простой </w:t>
      </w:r>
      <w:hyperlink r:id="rId58" w:history="1">
        <w:r w:rsidRPr="00EE54DE">
          <w:rPr>
            <w:rStyle w:val="a4"/>
            <w:rFonts w:ascii="Arial" w:hAnsi="Arial" w:cs="Arial"/>
            <w:color w:val="000000" w:themeColor="text1"/>
          </w:rPr>
          <w:t>электронной подписью</w:t>
        </w:r>
      </w:hyperlink>
      <w:r w:rsidRPr="00EE54DE">
        <w:rPr>
          <w:rFonts w:ascii="Arial" w:hAnsi="Arial" w:cs="Arial"/>
          <w:color w:val="000000" w:themeColor="text1"/>
        </w:rPr>
        <w:t xml:space="preserve"> заявителя, представителя, уполномоченного на подписание заявления.</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Результаты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указанные в </w:t>
      </w:r>
      <w:hyperlink w:anchor="sub_3025" w:history="1">
        <w:r w:rsidRPr="00EE54DE">
          <w:rPr>
            <w:rStyle w:val="a4"/>
            <w:rFonts w:ascii="Arial" w:hAnsi="Arial" w:cs="Arial"/>
            <w:color w:val="000000" w:themeColor="text1"/>
          </w:rPr>
          <w:t>пунктах 2.5</w:t>
        </w:r>
      </w:hyperlink>
      <w:r w:rsidRPr="00EE54DE">
        <w:rPr>
          <w:rFonts w:ascii="Arial" w:hAnsi="Arial" w:cs="Arial"/>
          <w:color w:val="000000" w:themeColor="text1"/>
        </w:rPr>
        <w:t xml:space="preserve">, </w:t>
      </w:r>
      <w:hyperlink w:anchor="sub_3026" w:history="1">
        <w:r w:rsidRPr="00EE54DE">
          <w:rPr>
            <w:rStyle w:val="a4"/>
            <w:rFonts w:ascii="Arial" w:hAnsi="Arial" w:cs="Arial"/>
            <w:color w:val="000000" w:themeColor="text1"/>
          </w:rPr>
          <w:t>2.6</w:t>
        </w:r>
      </w:hyperlink>
      <w:r w:rsidRPr="00EE54DE">
        <w:rPr>
          <w:rFonts w:ascii="Arial" w:hAnsi="Arial" w:cs="Arial"/>
          <w:color w:val="000000" w:themeColor="text1"/>
        </w:rPr>
        <w:t xml:space="preserve"> настоящего Административного регламента, направляются заявителю, представителю в личный кабинет на </w:t>
      </w:r>
      <w:hyperlink r:id="rId59" w:history="1">
        <w:r w:rsidRPr="00EE54DE">
          <w:rPr>
            <w:rStyle w:val="a4"/>
            <w:rFonts w:ascii="Arial" w:hAnsi="Arial" w:cs="Arial"/>
            <w:color w:val="000000" w:themeColor="text1"/>
          </w:rPr>
          <w:t>ЕПГУ</w:t>
        </w:r>
      </w:hyperlink>
      <w:r w:rsidRPr="00EE54DE">
        <w:rPr>
          <w:rFonts w:ascii="Arial" w:hAnsi="Arial" w:cs="Arial"/>
          <w:color w:val="000000" w:themeColor="text1"/>
        </w:rPr>
        <w:t xml:space="preserve"> в форме электронного документа, подписанного усиленной </w:t>
      </w:r>
      <w:hyperlink r:id="rId60" w:history="1">
        <w:r w:rsidRPr="00EE54DE">
          <w:rPr>
            <w:rStyle w:val="a4"/>
            <w:rFonts w:ascii="Arial" w:hAnsi="Arial" w:cs="Arial"/>
            <w:color w:val="000000" w:themeColor="text1"/>
          </w:rPr>
          <w:t>квалифицированной электронной подписью</w:t>
        </w:r>
      </w:hyperlink>
      <w:r w:rsidRPr="00EE54DE">
        <w:rPr>
          <w:rFonts w:ascii="Arial" w:hAnsi="Arial" w:cs="Arial"/>
          <w:color w:val="000000" w:themeColor="text1"/>
        </w:rPr>
        <w:t xml:space="preserve"> уполномоченного должностного лица Уполномоченного органа в случае направления заявления посредством ЕПГУ.</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В случае направления заявления посредством </w:t>
      </w:r>
      <w:hyperlink r:id="rId61" w:history="1">
        <w:r w:rsidRPr="00EE54DE">
          <w:rPr>
            <w:rStyle w:val="a4"/>
            <w:rFonts w:ascii="Arial" w:hAnsi="Arial" w:cs="Arial"/>
            <w:color w:val="000000" w:themeColor="text1"/>
          </w:rPr>
          <w:t>ЕПГУ</w:t>
        </w:r>
      </w:hyperlink>
      <w:r w:rsidRPr="00EE54DE">
        <w:rPr>
          <w:rFonts w:ascii="Arial" w:hAnsi="Arial" w:cs="Arial"/>
          <w:color w:val="000000" w:themeColor="text1"/>
        </w:rPr>
        <w:t xml:space="preserve"> результат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также может быть выдан заявителю на бумажном носителе в многофункциональном центре в порядке, предусмотренном </w:t>
      </w:r>
      <w:hyperlink w:anchor="sub_3064" w:history="1">
        <w:r w:rsidRPr="00EE54DE">
          <w:rPr>
            <w:rStyle w:val="a4"/>
            <w:rFonts w:ascii="Arial" w:hAnsi="Arial" w:cs="Arial"/>
            <w:color w:val="000000" w:themeColor="text1"/>
          </w:rPr>
          <w:t>пунктом 6.4</w:t>
        </w:r>
      </w:hyperlink>
      <w:r w:rsidRPr="00EE54DE">
        <w:rPr>
          <w:rFonts w:ascii="Arial" w:hAnsi="Arial" w:cs="Arial"/>
          <w:color w:val="000000" w:themeColor="text1"/>
        </w:rPr>
        <w:t xml:space="preserve"> настоящего Административного регламента.</w:t>
      </w:r>
    </w:p>
    <w:p w:rsidR="005B1222" w:rsidRPr="00EE54DE" w:rsidRDefault="005B1222">
      <w:pPr>
        <w:rPr>
          <w:rFonts w:ascii="Arial" w:hAnsi="Arial" w:cs="Arial"/>
          <w:color w:val="000000" w:themeColor="text1"/>
        </w:rPr>
      </w:pPr>
      <w:bookmarkStart w:id="115" w:name="sub_3230"/>
      <w:r w:rsidRPr="00EE54DE">
        <w:rPr>
          <w:rFonts w:ascii="Arial" w:hAnsi="Arial" w:cs="Arial"/>
          <w:color w:val="000000" w:themeColor="text1"/>
        </w:rPr>
        <w:t>2.30. Электронные документы могут быть предоставлены в следующих форматах: xml, doc, docx, odt, xls, xlsx, ods, pdf, jpg, jpeg, zip, rar, sig, png, bmp, tiff.</w:t>
      </w:r>
    </w:p>
    <w:bookmarkEnd w:id="115"/>
    <w:p w:rsidR="005B1222" w:rsidRPr="00EE54DE" w:rsidRDefault="005B1222">
      <w:pPr>
        <w:rPr>
          <w:rFonts w:ascii="Arial" w:hAnsi="Arial" w:cs="Arial"/>
          <w:color w:val="000000" w:themeColor="text1"/>
        </w:rPr>
      </w:pPr>
      <w:r w:rsidRPr="00EE54DE">
        <w:rPr>
          <w:rFonts w:ascii="Arial" w:hAnsi="Arial" w:cs="Arial"/>
          <w:color w:val="000000" w:themeColor="text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5B1222" w:rsidRPr="00EE54DE" w:rsidRDefault="005B1222">
      <w:pPr>
        <w:rPr>
          <w:rFonts w:ascii="Arial" w:hAnsi="Arial" w:cs="Arial"/>
          <w:color w:val="000000" w:themeColor="text1"/>
        </w:rPr>
      </w:pPr>
      <w:r w:rsidRPr="00EE54DE">
        <w:rPr>
          <w:rFonts w:ascii="Arial" w:hAnsi="Arial" w:cs="Arial"/>
          <w:color w:val="000000" w:themeColor="text1"/>
        </w:rPr>
        <w:t>- "черно-белый" (при отсутствии в документе графических изображений и (или) цветного текста);</w:t>
      </w:r>
    </w:p>
    <w:p w:rsidR="005B1222" w:rsidRPr="00EE54DE" w:rsidRDefault="005B1222">
      <w:pPr>
        <w:rPr>
          <w:rFonts w:ascii="Arial" w:hAnsi="Arial" w:cs="Arial"/>
          <w:color w:val="000000" w:themeColor="text1"/>
        </w:rPr>
      </w:pPr>
      <w:r w:rsidRPr="00EE54DE">
        <w:rPr>
          <w:rFonts w:ascii="Arial" w:hAnsi="Arial" w:cs="Arial"/>
          <w:color w:val="000000" w:themeColor="text1"/>
        </w:rPr>
        <w:t>- "оттенки серого" (при наличии в документе графических изображений, отличных от цветного графического изображения);</w:t>
      </w:r>
    </w:p>
    <w:p w:rsidR="005B1222" w:rsidRPr="00EE54DE" w:rsidRDefault="005B1222">
      <w:pPr>
        <w:rPr>
          <w:rFonts w:ascii="Arial" w:hAnsi="Arial" w:cs="Arial"/>
          <w:color w:val="000000" w:themeColor="text1"/>
        </w:rPr>
      </w:pPr>
      <w:r w:rsidRPr="00EE54DE">
        <w:rPr>
          <w:rFonts w:ascii="Arial" w:hAnsi="Arial" w:cs="Arial"/>
          <w:color w:val="000000" w:themeColor="text1"/>
        </w:rPr>
        <w:t>- "цветной" или "режим полной цветопередачи" (при наличии в документе цветных графических изображений либо цветного текста);</w:t>
      </w:r>
    </w:p>
    <w:p w:rsidR="005B1222" w:rsidRPr="00EE54DE" w:rsidRDefault="005B1222">
      <w:pPr>
        <w:rPr>
          <w:rFonts w:ascii="Arial" w:hAnsi="Arial" w:cs="Arial"/>
          <w:color w:val="000000" w:themeColor="text1"/>
        </w:rPr>
      </w:pPr>
      <w:r w:rsidRPr="00EE54DE">
        <w:rPr>
          <w:rFonts w:ascii="Arial" w:hAnsi="Arial" w:cs="Arial"/>
          <w:color w:val="000000" w:themeColor="text1"/>
        </w:rPr>
        <w:lastRenderedPageBreak/>
        <w:t>- сохранением всех аутентичных признаков подлинности, а именно: графической подписи лица, печати, углового штампа бланка;</w:t>
      </w:r>
    </w:p>
    <w:p w:rsidR="005B1222" w:rsidRPr="00EE54DE" w:rsidRDefault="005B1222">
      <w:pPr>
        <w:rPr>
          <w:rFonts w:ascii="Arial" w:hAnsi="Arial" w:cs="Arial"/>
          <w:color w:val="000000" w:themeColor="text1"/>
        </w:rPr>
      </w:pPr>
      <w:r w:rsidRPr="00EE54DE">
        <w:rPr>
          <w:rFonts w:ascii="Arial" w:hAnsi="Arial" w:cs="Arial"/>
          <w:color w:val="000000" w:themeColor="text1"/>
        </w:rPr>
        <w:t>- количество файлов должно соответствовать количеству документов, каждый из которых содержит текстовую и (или) графическую информацию.</w:t>
      </w:r>
    </w:p>
    <w:p w:rsidR="005B1222" w:rsidRPr="00EE54DE" w:rsidRDefault="005B1222">
      <w:pPr>
        <w:rPr>
          <w:rFonts w:ascii="Arial" w:hAnsi="Arial" w:cs="Arial"/>
          <w:color w:val="000000" w:themeColor="text1"/>
        </w:rPr>
      </w:pPr>
      <w:r w:rsidRPr="00EE54DE">
        <w:rPr>
          <w:rFonts w:ascii="Arial" w:hAnsi="Arial" w:cs="Arial"/>
          <w:color w:val="000000" w:themeColor="text1"/>
        </w:rPr>
        <w:t>Электронные документы должны обеспечивать:</w:t>
      </w:r>
    </w:p>
    <w:p w:rsidR="005B1222" w:rsidRPr="00EE54DE" w:rsidRDefault="005B1222">
      <w:pPr>
        <w:rPr>
          <w:rFonts w:ascii="Arial" w:hAnsi="Arial" w:cs="Arial"/>
          <w:color w:val="000000" w:themeColor="text1"/>
        </w:rPr>
      </w:pPr>
      <w:r w:rsidRPr="00EE54DE">
        <w:rPr>
          <w:rFonts w:ascii="Arial" w:hAnsi="Arial" w:cs="Arial"/>
          <w:color w:val="000000" w:themeColor="text1"/>
        </w:rPr>
        <w:t>- возможность идентифицировать документ и количество листов в документе;</w:t>
      </w:r>
    </w:p>
    <w:p w:rsidR="005B1222" w:rsidRPr="00EE54DE" w:rsidRDefault="005B1222">
      <w:pPr>
        <w:rPr>
          <w:rFonts w:ascii="Arial" w:hAnsi="Arial" w:cs="Arial"/>
          <w:color w:val="000000" w:themeColor="text1"/>
        </w:rPr>
      </w:pPr>
      <w:r w:rsidRPr="00EE54DE">
        <w:rPr>
          <w:rFonts w:ascii="Arial" w:hAnsi="Arial" w:cs="Arial"/>
          <w:color w:val="000000" w:themeColor="text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1222" w:rsidRPr="00EE54DE" w:rsidRDefault="005B1222">
      <w:pPr>
        <w:rPr>
          <w:rFonts w:ascii="Arial" w:hAnsi="Arial" w:cs="Arial"/>
          <w:color w:val="000000" w:themeColor="text1"/>
        </w:rPr>
      </w:pPr>
      <w:r w:rsidRPr="00EE54DE">
        <w:rPr>
          <w:rFonts w:ascii="Arial" w:hAnsi="Arial" w:cs="Arial"/>
          <w:color w:val="000000" w:themeColor="text1"/>
        </w:rPr>
        <w:t>Документы, подлежащие представлению в форматах xls, xlsx или ods, формируются в виде отдельного электронного документа.</w:t>
      </w:r>
    </w:p>
    <w:p w:rsidR="005B1222" w:rsidRPr="00EE54DE" w:rsidRDefault="005B1222">
      <w:pPr>
        <w:rPr>
          <w:rFonts w:ascii="Arial" w:hAnsi="Arial" w:cs="Arial"/>
          <w:color w:val="000000" w:themeColor="text1"/>
        </w:rPr>
      </w:pPr>
    </w:p>
    <w:p w:rsidR="005B1222" w:rsidRPr="00EE54DE" w:rsidRDefault="005B1222">
      <w:pPr>
        <w:pStyle w:val="1"/>
        <w:rPr>
          <w:rFonts w:ascii="Arial" w:hAnsi="Arial" w:cs="Arial"/>
          <w:color w:val="000000" w:themeColor="text1"/>
        </w:rPr>
      </w:pPr>
      <w:bookmarkStart w:id="116" w:name="sub_3003"/>
      <w:r w:rsidRPr="00EE54DE">
        <w:rPr>
          <w:rFonts w:ascii="Arial" w:hAnsi="Arial" w:cs="Arial"/>
          <w:color w:val="000000" w:themeColor="text1"/>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116"/>
    <w:p w:rsidR="005B1222" w:rsidRPr="00EE54DE" w:rsidRDefault="005B1222">
      <w:pPr>
        <w:rPr>
          <w:rFonts w:ascii="Arial" w:hAnsi="Arial" w:cs="Arial"/>
          <w:color w:val="000000" w:themeColor="text1"/>
        </w:rPr>
      </w:pPr>
    </w:p>
    <w:p w:rsidR="005B1222" w:rsidRPr="00EE54DE" w:rsidRDefault="005B1222">
      <w:pPr>
        <w:pStyle w:val="1"/>
        <w:rPr>
          <w:rFonts w:ascii="Arial" w:hAnsi="Arial" w:cs="Arial"/>
          <w:color w:val="000000" w:themeColor="text1"/>
        </w:rPr>
      </w:pPr>
      <w:bookmarkStart w:id="117" w:name="sub_30031"/>
      <w:r w:rsidRPr="00EE54DE">
        <w:rPr>
          <w:rFonts w:ascii="Arial" w:hAnsi="Arial" w:cs="Arial"/>
          <w:color w:val="000000" w:themeColor="text1"/>
        </w:rPr>
        <w:t>Исчерпывающий перечень административных процедур</w:t>
      </w:r>
    </w:p>
    <w:bookmarkEnd w:id="117"/>
    <w:p w:rsidR="005B1222" w:rsidRPr="00EE54DE" w:rsidRDefault="005B1222">
      <w:pPr>
        <w:rPr>
          <w:rFonts w:ascii="Arial" w:hAnsi="Arial" w:cs="Arial"/>
          <w:color w:val="000000" w:themeColor="text1"/>
        </w:rPr>
      </w:pPr>
    </w:p>
    <w:p w:rsidR="005B1222" w:rsidRPr="00EE54DE" w:rsidRDefault="005B1222">
      <w:pPr>
        <w:rPr>
          <w:rFonts w:ascii="Arial" w:hAnsi="Arial" w:cs="Arial"/>
          <w:color w:val="000000" w:themeColor="text1"/>
        </w:rPr>
      </w:pPr>
      <w:bookmarkStart w:id="118" w:name="sub_3031"/>
      <w:r w:rsidRPr="00EE54DE">
        <w:rPr>
          <w:rFonts w:ascii="Arial" w:hAnsi="Arial" w:cs="Arial"/>
          <w:color w:val="000000" w:themeColor="text1"/>
        </w:rPr>
        <w:t xml:space="preserve">3.1. Предоставление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включает в себя следующие административные процедуры:</w:t>
      </w:r>
    </w:p>
    <w:bookmarkEnd w:id="118"/>
    <w:p w:rsidR="005B1222" w:rsidRPr="00EE54DE" w:rsidRDefault="005B1222">
      <w:pPr>
        <w:rPr>
          <w:rFonts w:ascii="Arial" w:hAnsi="Arial" w:cs="Arial"/>
          <w:color w:val="000000" w:themeColor="text1"/>
        </w:rPr>
      </w:pPr>
      <w:r w:rsidRPr="00EE54DE">
        <w:rPr>
          <w:rFonts w:ascii="Arial" w:hAnsi="Arial" w:cs="Arial"/>
          <w:color w:val="000000" w:themeColor="text1"/>
        </w:rPr>
        <w:t>проверка документов и регистрация заявления;</w:t>
      </w:r>
    </w:p>
    <w:p w:rsidR="005B1222" w:rsidRPr="00EE54DE" w:rsidRDefault="005B1222">
      <w:pPr>
        <w:rPr>
          <w:rFonts w:ascii="Arial" w:hAnsi="Arial" w:cs="Arial"/>
          <w:color w:val="000000" w:themeColor="text1"/>
        </w:rPr>
      </w:pPr>
      <w:r w:rsidRPr="00EE54DE">
        <w:rPr>
          <w:rFonts w:ascii="Arial" w:hAnsi="Arial" w:cs="Arial"/>
          <w:color w:val="000000" w:themeColor="text1"/>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B1222" w:rsidRPr="00EE54DE" w:rsidRDefault="005B1222">
      <w:pPr>
        <w:rPr>
          <w:rFonts w:ascii="Arial" w:hAnsi="Arial" w:cs="Arial"/>
          <w:color w:val="000000" w:themeColor="text1"/>
        </w:rPr>
      </w:pPr>
      <w:r w:rsidRPr="00EE54DE">
        <w:rPr>
          <w:rFonts w:ascii="Arial" w:hAnsi="Arial" w:cs="Arial"/>
          <w:color w:val="000000" w:themeColor="text1"/>
        </w:rPr>
        <w:t>рассмотрение документов и сведений;</w:t>
      </w:r>
    </w:p>
    <w:p w:rsidR="005B1222" w:rsidRPr="00EE54DE" w:rsidRDefault="005B1222">
      <w:pPr>
        <w:rPr>
          <w:rFonts w:ascii="Arial" w:hAnsi="Arial" w:cs="Arial"/>
          <w:color w:val="000000" w:themeColor="text1"/>
        </w:rPr>
      </w:pPr>
      <w:r w:rsidRPr="00EE54DE">
        <w:rPr>
          <w:rFonts w:ascii="Arial" w:hAnsi="Arial" w:cs="Arial"/>
          <w:color w:val="000000" w:themeColor="text1"/>
        </w:rPr>
        <w:t>принятие решения;</w:t>
      </w:r>
    </w:p>
    <w:p w:rsidR="005B1222" w:rsidRPr="00EE54DE" w:rsidRDefault="005B1222">
      <w:pPr>
        <w:rPr>
          <w:rFonts w:ascii="Arial" w:hAnsi="Arial" w:cs="Arial"/>
          <w:color w:val="000000" w:themeColor="text1"/>
        </w:rPr>
      </w:pPr>
      <w:r w:rsidRPr="00EE54DE">
        <w:rPr>
          <w:rFonts w:ascii="Arial" w:hAnsi="Arial" w:cs="Arial"/>
          <w:color w:val="000000" w:themeColor="text1"/>
        </w:rPr>
        <w:t>выдача результата;</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Описание административных процедур представлено в </w:t>
      </w:r>
      <w:hyperlink w:anchor="sub_3900" w:history="1">
        <w:r w:rsidRPr="00EE54DE">
          <w:rPr>
            <w:rStyle w:val="a4"/>
            <w:rFonts w:ascii="Arial" w:hAnsi="Arial" w:cs="Arial"/>
            <w:color w:val="000000" w:themeColor="text1"/>
          </w:rPr>
          <w:t>Приложении N 9</w:t>
        </w:r>
      </w:hyperlink>
      <w:r w:rsidRPr="00EE54DE">
        <w:rPr>
          <w:rFonts w:ascii="Arial" w:hAnsi="Arial" w:cs="Arial"/>
          <w:color w:val="000000" w:themeColor="text1"/>
        </w:rPr>
        <w:t xml:space="preserve"> к настоящему Административному регламенту.</w:t>
      </w:r>
    </w:p>
    <w:p w:rsidR="005B1222" w:rsidRPr="00EE54DE" w:rsidRDefault="005B1222">
      <w:pPr>
        <w:rPr>
          <w:rFonts w:ascii="Arial" w:hAnsi="Arial" w:cs="Arial"/>
          <w:color w:val="000000" w:themeColor="text1"/>
        </w:rPr>
      </w:pPr>
    </w:p>
    <w:p w:rsidR="005B1222" w:rsidRPr="00EE54DE" w:rsidRDefault="005B1222">
      <w:pPr>
        <w:pStyle w:val="1"/>
        <w:rPr>
          <w:rFonts w:ascii="Arial" w:hAnsi="Arial" w:cs="Arial"/>
          <w:color w:val="000000" w:themeColor="text1"/>
        </w:rPr>
      </w:pPr>
      <w:bookmarkStart w:id="119" w:name="sub_30032"/>
      <w:r w:rsidRPr="00EE54DE">
        <w:rPr>
          <w:rFonts w:ascii="Arial" w:hAnsi="Arial" w:cs="Arial"/>
          <w:color w:val="000000" w:themeColor="text1"/>
        </w:rPr>
        <w:t xml:space="preserve">Перечень административных процедур (действий) при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электронной форме</w:t>
      </w:r>
    </w:p>
    <w:bookmarkEnd w:id="119"/>
    <w:p w:rsidR="005B1222" w:rsidRPr="00EE54DE" w:rsidRDefault="005B1222">
      <w:pPr>
        <w:rPr>
          <w:rFonts w:ascii="Arial" w:hAnsi="Arial" w:cs="Arial"/>
          <w:color w:val="000000" w:themeColor="text1"/>
        </w:rPr>
      </w:pPr>
    </w:p>
    <w:p w:rsidR="005B1222" w:rsidRPr="00EE54DE" w:rsidRDefault="005B1222">
      <w:pPr>
        <w:rPr>
          <w:rFonts w:ascii="Arial" w:hAnsi="Arial" w:cs="Arial"/>
          <w:color w:val="000000" w:themeColor="text1"/>
        </w:rPr>
      </w:pPr>
      <w:bookmarkStart w:id="120" w:name="sub_3032"/>
      <w:r w:rsidRPr="00EE54DE">
        <w:rPr>
          <w:rFonts w:ascii="Arial" w:hAnsi="Arial" w:cs="Arial"/>
          <w:color w:val="000000" w:themeColor="text1"/>
        </w:rPr>
        <w:t xml:space="preserve">3.2. При предоставлении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 в электронной форме заявителю обеспечиваются:</w:t>
      </w:r>
    </w:p>
    <w:bookmarkEnd w:id="120"/>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получение информации о порядке и сроках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w:t>
      </w:r>
    </w:p>
    <w:p w:rsidR="005B1222" w:rsidRPr="00EE54DE" w:rsidRDefault="005B1222">
      <w:pPr>
        <w:rPr>
          <w:rFonts w:ascii="Arial" w:hAnsi="Arial" w:cs="Arial"/>
          <w:color w:val="000000" w:themeColor="text1"/>
        </w:rPr>
      </w:pPr>
      <w:r w:rsidRPr="00EE54DE">
        <w:rPr>
          <w:rFonts w:ascii="Arial" w:hAnsi="Arial" w:cs="Arial"/>
          <w:color w:val="000000" w:themeColor="text1"/>
        </w:rPr>
        <w:t>формирование заявления;</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прием и регистрация Уполномоченным органом заявления и иных документов, необходимых для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получение результата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w:t>
      </w:r>
    </w:p>
    <w:p w:rsidR="005B1222" w:rsidRPr="00EE54DE" w:rsidRDefault="005B1222">
      <w:pPr>
        <w:rPr>
          <w:rFonts w:ascii="Arial" w:hAnsi="Arial" w:cs="Arial"/>
          <w:color w:val="000000" w:themeColor="text1"/>
        </w:rPr>
      </w:pPr>
      <w:r w:rsidRPr="00EE54DE">
        <w:rPr>
          <w:rFonts w:ascii="Arial" w:hAnsi="Arial" w:cs="Arial"/>
          <w:color w:val="000000" w:themeColor="text1"/>
        </w:rPr>
        <w:t>получение сведений о ходе рассмотрения заявления;</w:t>
      </w:r>
    </w:p>
    <w:p w:rsidR="005B1222" w:rsidRPr="00EE54DE" w:rsidRDefault="005B1222">
      <w:pPr>
        <w:rPr>
          <w:rFonts w:ascii="Arial" w:hAnsi="Arial" w:cs="Arial"/>
          <w:color w:val="000000" w:themeColor="text1"/>
        </w:rPr>
      </w:pPr>
      <w:r w:rsidRPr="00EE54DE">
        <w:rPr>
          <w:rFonts w:ascii="Arial" w:hAnsi="Arial" w:cs="Arial"/>
          <w:color w:val="000000" w:themeColor="text1"/>
        </w:rPr>
        <w:t xml:space="preserve">осуществление оценки качества предоставления </w:t>
      </w:r>
      <w:r w:rsidR="00355C4E" w:rsidRPr="00EE54DE">
        <w:rPr>
          <w:rFonts w:ascii="Arial" w:hAnsi="Arial" w:cs="Arial"/>
          <w:color w:val="000000" w:themeColor="text1"/>
        </w:rPr>
        <w:t>муниципальной</w:t>
      </w:r>
      <w:r w:rsidRPr="00EE54DE">
        <w:rPr>
          <w:rFonts w:ascii="Arial" w:hAnsi="Arial" w:cs="Arial"/>
          <w:color w:val="000000" w:themeColor="text1"/>
        </w:rPr>
        <w:t xml:space="preserve"> услуги;</w:t>
      </w:r>
    </w:p>
    <w:p w:rsidR="005B1222" w:rsidRPr="00EE54DE" w:rsidRDefault="005B1222">
      <w:pPr>
        <w:rPr>
          <w:rFonts w:ascii="Arial" w:hAnsi="Arial" w:cs="Arial"/>
          <w:color w:val="000000" w:themeColor="text1"/>
        </w:rPr>
      </w:pPr>
      <w:r w:rsidRPr="00EE54DE">
        <w:rPr>
          <w:rFonts w:ascii="Arial" w:hAnsi="Arial" w:cs="Arial"/>
          <w:color w:val="000000" w:themeColor="text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F155D4">
        <w:rPr>
          <w:rFonts w:ascii="Arial" w:hAnsi="Arial" w:cs="Arial"/>
          <w:color w:val="000000" w:themeColor="text1"/>
        </w:rPr>
        <w:t>едоставляющего муниципальную услугу, либо муниципального</w:t>
      </w:r>
      <w:r w:rsidRPr="00EE54DE">
        <w:rPr>
          <w:rFonts w:ascii="Arial" w:hAnsi="Arial" w:cs="Arial"/>
          <w:color w:val="000000" w:themeColor="text1"/>
        </w:rPr>
        <w:t xml:space="preserve"> служащего.</w:t>
      </w:r>
    </w:p>
    <w:p w:rsidR="005B1222" w:rsidRPr="00EE54DE" w:rsidRDefault="005B1222">
      <w:pPr>
        <w:rPr>
          <w:rFonts w:ascii="Arial" w:hAnsi="Arial" w:cs="Arial"/>
          <w:color w:val="000000" w:themeColor="text1"/>
        </w:rPr>
      </w:pPr>
    </w:p>
    <w:p w:rsidR="005B1222" w:rsidRPr="00EE54DE" w:rsidRDefault="005B1222">
      <w:pPr>
        <w:pStyle w:val="1"/>
        <w:rPr>
          <w:rFonts w:ascii="Arial" w:hAnsi="Arial" w:cs="Arial"/>
          <w:color w:val="000000" w:themeColor="text1"/>
        </w:rPr>
      </w:pPr>
      <w:bookmarkStart w:id="121" w:name="sub_30033"/>
      <w:r w:rsidRPr="00EE54DE">
        <w:rPr>
          <w:rFonts w:ascii="Arial" w:hAnsi="Arial" w:cs="Arial"/>
          <w:color w:val="000000" w:themeColor="text1"/>
        </w:rPr>
        <w:lastRenderedPageBreak/>
        <w:t>Порядок осуществления административных процедур (действий) в электронной форме</w:t>
      </w:r>
    </w:p>
    <w:bookmarkEnd w:id="121"/>
    <w:p w:rsidR="005B1222" w:rsidRPr="00EE54DE" w:rsidRDefault="005B1222">
      <w:pPr>
        <w:rPr>
          <w:rFonts w:ascii="Arial" w:hAnsi="Arial" w:cs="Arial"/>
          <w:color w:val="000000" w:themeColor="text1"/>
        </w:rPr>
      </w:pPr>
    </w:p>
    <w:p w:rsidR="005B1222" w:rsidRPr="00967A55" w:rsidRDefault="005B1222">
      <w:pPr>
        <w:rPr>
          <w:rFonts w:ascii="Arial" w:hAnsi="Arial" w:cs="Arial"/>
          <w:color w:val="000000" w:themeColor="text1"/>
        </w:rPr>
      </w:pPr>
      <w:bookmarkStart w:id="122" w:name="sub_3033"/>
      <w:r w:rsidRPr="00967A55">
        <w:rPr>
          <w:rFonts w:ascii="Arial" w:hAnsi="Arial" w:cs="Arial"/>
          <w:color w:val="000000" w:themeColor="text1"/>
        </w:rPr>
        <w:t>3.3. Формирование заявления.</w:t>
      </w:r>
    </w:p>
    <w:bookmarkEnd w:id="122"/>
    <w:p w:rsidR="005B1222" w:rsidRPr="00967A55" w:rsidRDefault="005B1222">
      <w:pPr>
        <w:rPr>
          <w:rFonts w:ascii="Arial" w:hAnsi="Arial" w:cs="Arial"/>
          <w:color w:val="000000" w:themeColor="text1"/>
        </w:rPr>
      </w:pPr>
      <w:r w:rsidRPr="00967A55">
        <w:rPr>
          <w:rFonts w:ascii="Arial" w:hAnsi="Arial" w:cs="Arial"/>
          <w:color w:val="000000" w:themeColor="text1"/>
        </w:rPr>
        <w:t xml:space="preserve">Формирование заявления осуществляется посредством заполнения электронной формы заявления на </w:t>
      </w:r>
      <w:hyperlink r:id="rId62" w:history="1">
        <w:r w:rsidRPr="00967A55">
          <w:rPr>
            <w:rStyle w:val="a4"/>
            <w:rFonts w:ascii="Arial" w:hAnsi="Arial" w:cs="Arial"/>
            <w:color w:val="000000" w:themeColor="text1"/>
          </w:rPr>
          <w:t>ЕПГУ</w:t>
        </w:r>
      </w:hyperlink>
      <w:r w:rsidRPr="00967A55">
        <w:rPr>
          <w:rFonts w:ascii="Arial" w:hAnsi="Arial" w:cs="Arial"/>
          <w:color w:val="000000" w:themeColor="text1"/>
        </w:rPr>
        <w:t xml:space="preserve"> без необходимости дополнительной подачи заявления в какой-либо иной форме.</w:t>
      </w:r>
    </w:p>
    <w:p w:rsidR="005B1222" w:rsidRPr="00967A55" w:rsidRDefault="005B1222">
      <w:pPr>
        <w:rPr>
          <w:rFonts w:ascii="Arial" w:hAnsi="Arial" w:cs="Arial"/>
          <w:color w:val="000000" w:themeColor="text1"/>
        </w:rPr>
      </w:pPr>
      <w:r w:rsidRPr="00967A55">
        <w:rPr>
          <w:rFonts w:ascii="Arial" w:hAnsi="Arial" w:cs="Arial"/>
          <w:color w:val="000000" w:themeColor="text1"/>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B1222" w:rsidRPr="00967A55" w:rsidRDefault="005B1222">
      <w:pPr>
        <w:rPr>
          <w:rFonts w:ascii="Arial" w:hAnsi="Arial" w:cs="Arial"/>
          <w:color w:val="000000" w:themeColor="text1"/>
        </w:rPr>
      </w:pPr>
      <w:r w:rsidRPr="00967A55">
        <w:rPr>
          <w:rFonts w:ascii="Arial" w:hAnsi="Arial" w:cs="Arial"/>
          <w:color w:val="000000" w:themeColor="text1"/>
        </w:rPr>
        <w:t>При формировании заявления заявителю обеспечивается:</w:t>
      </w:r>
    </w:p>
    <w:p w:rsidR="005B1222" w:rsidRPr="00967A55" w:rsidRDefault="005B1222">
      <w:pPr>
        <w:rPr>
          <w:rFonts w:ascii="Arial" w:hAnsi="Arial" w:cs="Arial"/>
          <w:color w:val="000000" w:themeColor="text1"/>
        </w:rPr>
      </w:pPr>
      <w:bookmarkStart w:id="123" w:name="sub_3331"/>
      <w:r w:rsidRPr="00967A55">
        <w:rPr>
          <w:rFonts w:ascii="Arial" w:hAnsi="Arial" w:cs="Arial"/>
          <w:color w:val="000000" w:themeColor="text1"/>
        </w:rPr>
        <w:t xml:space="preserve">а) возможность копирования и сохранения заявления и иных документов, указанных в </w:t>
      </w:r>
      <w:hyperlink w:anchor="sub_3029" w:history="1">
        <w:r w:rsidRPr="00967A55">
          <w:rPr>
            <w:rStyle w:val="a4"/>
            <w:rFonts w:ascii="Arial" w:hAnsi="Arial" w:cs="Arial"/>
            <w:color w:val="000000" w:themeColor="text1"/>
          </w:rPr>
          <w:t>пункте 2.9</w:t>
        </w:r>
      </w:hyperlink>
      <w:r w:rsidRPr="00967A55">
        <w:rPr>
          <w:rFonts w:ascii="Arial" w:hAnsi="Arial" w:cs="Arial"/>
          <w:color w:val="000000" w:themeColor="text1"/>
        </w:rPr>
        <w:t xml:space="preserve"> настоящего Административного регламента, необходимых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w:t>
      </w:r>
    </w:p>
    <w:p w:rsidR="005B1222" w:rsidRPr="00967A55" w:rsidRDefault="005B1222">
      <w:pPr>
        <w:rPr>
          <w:rFonts w:ascii="Arial" w:hAnsi="Arial" w:cs="Arial"/>
          <w:color w:val="000000" w:themeColor="text1"/>
        </w:rPr>
      </w:pPr>
      <w:bookmarkStart w:id="124" w:name="sub_3332"/>
      <w:bookmarkEnd w:id="123"/>
      <w:r w:rsidRPr="00967A55">
        <w:rPr>
          <w:rFonts w:ascii="Arial" w:hAnsi="Arial" w:cs="Arial"/>
          <w:color w:val="000000" w:themeColor="text1"/>
        </w:rPr>
        <w:t>б) возможность печати на бумажном носителе копии электронной формы заявления;</w:t>
      </w:r>
    </w:p>
    <w:p w:rsidR="005B1222" w:rsidRPr="00967A55" w:rsidRDefault="005B1222">
      <w:pPr>
        <w:rPr>
          <w:rFonts w:ascii="Arial" w:hAnsi="Arial" w:cs="Arial"/>
          <w:color w:val="000000" w:themeColor="text1"/>
        </w:rPr>
      </w:pPr>
      <w:bookmarkStart w:id="125" w:name="sub_3333"/>
      <w:bookmarkEnd w:id="124"/>
      <w:r w:rsidRPr="00967A55">
        <w:rPr>
          <w:rFonts w:ascii="Arial" w:hAnsi="Arial" w:cs="Arial"/>
          <w:color w:val="000000" w:themeColor="text1"/>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B1222" w:rsidRPr="00967A55" w:rsidRDefault="005B1222">
      <w:pPr>
        <w:rPr>
          <w:rFonts w:ascii="Arial" w:hAnsi="Arial" w:cs="Arial"/>
          <w:color w:val="000000" w:themeColor="text1"/>
        </w:rPr>
      </w:pPr>
      <w:bookmarkStart w:id="126" w:name="sub_3334"/>
      <w:bookmarkEnd w:id="125"/>
      <w:r w:rsidRPr="00967A55">
        <w:rPr>
          <w:rFonts w:ascii="Arial" w:hAnsi="Arial" w:cs="Arial"/>
          <w:color w:val="000000" w:themeColor="text1"/>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63" w:history="1">
        <w:r w:rsidRPr="00967A55">
          <w:rPr>
            <w:rStyle w:val="a4"/>
            <w:rFonts w:ascii="Arial" w:hAnsi="Arial" w:cs="Arial"/>
            <w:color w:val="000000" w:themeColor="text1"/>
          </w:rPr>
          <w:t>ЕПГУ</w:t>
        </w:r>
      </w:hyperlink>
      <w:r w:rsidRPr="00967A55">
        <w:rPr>
          <w:rFonts w:ascii="Arial" w:hAnsi="Arial" w:cs="Arial"/>
          <w:color w:val="000000" w:themeColor="text1"/>
        </w:rPr>
        <w:t>, в части, касающейся сведений, отсутствующих в ЕСИА;</w:t>
      </w:r>
    </w:p>
    <w:p w:rsidR="005B1222" w:rsidRPr="00967A55" w:rsidRDefault="005B1222">
      <w:pPr>
        <w:rPr>
          <w:rFonts w:ascii="Arial" w:hAnsi="Arial" w:cs="Arial"/>
          <w:color w:val="000000" w:themeColor="text1"/>
        </w:rPr>
      </w:pPr>
      <w:bookmarkStart w:id="127" w:name="sub_3335"/>
      <w:bookmarkEnd w:id="126"/>
      <w:r w:rsidRPr="00967A55">
        <w:rPr>
          <w:rFonts w:ascii="Arial" w:hAnsi="Arial" w:cs="Arial"/>
          <w:color w:val="000000" w:themeColor="text1"/>
        </w:rPr>
        <w:t>д) возможность вернуться на любой из этапов заполнения электронной формы заявления без потери ранее введенной информации;</w:t>
      </w:r>
    </w:p>
    <w:p w:rsidR="005B1222" w:rsidRPr="00967A55" w:rsidRDefault="005B1222">
      <w:pPr>
        <w:rPr>
          <w:rFonts w:ascii="Arial" w:hAnsi="Arial" w:cs="Arial"/>
          <w:color w:val="000000" w:themeColor="text1"/>
        </w:rPr>
      </w:pPr>
      <w:bookmarkStart w:id="128" w:name="sub_3336"/>
      <w:bookmarkEnd w:id="127"/>
      <w:r w:rsidRPr="00967A55">
        <w:rPr>
          <w:rFonts w:ascii="Arial" w:hAnsi="Arial" w:cs="Arial"/>
          <w:color w:val="000000" w:themeColor="text1"/>
        </w:rPr>
        <w:t xml:space="preserve">е) возможность доступа заявителя на </w:t>
      </w:r>
      <w:hyperlink r:id="rId64" w:history="1">
        <w:r w:rsidRPr="00967A55">
          <w:rPr>
            <w:rStyle w:val="a4"/>
            <w:rFonts w:ascii="Arial" w:hAnsi="Arial" w:cs="Arial"/>
            <w:color w:val="000000" w:themeColor="text1"/>
          </w:rPr>
          <w:t>ЕПГУ</w:t>
        </w:r>
      </w:hyperlink>
      <w:r w:rsidRPr="00967A55">
        <w:rPr>
          <w:rFonts w:ascii="Arial" w:hAnsi="Arial" w:cs="Arial"/>
          <w:color w:val="000000" w:themeColor="text1"/>
        </w:rPr>
        <w:t xml:space="preserve"> к ранее поданным им заявлениям в течение не менее одного года, а также частично сформированных заявлений - в течение не менее 3 месяцев.</w:t>
      </w:r>
    </w:p>
    <w:bookmarkEnd w:id="128"/>
    <w:p w:rsidR="005B1222" w:rsidRPr="00967A55" w:rsidRDefault="005B1222">
      <w:pPr>
        <w:rPr>
          <w:rFonts w:ascii="Arial" w:hAnsi="Arial" w:cs="Arial"/>
          <w:color w:val="000000" w:themeColor="text1"/>
        </w:rPr>
      </w:pPr>
      <w:r w:rsidRPr="00967A55">
        <w:rPr>
          <w:rFonts w:ascii="Arial" w:hAnsi="Arial" w:cs="Arial"/>
          <w:color w:val="000000" w:themeColor="text1"/>
        </w:rPr>
        <w:t xml:space="preserve">Сформированное и подписанное заявление и иные документы, необходимые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направляются в Уполномоченный орган посредством </w:t>
      </w:r>
      <w:hyperlink r:id="rId65" w:history="1">
        <w:r w:rsidRPr="00967A55">
          <w:rPr>
            <w:rStyle w:val="a4"/>
            <w:rFonts w:ascii="Arial" w:hAnsi="Arial" w:cs="Arial"/>
            <w:color w:val="000000" w:themeColor="text1"/>
          </w:rPr>
          <w:t>ЕПГУ</w:t>
        </w:r>
      </w:hyperlink>
      <w:r w:rsidRPr="00967A55">
        <w:rPr>
          <w:rFonts w:ascii="Arial" w:hAnsi="Arial" w:cs="Arial"/>
          <w:color w:val="000000" w:themeColor="text1"/>
        </w:rPr>
        <w:t>.</w:t>
      </w:r>
    </w:p>
    <w:p w:rsidR="005B1222" w:rsidRPr="00967A55" w:rsidRDefault="005B1222">
      <w:pPr>
        <w:rPr>
          <w:rFonts w:ascii="Arial" w:hAnsi="Arial" w:cs="Arial"/>
          <w:color w:val="000000" w:themeColor="text1"/>
        </w:rPr>
      </w:pPr>
      <w:bookmarkStart w:id="129" w:name="sub_3034"/>
      <w:r w:rsidRPr="00967A55">
        <w:rPr>
          <w:rFonts w:ascii="Arial" w:hAnsi="Arial" w:cs="Arial"/>
          <w:color w:val="000000" w:themeColor="text1"/>
        </w:rPr>
        <w:t xml:space="preserve">3.4. Уполномоченный орган обеспечивает в срок не позднее 1 рабочего дня с момента подачи заявления на </w:t>
      </w:r>
      <w:hyperlink r:id="rId66" w:history="1">
        <w:r w:rsidRPr="00967A55">
          <w:rPr>
            <w:rStyle w:val="a4"/>
            <w:rFonts w:ascii="Arial" w:hAnsi="Arial" w:cs="Arial"/>
            <w:color w:val="000000" w:themeColor="text1"/>
          </w:rPr>
          <w:t>ЕПГУ</w:t>
        </w:r>
      </w:hyperlink>
      <w:r w:rsidRPr="00967A55">
        <w:rPr>
          <w:rFonts w:ascii="Arial" w:hAnsi="Arial" w:cs="Arial"/>
          <w:color w:val="000000" w:themeColor="text1"/>
        </w:rPr>
        <w:t>, а в случае его поступления в нерабочий или праздничный день, - в следующий за ним первый рабочий день:</w:t>
      </w:r>
    </w:p>
    <w:p w:rsidR="005B1222" w:rsidRPr="00967A55" w:rsidRDefault="005B1222">
      <w:pPr>
        <w:rPr>
          <w:rFonts w:ascii="Arial" w:hAnsi="Arial" w:cs="Arial"/>
          <w:color w:val="000000" w:themeColor="text1"/>
        </w:rPr>
      </w:pPr>
      <w:bookmarkStart w:id="130" w:name="sub_3341"/>
      <w:bookmarkEnd w:id="129"/>
      <w:r w:rsidRPr="00967A55">
        <w:rPr>
          <w:rFonts w:ascii="Arial" w:hAnsi="Arial" w:cs="Arial"/>
          <w:color w:val="000000" w:themeColor="text1"/>
        </w:rPr>
        <w:t xml:space="preserve">а) прием документов, необходимых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и направление заявителю электронного сообщения о поступлении заявления;</w:t>
      </w:r>
    </w:p>
    <w:p w:rsidR="005B1222" w:rsidRPr="00967A55" w:rsidRDefault="005B1222">
      <w:pPr>
        <w:rPr>
          <w:rFonts w:ascii="Arial" w:hAnsi="Arial" w:cs="Arial"/>
          <w:color w:val="000000" w:themeColor="text1"/>
        </w:rPr>
      </w:pPr>
      <w:bookmarkStart w:id="131" w:name="sub_3342"/>
      <w:bookmarkEnd w:id="130"/>
      <w:r w:rsidRPr="00967A55">
        <w:rPr>
          <w:rFonts w:ascii="Arial" w:hAnsi="Arial" w:cs="Arial"/>
          <w:color w:val="000000" w:themeColor="text1"/>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w:t>
      </w:r>
    </w:p>
    <w:p w:rsidR="005B1222" w:rsidRPr="00967A55" w:rsidRDefault="005B1222">
      <w:pPr>
        <w:rPr>
          <w:rFonts w:ascii="Arial" w:hAnsi="Arial" w:cs="Arial"/>
          <w:color w:val="000000" w:themeColor="text1"/>
        </w:rPr>
      </w:pPr>
      <w:bookmarkStart w:id="132" w:name="sub_3035"/>
      <w:bookmarkEnd w:id="131"/>
      <w:r w:rsidRPr="00967A55">
        <w:rPr>
          <w:rFonts w:ascii="Arial" w:hAnsi="Arial" w:cs="Arial"/>
          <w:color w:val="000000" w:themeColor="text1"/>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(далее - ГИС).</w:t>
      </w:r>
    </w:p>
    <w:bookmarkEnd w:id="132"/>
    <w:p w:rsidR="005B1222" w:rsidRPr="00967A55" w:rsidRDefault="005B1222">
      <w:pPr>
        <w:rPr>
          <w:rFonts w:ascii="Arial" w:hAnsi="Arial" w:cs="Arial"/>
          <w:color w:val="000000" w:themeColor="text1"/>
        </w:rPr>
      </w:pPr>
      <w:r w:rsidRPr="00967A55">
        <w:rPr>
          <w:rFonts w:ascii="Arial" w:hAnsi="Arial" w:cs="Arial"/>
          <w:color w:val="000000" w:themeColor="text1"/>
        </w:rPr>
        <w:t>Ответственное должностное лицо:</w:t>
      </w:r>
    </w:p>
    <w:p w:rsidR="005B1222" w:rsidRPr="00967A55" w:rsidRDefault="005B1222">
      <w:pPr>
        <w:rPr>
          <w:rFonts w:ascii="Arial" w:hAnsi="Arial" w:cs="Arial"/>
          <w:color w:val="000000" w:themeColor="text1"/>
        </w:rPr>
      </w:pPr>
      <w:r w:rsidRPr="00967A55">
        <w:rPr>
          <w:rFonts w:ascii="Arial" w:hAnsi="Arial" w:cs="Arial"/>
          <w:color w:val="000000" w:themeColor="text1"/>
        </w:rPr>
        <w:t xml:space="preserve">проверяет наличие электронных заявлений, поступивших с </w:t>
      </w:r>
      <w:hyperlink r:id="rId67" w:history="1">
        <w:r w:rsidRPr="00967A55">
          <w:rPr>
            <w:rStyle w:val="a4"/>
            <w:rFonts w:ascii="Arial" w:hAnsi="Arial" w:cs="Arial"/>
            <w:color w:val="000000" w:themeColor="text1"/>
          </w:rPr>
          <w:t>ЕПГУ</w:t>
        </w:r>
      </w:hyperlink>
      <w:r w:rsidRPr="00967A55">
        <w:rPr>
          <w:rFonts w:ascii="Arial" w:hAnsi="Arial" w:cs="Arial"/>
          <w:color w:val="000000" w:themeColor="text1"/>
        </w:rPr>
        <w:t>, с периодом не реже 2 раз в день;</w:t>
      </w:r>
    </w:p>
    <w:p w:rsidR="005B1222" w:rsidRPr="00967A55" w:rsidRDefault="005B1222">
      <w:pPr>
        <w:rPr>
          <w:rFonts w:ascii="Arial" w:hAnsi="Arial" w:cs="Arial"/>
          <w:color w:val="000000" w:themeColor="text1"/>
        </w:rPr>
      </w:pPr>
      <w:r w:rsidRPr="00967A55">
        <w:rPr>
          <w:rFonts w:ascii="Arial" w:hAnsi="Arial" w:cs="Arial"/>
          <w:color w:val="000000" w:themeColor="text1"/>
        </w:rPr>
        <w:lastRenderedPageBreak/>
        <w:t>рассматривает поступившие заявления и приложенные образы документов (документы);</w:t>
      </w:r>
    </w:p>
    <w:p w:rsidR="005B1222" w:rsidRPr="00967A55" w:rsidRDefault="005B1222">
      <w:pPr>
        <w:rPr>
          <w:rFonts w:ascii="Arial" w:hAnsi="Arial" w:cs="Arial"/>
          <w:color w:val="000000" w:themeColor="text1"/>
        </w:rPr>
      </w:pPr>
      <w:r w:rsidRPr="00967A55">
        <w:rPr>
          <w:rFonts w:ascii="Arial" w:hAnsi="Arial" w:cs="Arial"/>
          <w:color w:val="000000" w:themeColor="text1"/>
        </w:rPr>
        <w:t xml:space="preserve">производит действия в соответствии с </w:t>
      </w:r>
      <w:hyperlink w:anchor="sub_3034" w:history="1">
        <w:r w:rsidRPr="00967A55">
          <w:rPr>
            <w:rStyle w:val="a4"/>
            <w:rFonts w:ascii="Arial" w:hAnsi="Arial" w:cs="Arial"/>
            <w:color w:val="000000" w:themeColor="text1"/>
          </w:rPr>
          <w:t>пунктом 3.4</w:t>
        </w:r>
      </w:hyperlink>
      <w:r w:rsidRPr="00967A55">
        <w:rPr>
          <w:rFonts w:ascii="Arial" w:hAnsi="Arial" w:cs="Arial"/>
          <w:color w:val="000000" w:themeColor="text1"/>
        </w:rPr>
        <w:t xml:space="preserve"> настоящего Административного регламента.</w:t>
      </w:r>
    </w:p>
    <w:p w:rsidR="005B1222" w:rsidRPr="00967A55" w:rsidRDefault="005B1222">
      <w:pPr>
        <w:rPr>
          <w:rFonts w:ascii="Arial" w:hAnsi="Arial" w:cs="Arial"/>
          <w:color w:val="000000" w:themeColor="text1"/>
        </w:rPr>
      </w:pPr>
      <w:bookmarkStart w:id="133" w:name="sub_3036"/>
      <w:r w:rsidRPr="00967A55">
        <w:rPr>
          <w:rFonts w:ascii="Arial" w:hAnsi="Arial" w:cs="Arial"/>
          <w:color w:val="000000" w:themeColor="text1"/>
        </w:rPr>
        <w:t xml:space="preserve">3.6. Заявителю в качестве результата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обеспечивается возможность получения документа:</w:t>
      </w:r>
    </w:p>
    <w:bookmarkEnd w:id="133"/>
    <w:p w:rsidR="005B1222" w:rsidRPr="00967A55" w:rsidRDefault="005B1222">
      <w:pPr>
        <w:rPr>
          <w:rFonts w:ascii="Arial" w:hAnsi="Arial" w:cs="Arial"/>
          <w:color w:val="000000" w:themeColor="text1"/>
        </w:rPr>
      </w:pPr>
      <w:r w:rsidRPr="00967A55">
        <w:rPr>
          <w:rFonts w:ascii="Arial" w:hAnsi="Arial" w:cs="Arial"/>
          <w:color w:val="000000" w:themeColor="text1"/>
        </w:rPr>
        <w:t xml:space="preserve">в форме электронного документа, подписанного усиленной </w:t>
      </w:r>
      <w:hyperlink r:id="rId68" w:history="1">
        <w:r w:rsidRPr="00967A55">
          <w:rPr>
            <w:rStyle w:val="a4"/>
            <w:rFonts w:ascii="Arial" w:hAnsi="Arial" w:cs="Arial"/>
            <w:color w:val="000000" w:themeColor="text1"/>
          </w:rPr>
          <w:t>квалифицированной электронной подписью</w:t>
        </w:r>
      </w:hyperlink>
      <w:r w:rsidRPr="00967A55">
        <w:rPr>
          <w:rFonts w:ascii="Arial" w:hAnsi="Arial" w:cs="Arial"/>
          <w:color w:val="000000" w:themeColor="text1"/>
        </w:rPr>
        <w:t xml:space="preserve"> уполномоченного должностного лица Уполномоченного органа, направленного заявителю в личный кабинет на </w:t>
      </w:r>
      <w:hyperlink r:id="rId69" w:history="1">
        <w:r w:rsidRPr="00967A55">
          <w:rPr>
            <w:rStyle w:val="a4"/>
            <w:rFonts w:ascii="Arial" w:hAnsi="Arial" w:cs="Arial"/>
            <w:color w:val="000000" w:themeColor="text1"/>
          </w:rPr>
          <w:t>ЕПГУ</w:t>
        </w:r>
      </w:hyperlink>
      <w:r w:rsidRPr="00967A55">
        <w:rPr>
          <w:rFonts w:ascii="Arial" w:hAnsi="Arial" w:cs="Arial"/>
          <w:color w:val="000000" w:themeColor="text1"/>
        </w:rPr>
        <w:t>;</w:t>
      </w:r>
    </w:p>
    <w:p w:rsidR="005B1222" w:rsidRPr="00967A55" w:rsidRDefault="005B1222">
      <w:pPr>
        <w:rPr>
          <w:rFonts w:ascii="Arial" w:hAnsi="Arial" w:cs="Arial"/>
          <w:color w:val="000000" w:themeColor="text1"/>
        </w:rPr>
      </w:pPr>
      <w:r w:rsidRPr="00967A55">
        <w:rPr>
          <w:rFonts w:ascii="Arial" w:hAnsi="Arial" w:cs="Arial"/>
          <w:color w:val="000000" w:themeColor="text1"/>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B1222" w:rsidRPr="00967A55" w:rsidRDefault="005B1222">
      <w:pPr>
        <w:rPr>
          <w:rFonts w:ascii="Arial" w:hAnsi="Arial" w:cs="Arial"/>
          <w:color w:val="000000" w:themeColor="text1"/>
        </w:rPr>
      </w:pPr>
      <w:bookmarkStart w:id="134" w:name="sub_3037"/>
      <w:r w:rsidRPr="00967A55">
        <w:rPr>
          <w:rFonts w:ascii="Arial" w:hAnsi="Arial" w:cs="Arial"/>
          <w:color w:val="000000" w:themeColor="text1"/>
        </w:rPr>
        <w:t xml:space="preserve">3.7. Получение информации о ходе рассмотрения заявления и о результате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производится в личном кабинете на </w:t>
      </w:r>
      <w:hyperlink r:id="rId70" w:history="1">
        <w:r w:rsidRPr="00967A55">
          <w:rPr>
            <w:rStyle w:val="a4"/>
            <w:rFonts w:ascii="Arial" w:hAnsi="Arial" w:cs="Arial"/>
            <w:color w:val="000000" w:themeColor="text1"/>
          </w:rPr>
          <w:t>ЕПГУ</w:t>
        </w:r>
      </w:hyperlink>
      <w:r w:rsidRPr="00967A55">
        <w:rPr>
          <w:rFonts w:ascii="Arial" w:hAnsi="Arial" w:cs="Arial"/>
          <w:color w:val="000000" w:themeColor="text1"/>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bookmarkEnd w:id="134"/>
    <w:p w:rsidR="005B1222" w:rsidRPr="00967A55" w:rsidRDefault="005B1222">
      <w:pPr>
        <w:rPr>
          <w:rFonts w:ascii="Arial" w:hAnsi="Arial" w:cs="Arial"/>
          <w:color w:val="000000" w:themeColor="text1"/>
        </w:rPr>
      </w:pPr>
      <w:r w:rsidRPr="00967A55">
        <w:rPr>
          <w:rFonts w:ascii="Arial" w:hAnsi="Arial" w:cs="Arial"/>
          <w:color w:val="000000" w:themeColor="text1"/>
        </w:rPr>
        <w:t xml:space="preserve">При предоставлении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в электронной форме заявителю направляется:</w:t>
      </w:r>
    </w:p>
    <w:p w:rsidR="005B1222" w:rsidRPr="00967A55" w:rsidRDefault="005B1222">
      <w:pPr>
        <w:rPr>
          <w:rFonts w:ascii="Arial" w:hAnsi="Arial" w:cs="Arial"/>
          <w:color w:val="000000" w:themeColor="text1"/>
        </w:rPr>
      </w:pPr>
      <w:bookmarkStart w:id="135" w:name="sub_3371"/>
      <w:r w:rsidRPr="00967A55">
        <w:rPr>
          <w:rFonts w:ascii="Arial" w:hAnsi="Arial" w:cs="Arial"/>
          <w:color w:val="000000" w:themeColor="text1"/>
        </w:rPr>
        <w:t xml:space="preserve">а) уведомление о приеме и регистрации заявления и иных документов, необходимых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содержащее сведения о факте приема заявления и документов, необходимых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и начале процедуры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а также сведения о дате и времени окончания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либо мотивированный отказ в приеме документов, необходимых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w:t>
      </w:r>
    </w:p>
    <w:p w:rsidR="005B1222" w:rsidRPr="00967A55" w:rsidRDefault="005B1222">
      <w:pPr>
        <w:rPr>
          <w:rFonts w:ascii="Arial" w:hAnsi="Arial" w:cs="Arial"/>
          <w:color w:val="000000" w:themeColor="text1"/>
        </w:rPr>
      </w:pPr>
      <w:bookmarkStart w:id="136" w:name="sub_3372"/>
      <w:bookmarkEnd w:id="135"/>
      <w:r w:rsidRPr="00967A55">
        <w:rPr>
          <w:rFonts w:ascii="Arial" w:hAnsi="Arial" w:cs="Arial"/>
          <w:color w:val="000000" w:themeColor="text1"/>
        </w:rPr>
        <w:t xml:space="preserve">б) уведомление о результатах рассмотрения документов, необходимых для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содержащее сведения о принятии положительного решения о предоставлении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и возможности получить результат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либо мотивированный отказ в предоставлении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w:t>
      </w:r>
    </w:p>
    <w:p w:rsidR="005B1222" w:rsidRPr="00967A55" w:rsidRDefault="005B1222">
      <w:pPr>
        <w:rPr>
          <w:rFonts w:ascii="Arial" w:hAnsi="Arial" w:cs="Arial"/>
          <w:color w:val="000000" w:themeColor="text1"/>
        </w:rPr>
      </w:pPr>
      <w:bookmarkStart w:id="137" w:name="sub_3038"/>
      <w:bookmarkEnd w:id="136"/>
      <w:r w:rsidRPr="00967A55">
        <w:rPr>
          <w:rFonts w:ascii="Arial" w:hAnsi="Arial" w:cs="Arial"/>
          <w:color w:val="000000" w:themeColor="text1"/>
        </w:rPr>
        <w:t>3.8. Оценка качества предоставления муниципальной услуги.</w:t>
      </w:r>
    </w:p>
    <w:bookmarkEnd w:id="137"/>
    <w:p w:rsidR="005B1222" w:rsidRPr="00967A55" w:rsidRDefault="005B1222">
      <w:pPr>
        <w:rPr>
          <w:rFonts w:ascii="Arial" w:hAnsi="Arial" w:cs="Arial"/>
          <w:color w:val="000000" w:themeColor="text1"/>
        </w:rPr>
      </w:pPr>
      <w:r w:rsidRPr="00967A55">
        <w:rPr>
          <w:rFonts w:ascii="Arial" w:hAnsi="Arial" w:cs="Arial"/>
          <w:color w:val="000000" w:themeColor="text1"/>
        </w:rPr>
        <w:t xml:space="preserve">Оценка качества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осуществляется в соответствии с </w:t>
      </w:r>
      <w:hyperlink r:id="rId71" w:history="1">
        <w:r w:rsidRPr="00967A55">
          <w:rPr>
            <w:rStyle w:val="a4"/>
            <w:rFonts w:ascii="Arial" w:hAnsi="Arial" w:cs="Arial"/>
            <w:color w:val="000000" w:themeColor="text1"/>
          </w:rPr>
          <w:t>Правилами</w:t>
        </w:r>
      </w:hyperlink>
      <w:r w:rsidRPr="00967A55">
        <w:rPr>
          <w:rFonts w:ascii="Arial" w:hAnsi="Arial" w:cs="Arial"/>
          <w:color w:val="000000" w:themeColor="text1"/>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72" w:history="1">
        <w:r w:rsidRPr="00967A55">
          <w:rPr>
            <w:rStyle w:val="a4"/>
            <w:rFonts w:ascii="Arial" w:hAnsi="Arial" w:cs="Arial"/>
            <w:color w:val="000000" w:themeColor="text1"/>
          </w:rPr>
          <w:t>постановлением</w:t>
        </w:r>
      </w:hyperlink>
      <w:r w:rsidRPr="00967A55">
        <w:rPr>
          <w:rFonts w:ascii="Arial" w:hAnsi="Arial" w:cs="Arial"/>
          <w:color w:val="000000" w:themeColor="text1"/>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B1222" w:rsidRPr="00967A55" w:rsidRDefault="005B1222">
      <w:pPr>
        <w:rPr>
          <w:rFonts w:ascii="Arial" w:hAnsi="Arial" w:cs="Arial"/>
          <w:color w:val="000000" w:themeColor="text1"/>
        </w:rPr>
      </w:pPr>
      <w:bookmarkStart w:id="138" w:name="sub_3039"/>
      <w:r w:rsidRPr="00967A55">
        <w:rPr>
          <w:rFonts w:ascii="Arial" w:hAnsi="Arial" w:cs="Arial"/>
          <w:color w:val="000000" w:themeColor="text1"/>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w:t>
      </w:r>
      <w:r w:rsidRPr="00967A55">
        <w:rPr>
          <w:rFonts w:ascii="Arial" w:hAnsi="Arial" w:cs="Arial"/>
          <w:color w:val="000000" w:themeColor="text1"/>
        </w:rPr>
        <w:lastRenderedPageBreak/>
        <w:t xml:space="preserve">Уполномоченного органа либо муниципального служащего в соответствии со </w:t>
      </w:r>
      <w:hyperlink r:id="rId73" w:history="1">
        <w:r w:rsidRPr="00967A55">
          <w:rPr>
            <w:rStyle w:val="a4"/>
            <w:rFonts w:ascii="Arial" w:hAnsi="Arial" w:cs="Arial"/>
            <w:color w:val="000000" w:themeColor="text1"/>
          </w:rPr>
          <w:t>статьей 11.2</w:t>
        </w:r>
      </w:hyperlink>
      <w:r w:rsidRPr="00967A55">
        <w:rPr>
          <w:rFonts w:ascii="Arial" w:hAnsi="Arial" w:cs="Arial"/>
          <w:color w:val="000000" w:themeColor="text1"/>
        </w:rPr>
        <w:t xml:space="preserve"> Федерального закона N 210-ФЗ и в порядке, установленном </w:t>
      </w:r>
      <w:hyperlink r:id="rId74" w:history="1">
        <w:r w:rsidRPr="00967A55">
          <w:rPr>
            <w:rStyle w:val="a4"/>
            <w:rFonts w:ascii="Arial" w:hAnsi="Arial" w:cs="Arial"/>
            <w:color w:val="000000" w:themeColor="text1"/>
          </w:rPr>
          <w:t>постановлением</w:t>
        </w:r>
      </w:hyperlink>
      <w:r w:rsidRPr="00967A55">
        <w:rPr>
          <w:rFonts w:ascii="Arial" w:hAnsi="Arial" w:cs="Arial"/>
          <w:color w:val="000000" w:themeColor="text1"/>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anchor="sub_31111" w:history="1">
        <w:r w:rsidRPr="00967A55">
          <w:rPr>
            <w:rStyle w:val="a4"/>
            <w:rFonts w:ascii="Arial" w:hAnsi="Arial" w:cs="Arial"/>
            <w:color w:val="000000" w:themeColor="text1"/>
          </w:rPr>
          <w:t>*</w:t>
        </w:r>
      </w:hyperlink>
      <w:r w:rsidRPr="00967A55">
        <w:rPr>
          <w:rFonts w:ascii="Arial" w:hAnsi="Arial" w:cs="Arial"/>
          <w:color w:val="000000" w:themeColor="text1"/>
        </w:rPr>
        <w:t>.</w:t>
      </w:r>
    </w:p>
    <w:bookmarkEnd w:id="138"/>
    <w:p w:rsidR="005B1222" w:rsidRPr="00967A55" w:rsidRDefault="005B1222">
      <w:pPr>
        <w:rPr>
          <w:rFonts w:ascii="Arial" w:hAnsi="Arial" w:cs="Arial"/>
          <w:color w:val="000000" w:themeColor="text1"/>
        </w:rPr>
      </w:pPr>
    </w:p>
    <w:p w:rsidR="005B1222" w:rsidRPr="00967A55" w:rsidRDefault="005B1222">
      <w:pPr>
        <w:pStyle w:val="1"/>
        <w:rPr>
          <w:rFonts w:ascii="Arial" w:hAnsi="Arial" w:cs="Arial"/>
          <w:color w:val="000000" w:themeColor="text1"/>
        </w:rPr>
      </w:pPr>
      <w:bookmarkStart w:id="139" w:name="sub_30034"/>
      <w:r w:rsidRPr="00967A55">
        <w:rPr>
          <w:rFonts w:ascii="Arial" w:hAnsi="Arial" w:cs="Arial"/>
          <w:color w:val="000000" w:themeColor="text1"/>
        </w:rPr>
        <w:t xml:space="preserve">Порядок исправления допущенных опечаток и ошибок в выданных в результате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документах</w:t>
      </w:r>
    </w:p>
    <w:bookmarkEnd w:id="139"/>
    <w:p w:rsidR="005B1222" w:rsidRPr="00967A55" w:rsidRDefault="005B1222">
      <w:pPr>
        <w:rPr>
          <w:rFonts w:ascii="Arial" w:hAnsi="Arial" w:cs="Arial"/>
          <w:color w:val="000000" w:themeColor="text1"/>
        </w:rPr>
      </w:pPr>
    </w:p>
    <w:p w:rsidR="005B1222" w:rsidRPr="00967A55" w:rsidRDefault="005B1222">
      <w:pPr>
        <w:rPr>
          <w:rFonts w:ascii="Arial" w:hAnsi="Arial" w:cs="Arial"/>
          <w:color w:val="000000" w:themeColor="text1"/>
        </w:rPr>
      </w:pPr>
      <w:bookmarkStart w:id="140" w:name="sub_3310"/>
      <w:r w:rsidRPr="00967A55">
        <w:rPr>
          <w:rFonts w:ascii="Arial" w:hAnsi="Arial" w:cs="Arial"/>
          <w:color w:val="000000" w:themeColor="text1"/>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sub_3029" w:history="1">
        <w:r w:rsidRPr="00967A55">
          <w:rPr>
            <w:rStyle w:val="a4"/>
            <w:rFonts w:ascii="Arial" w:hAnsi="Arial" w:cs="Arial"/>
            <w:color w:val="000000" w:themeColor="text1"/>
          </w:rPr>
          <w:t>пункте 2.9.</w:t>
        </w:r>
      </w:hyperlink>
      <w:r w:rsidRPr="00967A55">
        <w:rPr>
          <w:rFonts w:ascii="Arial" w:hAnsi="Arial" w:cs="Arial"/>
          <w:color w:val="000000" w:themeColor="text1"/>
        </w:rPr>
        <w:t xml:space="preserve"> настоящего Административного регламента.</w:t>
      </w:r>
    </w:p>
    <w:p w:rsidR="005B1222" w:rsidRPr="00967A55" w:rsidRDefault="005B1222">
      <w:pPr>
        <w:rPr>
          <w:rFonts w:ascii="Arial" w:hAnsi="Arial" w:cs="Arial"/>
          <w:color w:val="000000" w:themeColor="text1"/>
        </w:rPr>
      </w:pPr>
      <w:bookmarkStart w:id="141" w:name="sub_3312"/>
      <w:bookmarkEnd w:id="140"/>
      <w:r w:rsidRPr="00967A55">
        <w:rPr>
          <w:rFonts w:ascii="Arial" w:hAnsi="Arial" w:cs="Arial"/>
          <w:color w:val="000000" w:themeColor="text1"/>
        </w:rPr>
        <w:t xml:space="preserve">3.12. Основания отказа в приеме заявления об исправлении опечаток и ошибок указаны в </w:t>
      </w:r>
      <w:hyperlink w:anchor="sub_3213" w:history="1">
        <w:r w:rsidRPr="00967A55">
          <w:rPr>
            <w:rStyle w:val="a4"/>
            <w:rFonts w:ascii="Arial" w:hAnsi="Arial" w:cs="Arial"/>
            <w:color w:val="000000" w:themeColor="text1"/>
          </w:rPr>
          <w:t>пункте 2.13</w:t>
        </w:r>
      </w:hyperlink>
      <w:r w:rsidRPr="00967A55">
        <w:rPr>
          <w:rFonts w:ascii="Arial" w:hAnsi="Arial" w:cs="Arial"/>
          <w:color w:val="000000" w:themeColor="text1"/>
        </w:rPr>
        <w:t xml:space="preserve"> настоящего Административного регламента.</w:t>
      </w:r>
    </w:p>
    <w:p w:rsidR="005B1222" w:rsidRPr="00967A55" w:rsidRDefault="005B1222">
      <w:pPr>
        <w:rPr>
          <w:rFonts w:ascii="Arial" w:hAnsi="Arial" w:cs="Arial"/>
          <w:color w:val="000000" w:themeColor="text1"/>
        </w:rPr>
      </w:pPr>
      <w:bookmarkStart w:id="142" w:name="sub_3313"/>
      <w:bookmarkEnd w:id="141"/>
      <w:r w:rsidRPr="00967A55">
        <w:rPr>
          <w:rFonts w:ascii="Arial" w:hAnsi="Arial" w:cs="Arial"/>
          <w:color w:val="000000" w:themeColor="text1"/>
        </w:rPr>
        <w:t xml:space="preserve">3.13. Исправление допущенных опечаток и ошибок в выданных в результате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документах осуществляется в следующем порядке:</w:t>
      </w:r>
    </w:p>
    <w:p w:rsidR="005B1222" w:rsidRPr="00967A55" w:rsidRDefault="005B1222">
      <w:pPr>
        <w:rPr>
          <w:rFonts w:ascii="Arial" w:hAnsi="Arial" w:cs="Arial"/>
          <w:color w:val="000000" w:themeColor="text1"/>
        </w:rPr>
      </w:pPr>
      <w:bookmarkStart w:id="143" w:name="sub_33131"/>
      <w:bookmarkEnd w:id="142"/>
      <w:r w:rsidRPr="00967A55">
        <w:rPr>
          <w:rFonts w:ascii="Arial" w:hAnsi="Arial" w:cs="Arial"/>
          <w:color w:val="000000" w:themeColor="text1"/>
        </w:rPr>
        <w:t xml:space="preserve">3.13.1. Заявитель при обнаружении опечаток и ошибок в документах, выданных в результате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B1222" w:rsidRPr="00967A55" w:rsidRDefault="005B1222">
      <w:pPr>
        <w:rPr>
          <w:rFonts w:ascii="Arial" w:hAnsi="Arial" w:cs="Arial"/>
          <w:color w:val="000000" w:themeColor="text1"/>
        </w:rPr>
      </w:pPr>
      <w:bookmarkStart w:id="144" w:name="sub_33132"/>
      <w:bookmarkEnd w:id="143"/>
      <w:r w:rsidRPr="00967A55">
        <w:rPr>
          <w:rFonts w:ascii="Arial" w:hAnsi="Arial" w:cs="Arial"/>
          <w:color w:val="000000" w:themeColor="text1"/>
        </w:rPr>
        <w:t xml:space="preserve">3.13.2. Уполномоченный орган при получении заявления, указанного в </w:t>
      </w:r>
      <w:hyperlink w:anchor="sub_33131" w:history="1">
        <w:r w:rsidRPr="00967A55">
          <w:rPr>
            <w:rStyle w:val="a4"/>
            <w:rFonts w:ascii="Arial" w:hAnsi="Arial" w:cs="Arial"/>
            <w:color w:val="000000" w:themeColor="text1"/>
          </w:rPr>
          <w:t>подпункте 3.13.1 пункта 3.13</w:t>
        </w:r>
      </w:hyperlink>
      <w:r w:rsidRPr="00967A55">
        <w:rPr>
          <w:rFonts w:ascii="Arial" w:hAnsi="Arial" w:cs="Arial"/>
          <w:color w:val="000000" w:themeColor="text1"/>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w:t>
      </w:r>
    </w:p>
    <w:p w:rsidR="005B1222" w:rsidRPr="00967A55" w:rsidRDefault="005B1222">
      <w:pPr>
        <w:rPr>
          <w:rFonts w:ascii="Arial" w:hAnsi="Arial" w:cs="Arial"/>
          <w:color w:val="000000" w:themeColor="text1"/>
        </w:rPr>
      </w:pPr>
      <w:bookmarkStart w:id="145" w:name="sub_33133"/>
      <w:bookmarkEnd w:id="144"/>
      <w:r w:rsidRPr="00967A55">
        <w:rPr>
          <w:rFonts w:ascii="Arial" w:hAnsi="Arial" w:cs="Arial"/>
          <w:color w:val="000000" w:themeColor="text1"/>
        </w:rPr>
        <w:t xml:space="preserve">3.13.3. Уполномоченный орган обеспечивает устранение опечаток и ошибок в документах, являющихся результатом предоставления </w:t>
      </w:r>
      <w:r w:rsidR="00355C4E" w:rsidRPr="00967A55">
        <w:rPr>
          <w:rFonts w:ascii="Arial" w:hAnsi="Arial" w:cs="Arial"/>
          <w:color w:val="000000" w:themeColor="text1"/>
        </w:rPr>
        <w:t>муниципальной</w:t>
      </w:r>
      <w:r w:rsidRPr="00967A55">
        <w:rPr>
          <w:rFonts w:ascii="Arial" w:hAnsi="Arial" w:cs="Arial"/>
          <w:color w:val="000000" w:themeColor="text1"/>
        </w:rPr>
        <w:t xml:space="preserve"> услуги.</w:t>
      </w:r>
    </w:p>
    <w:p w:rsidR="005B1222" w:rsidRPr="00967A55" w:rsidRDefault="005B1222">
      <w:pPr>
        <w:rPr>
          <w:rFonts w:ascii="Arial" w:hAnsi="Arial" w:cs="Arial"/>
          <w:color w:val="000000" w:themeColor="text1"/>
        </w:rPr>
      </w:pPr>
      <w:bookmarkStart w:id="146" w:name="sub_33134"/>
      <w:bookmarkEnd w:id="145"/>
      <w:r w:rsidRPr="00967A55">
        <w:rPr>
          <w:rFonts w:ascii="Arial" w:hAnsi="Arial" w:cs="Arial"/>
          <w:color w:val="000000" w:themeColor="text1"/>
        </w:rPr>
        <w:t xml:space="preserve">3.13.4. Срок устранения опечаток и ошибок не должен превышать 3 (трех) рабочих дней с даты регистрации заявления, указанного в </w:t>
      </w:r>
      <w:hyperlink w:anchor="sub_33131" w:history="1">
        <w:r w:rsidRPr="00967A55">
          <w:rPr>
            <w:rStyle w:val="a4"/>
            <w:rFonts w:ascii="Arial" w:hAnsi="Arial" w:cs="Arial"/>
            <w:color w:val="000000" w:themeColor="text1"/>
          </w:rPr>
          <w:t>подпункте 3.13.1 пункта 3.13</w:t>
        </w:r>
      </w:hyperlink>
      <w:r w:rsidRPr="00967A55">
        <w:rPr>
          <w:rFonts w:ascii="Arial" w:hAnsi="Arial" w:cs="Arial"/>
          <w:color w:val="000000" w:themeColor="text1"/>
        </w:rPr>
        <w:t xml:space="preserve"> настоящего подраздела.</w:t>
      </w:r>
    </w:p>
    <w:bookmarkEnd w:id="146"/>
    <w:p w:rsidR="005B1222" w:rsidRPr="00967A55" w:rsidRDefault="005B1222">
      <w:pPr>
        <w:rPr>
          <w:rFonts w:ascii="Arial" w:hAnsi="Arial" w:cs="Arial"/>
          <w:color w:val="000000" w:themeColor="text1"/>
        </w:rPr>
      </w:pPr>
    </w:p>
    <w:p w:rsidR="005B1222" w:rsidRPr="00C8045C" w:rsidRDefault="005B1222" w:rsidP="00775099">
      <w:pPr>
        <w:pStyle w:val="1"/>
        <w:rPr>
          <w:rFonts w:ascii="Arial" w:hAnsi="Arial" w:cs="Arial"/>
          <w:color w:val="000000" w:themeColor="text1"/>
        </w:rPr>
      </w:pPr>
      <w:bookmarkStart w:id="147" w:name="sub_3004"/>
      <w:r w:rsidRPr="00967A55">
        <w:rPr>
          <w:rFonts w:ascii="Arial" w:hAnsi="Arial" w:cs="Arial"/>
          <w:color w:val="000000" w:themeColor="text1"/>
        </w:rPr>
        <w:t xml:space="preserve">IV. </w:t>
      </w:r>
      <w:bookmarkEnd w:id="147"/>
      <w:r w:rsidR="00775099">
        <w:rPr>
          <w:rFonts w:ascii="Arial" w:hAnsi="Arial" w:cs="Arial"/>
          <w:color w:val="000000" w:themeColor="text1"/>
        </w:rPr>
        <w:t>Исключен</w:t>
      </w:r>
      <w:r w:rsidRPr="00C8045C">
        <w:rPr>
          <w:rFonts w:ascii="Arial" w:hAnsi="Arial" w:cs="Arial"/>
          <w:color w:val="000000" w:themeColor="text1"/>
        </w:rPr>
        <w:t>.</w:t>
      </w:r>
    </w:p>
    <w:p w:rsidR="005B1222" w:rsidRDefault="005B1222"/>
    <w:p w:rsidR="005B1222" w:rsidRDefault="005B1222">
      <w:pPr>
        <w:pStyle w:val="1"/>
      </w:pPr>
    </w:p>
    <w:p w:rsidR="005B1222" w:rsidRPr="000868D4" w:rsidRDefault="005B1222" w:rsidP="00775099">
      <w:pPr>
        <w:pStyle w:val="1"/>
        <w:rPr>
          <w:rFonts w:ascii="Arial" w:hAnsi="Arial" w:cs="Arial"/>
          <w:color w:val="000000" w:themeColor="text1"/>
        </w:rPr>
      </w:pPr>
      <w:bookmarkStart w:id="148" w:name="sub_3005"/>
      <w:r w:rsidRPr="000868D4">
        <w:rPr>
          <w:rFonts w:ascii="Arial" w:hAnsi="Arial" w:cs="Arial"/>
          <w:color w:val="000000" w:themeColor="text1"/>
        </w:rPr>
        <w:t xml:space="preserve">V. </w:t>
      </w:r>
      <w:bookmarkEnd w:id="148"/>
      <w:r w:rsidR="00775099">
        <w:rPr>
          <w:rFonts w:ascii="Arial" w:hAnsi="Arial" w:cs="Arial"/>
          <w:color w:val="000000" w:themeColor="text1"/>
        </w:rPr>
        <w:t>Исключен</w:t>
      </w:r>
      <w:r w:rsidRPr="000868D4">
        <w:rPr>
          <w:rFonts w:ascii="Arial" w:hAnsi="Arial" w:cs="Arial"/>
          <w:color w:val="000000" w:themeColor="text1"/>
        </w:rPr>
        <w:t>.</w:t>
      </w:r>
    </w:p>
    <w:p w:rsidR="005B1222" w:rsidRPr="000868D4" w:rsidRDefault="005B1222">
      <w:pPr>
        <w:rPr>
          <w:rFonts w:ascii="Arial" w:hAnsi="Arial" w:cs="Arial"/>
          <w:color w:val="000000" w:themeColor="text1"/>
        </w:rPr>
      </w:pPr>
    </w:p>
    <w:p w:rsidR="005B1222" w:rsidRPr="000868D4" w:rsidRDefault="005B1222">
      <w:pPr>
        <w:pStyle w:val="1"/>
        <w:rPr>
          <w:rFonts w:ascii="Arial" w:hAnsi="Arial" w:cs="Arial"/>
          <w:color w:val="000000" w:themeColor="text1"/>
        </w:rPr>
      </w:pPr>
      <w:bookmarkStart w:id="149" w:name="sub_3006"/>
      <w:r w:rsidRPr="000868D4">
        <w:rPr>
          <w:rFonts w:ascii="Arial" w:hAnsi="Arial" w:cs="Arial"/>
          <w:color w:val="000000" w:themeColor="text1"/>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149"/>
    <w:p w:rsidR="005B1222" w:rsidRPr="000868D4" w:rsidRDefault="005B1222">
      <w:pPr>
        <w:rPr>
          <w:rFonts w:ascii="Arial" w:hAnsi="Arial" w:cs="Arial"/>
          <w:color w:val="000000" w:themeColor="text1"/>
        </w:rPr>
      </w:pPr>
    </w:p>
    <w:p w:rsidR="005B1222" w:rsidRPr="000868D4" w:rsidRDefault="005B1222">
      <w:pPr>
        <w:pStyle w:val="1"/>
        <w:rPr>
          <w:rFonts w:ascii="Arial" w:hAnsi="Arial" w:cs="Arial"/>
          <w:color w:val="000000" w:themeColor="text1"/>
        </w:rPr>
      </w:pPr>
      <w:bookmarkStart w:id="150" w:name="sub_30061"/>
      <w:r w:rsidRPr="000868D4">
        <w:rPr>
          <w:rFonts w:ascii="Arial" w:hAnsi="Arial" w:cs="Arial"/>
          <w:color w:val="000000" w:themeColor="text1"/>
        </w:rPr>
        <w:t xml:space="preserve">Исчерпывающий перечень административных процедур (действий) при предоставлении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 выполняемых многофункциональными центрами</w:t>
      </w:r>
    </w:p>
    <w:bookmarkEnd w:id="150"/>
    <w:p w:rsidR="005B1222" w:rsidRPr="000868D4" w:rsidRDefault="005B1222">
      <w:pPr>
        <w:rPr>
          <w:rFonts w:ascii="Arial" w:hAnsi="Arial" w:cs="Arial"/>
          <w:color w:val="000000" w:themeColor="text1"/>
        </w:rPr>
      </w:pPr>
    </w:p>
    <w:p w:rsidR="005B1222" w:rsidRPr="000868D4" w:rsidRDefault="005B1222">
      <w:pPr>
        <w:rPr>
          <w:rFonts w:ascii="Arial" w:hAnsi="Arial" w:cs="Arial"/>
          <w:color w:val="000000" w:themeColor="text1"/>
        </w:rPr>
      </w:pPr>
      <w:bookmarkStart w:id="151" w:name="sub_3061"/>
      <w:r w:rsidRPr="000868D4">
        <w:rPr>
          <w:rFonts w:ascii="Arial" w:hAnsi="Arial" w:cs="Arial"/>
          <w:color w:val="000000" w:themeColor="text1"/>
        </w:rPr>
        <w:t>6.1 Многофункциональный центр осуществляет:</w:t>
      </w:r>
    </w:p>
    <w:bookmarkEnd w:id="151"/>
    <w:p w:rsidR="005B1222" w:rsidRPr="000868D4" w:rsidRDefault="005B1222">
      <w:pPr>
        <w:rPr>
          <w:rFonts w:ascii="Arial" w:hAnsi="Arial" w:cs="Arial"/>
          <w:color w:val="000000" w:themeColor="text1"/>
        </w:rPr>
      </w:pPr>
      <w:r w:rsidRPr="000868D4">
        <w:rPr>
          <w:rFonts w:ascii="Arial" w:hAnsi="Arial" w:cs="Arial"/>
          <w:color w:val="000000" w:themeColor="text1"/>
        </w:rPr>
        <w:t xml:space="preserve">информирование заявителей о порядке предоставления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w:t>
      </w:r>
      <w:r w:rsidRPr="000868D4">
        <w:rPr>
          <w:rFonts w:ascii="Arial" w:hAnsi="Arial" w:cs="Arial"/>
          <w:color w:val="000000" w:themeColor="text1"/>
        </w:rPr>
        <w:lastRenderedPageBreak/>
        <w:t xml:space="preserve">услуги в многофункциональном центре, по иным вопросам, связанным с предоставлением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 а также консультирование заявителей о порядке предоставления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 в многофункциональном центре;</w:t>
      </w:r>
    </w:p>
    <w:p w:rsidR="005B1222" w:rsidRPr="000868D4" w:rsidRDefault="005B1222">
      <w:pPr>
        <w:rPr>
          <w:rFonts w:ascii="Arial" w:hAnsi="Arial" w:cs="Arial"/>
          <w:color w:val="000000" w:themeColor="text1"/>
        </w:rPr>
      </w:pPr>
      <w:r w:rsidRPr="000868D4">
        <w:rPr>
          <w:rFonts w:ascii="Arial" w:hAnsi="Arial" w:cs="Arial"/>
          <w:color w:val="000000" w:themeColor="text1"/>
        </w:rPr>
        <w:t xml:space="preserve">выдачу заявителю результата предоставления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6C7A91">
        <w:rPr>
          <w:rFonts w:ascii="Arial" w:hAnsi="Arial" w:cs="Arial"/>
          <w:color w:val="000000" w:themeColor="text1"/>
        </w:rPr>
        <w:t xml:space="preserve">муниципальные </w:t>
      </w:r>
      <w:r w:rsidRPr="000868D4">
        <w:rPr>
          <w:rFonts w:ascii="Arial" w:hAnsi="Arial" w:cs="Arial"/>
          <w:color w:val="000000" w:themeColor="text1"/>
        </w:rPr>
        <w:t>услуг</w:t>
      </w:r>
      <w:r w:rsidR="006C7A91">
        <w:rPr>
          <w:rFonts w:ascii="Arial" w:hAnsi="Arial" w:cs="Arial"/>
          <w:color w:val="000000" w:themeColor="text1"/>
        </w:rPr>
        <w:t>и</w:t>
      </w:r>
      <w:r w:rsidRPr="000868D4">
        <w:rPr>
          <w:rFonts w:ascii="Arial" w:hAnsi="Arial" w:cs="Arial"/>
          <w:color w:val="000000" w:themeColor="text1"/>
        </w:rPr>
        <w:t>;</w:t>
      </w:r>
    </w:p>
    <w:p w:rsidR="005B1222" w:rsidRPr="000868D4" w:rsidRDefault="005B1222">
      <w:pPr>
        <w:rPr>
          <w:rFonts w:ascii="Arial" w:hAnsi="Arial" w:cs="Arial"/>
          <w:color w:val="000000" w:themeColor="text1"/>
        </w:rPr>
      </w:pPr>
      <w:r w:rsidRPr="000868D4">
        <w:rPr>
          <w:rFonts w:ascii="Arial" w:hAnsi="Arial" w:cs="Arial"/>
          <w:color w:val="000000" w:themeColor="text1"/>
        </w:rPr>
        <w:t xml:space="preserve">иные процедуры и действия, предусмотренные </w:t>
      </w:r>
      <w:hyperlink r:id="rId75" w:history="1">
        <w:r w:rsidRPr="000868D4">
          <w:rPr>
            <w:rStyle w:val="a4"/>
            <w:rFonts w:ascii="Arial" w:hAnsi="Arial" w:cs="Arial"/>
            <w:color w:val="000000" w:themeColor="text1"/>
          </w:rPr>
          <w:t>Федеральным законом</w:t>
        </w:r>
      </w:hyperlink>
      <w:r w:rsidRPr="000868D4">
        <w:rPr>
          <w:rFonts w:ascii="Arial" w:hAnsi="Arial" w:cs="Arial"/>
          <w:color w:val="000000" w:themeColor="text1"/>
        </w:rPr>
        <w:t xml:space="preserve"> N 210-ФЗ.</w:t>
      </w:r>
    </w:p>
    <w:p w:rsidR="005B1222" w:rsidRPr="000868D4" w:rsidRDefault="005B1222">
      <w:pPr>
        <w:rPr>
          <w:rFonts w:ascii="Arial" w:hAnsi="Arial" w:cs="Arial"/>
          <w:color w:val="000000" w:themeColor="text1"/>
        </w:rPr>
      </w:pPr>
      <w:r w:rsidRPr="000868D4">
        <w:rPr>
          <w:rFonts w:ascii="Arial" w:hAnsi="Arial" w:cs="Arial"/>
          <w:color w:val="000000" w:themeColor="text1"/>
        </w:rPr>
        <w:t xml:space="preserve">В соответствии с </w:t>
      </w:r>
      <w:hyperlink r:id="rId76" w:history="1">
        <w:r w:rsidRPr="000868D4">
          <w:rPr>
            <w:rStyle w:val="a4"/>
            <w:rFonts w:ascii="Arial" w:hAnsi="Arial" w:cs="Arial"/>
            <w:color w:val="000000" w:themeColor="text1"/>
          </w:rPr>
          <w:t>частью 1.1 статьи 16</w:t>
        </w:r>
      </w:hyperlink>
      <w:r w:rsidRPr="000868D4">
        <w:rPr>
          <w:rFonts w:ascii="Arial" w:hAnsi="Arial" w:cs="Arial"/>
          <w:color w:val="000000" w:themeColor="text1"/>
        </w:rPr>
        <w:t xml:space="preserve"> Федерального закона N 210-ФЗ для реализации своих функций многофункциональные центры вправе привлекать иные организации.</w:t>
      </w:r>
    </w:p>
    <w:p w:rsidR="005B1222" w:rsidRDefault="005B1222"/>
    <w:p w:rsidR="005B1222" w:rsidRPr="000868D4" w:rsidRDefault="005B1222">
      <w:pPr>
        <w:pStyle w:val="1"/>
        <w:rPr>
          <w:rFonts w:ascii="Arial" w:hAnsi="Arial" w:cs="Arial"/>
          <w:color w:val="000000" w:themeColor="text1"/>
        </w:rPr>
      </w:pPr>
      <w:bookmarkStart w:id="152" w:name="sub_30062"/>
      <w:r w:rsidRPr="000868D4">
        <w:rPr>
          <w:rFonts w:ascii="Arial" w:hAnsi="Arial" w:cs="Arial"/>
          <w:color w:val="000000" w:themeColor="text1"/>
        </w:rPr>
        <w:t>Информирование заявителей</w:t>
      </w:r>
    </w:p>
    <w:bookmarkEnd w:id="152"/>
    <w:p w:rsidR="005B1222" w:rsidRPr="000868D4" w:rsidRDefault="005B1222">
      <w:pPr>
        <w:rPr>
          <w:rFonts w:ascii="Arial" w:hAnsi="Arial" w:cs="Arial"/>
          <w:color w:val="000000" w:themeColor="text1"/>
        </w:rPr>
      </w:pPr>
    </w:p>
    <w:p w:rsidR="005B1222" w:rsidRPr="000868D4" w:rsidRDefault="005B1222">
      <w:pPr>
        <w:rPr>
          <w:rFonts w:ascii="Arial" w:hAnsi="Arial" w:cs="Arial"/>
          <w:color w:val="000000" w:themeColor="text1"/>
        </w:rPr>
      </w:pPr>
      <w:bookmarkStart w:id="153" w:name="sub_3062"/>
      <w:r w:rsidRPr="000868D4">
        <w:rPr>
          <w:rFonts w:ascii="Arial" w:hAnsi="Arial" w:cs="Arial"/>
          <w:color w:val="000000" w:themeColor="text1"/>
        </w:rPr>
        <w:t>6.2. Информирование заявителя многофункциональными центрами осуществляется следующими способами:</w:t>
      </w:r>
    </w:p>
    <w:p w:rsidR="005B1222" w:rsidRPr="000868D4" w:rsidRDefault="005B1222">
      <w:pPr>
        <w:rPr>
          <w:rFonts w:ascii="Arial" w:hAnsi="Arial" w:cs="Arial"/>
          <w:color w:val="000000" w:themeColor="text1"/>
        </w:rPr>
      </w:pPr>
      <w:bookmarkStart w:id="154" w:name="sub_631"/>
      <w:bookmarkEnd w:id="153"/>
      <w:r w:rsidRPr="000868D4">
        <w:rPr>
          <w:rFonts w:ascii="Arial" w:hAnsi="Arial" w:cs="Arial"/>
          <w:color w:val="000000" w:themeColor="text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B1222" w:rsidRPr="000868D4" w:rsidRDefault="005B1222">
      <w:pPr>
        <w:rPr>
          <w:rFonts w:ascii="Arial" w:hAnsi="Arial" w:cs="Arial"/>
          <w:color w:val="000000" w:themeColor="text1"/>
        </w:rPr>
      </w:pPr>
      <w:bookmarkStart w:id="155" w:name="sub_3622"/>
      <w:bookmarkEnd w:id="154"/>
      <w:r w:rsidRPr="000868D4">
        <w:rPr>
          <w:rFonts w:ascii="Arial" w:hAnsi="Arial" w:cs="Arial"/>
          <w:color w:val="000000" w:themeColor="text1"/>
        </w:rPr>
        <w:t>б) при обращении заявителя в многофункциональный центр лично, по телефону, посредством почтовых отправлений, либо по электронной почте.</w:t>
      </w:r>
    </w:p>
    <w:bookmarkEnd w:id="155"/>
    <w:p w:rsidR="005B1222" w:rsidRPr="000868D4" w:rsidRDefault="005B1222">
      <w:pPr>
        <w:rPr>
          <w:rFonts w:ascii="Arial" w:hAnsi="Arial" w:cs="Arial"/>
          <w:color w:val="000000" w:themeColor="text1"/>
        </w:rPr>
      </w:pPr>
      <w:r w:rsidRPr="000868D4">
        <w:rPr>
          <w:rFonts w:ascii="Arial" w:hAnsi="Arial" w:cs="Arial"/>
          <w:color w:val="000000" w:themeColor="text1"/>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1222" w:rsidRPr="000868D4" w:rsidRDefault="005B1222">
      <w:pPr>
        <w:rPr>
          <w:rFonts w:ascii="Arial" w:hAnsi="Arial" w:cs="Arial"/>
          <w:color w:val="000000" w:themeColor="text1"/>
        </w:rPr>
      </w:pPr>
      <w:r w:rsidRPr="000868D4">
        <w:rPr>
          <w:rFonts w:ascii="Arial" w:hAnsi="Arial" w:cs="Arial"/>
          <w:color w:val="000000" w:themeColor="text1"/>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1222" w:rsidRPr="000868D4" w:rsidRDefault="005B1222">
      <w:pPr>
        <w:rPr>
          <w:rFonts w:ascii="Arial" w:hAnsi="Arial" w:cs="Arial"/>
          <w:color w:val="000000" w:themeColor="text1"/>
        </w:rPr>
      </w:pPr>
      <w:r w:rsidRPr="000868D4">
        <w:rPr>
          <w:rFonts w:ascii="Arial" w:hAnsi="Arial" w:cs="Arial"/>
          <w:color w:val="000000" w:themeColor="text1"/>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B1222" w:rsidRPr="000868D4" w:rsidRDefault="005B1222">
      <w:pPr>
        <w:rPr>
          <w:rFonts w:ascii="Arial" w:hAnsi="Arial" w:cs="Arial"/>
          <w:color w:val="000000" w:themeColor="text1"/>
        </w:rPr>
      </w:pPr>
      <w:r w:rsidRPr="000868D4">
        <w:rPr>
          <w:rFonts w:ascii="Arial" w:hAnsi="Arial" w:cs="Arial"/>
          <w:color w:val="000000" w:themeColor="text1"/>
        </w:rPr>
        <w:t>изложить обращение в письменной форме (ответ направляется Заявителю в соответствии со способом, указанным в обращении);</w:t>
      </w:r>
    </w:p>
    <w:p w:rsidR="005B1222" w:rsidRPr="000868D4" w:rsidRDefault="005B1222">
      <w:pPr>
        <w:rPr>
          <w:rFonts w:ascii="Arial" w:hAnsi="Arial" w:cs="Arial"/>
          <w:color w:val="000000" w:themeColor="text1"/>
        </w:rPr>
      </w:pPr>
      <w:r w:rsidRPr="000868D4">
        <w:rPr>
          <w:rFonts w:ascii="Arial" w:hAnsi="Arial" w:cs="Arial"/>
          <w:color w:val="000000" w:themeColor="text1"/>
        </w:rPr>
        <w:t>назначить другое время для консультаций.</w:t>
      </w:r>
    </w:p>
    <w:p w:rsidR="005B1222" w:rsidRPr="000868D4" w:rsidRDefault="005B1222">
      <w:pPr>
        <w:rPr>
          <w:rFonts w:ascii="Arial" w:hAnsi="Arial" w:cs="Arial"/>
          <w:color w:val="000000" w:themeColor="text1"/>
        </w:rPr>
      </w:pPr>
      <w:r w:rsidRPr="000868D4">
        <w:rPr>
          <w:rFonts w:ascii="Arial" w:hAnsi="Arial" w:cs="Arial"/>
          <w:color w:val="000000" w:themeColor="text1"/>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B1222" w:rsidRPr="000868D4" w:rsidRDefault="005B1222">
      <w:pPr>
        <w:rPr>
          <w:rFonts w:ascii="Arial" w:hAnsi="Arial" w:cs="Arial"/>
          <w:color w:val="000000" w:themeColor="text1"/>
        </w:rPr>
      </w:pPr>
    </w:p>
    <w:p w:rsidR="005B1222" w:rsidRPr="000868D4" w:rsidRDefault="005B1222">
      <w:pPr>
        <w:pStyle w:val="1"/>
        <w:rPr>
          <w:rFonts w:ascii="Arial" w:hAnsi="Arial" w:cs="Arial"/>
          <w:color w:val="000000" w:themeColor="text1"/>
        </w:rPr>
      </w:pPr>
      <w:bookmarkStart w:id="156" w:name="sub_30063"/>
      <w:r w:rsidRPr="000868D4">
        <w:rPr>
          <w:rFonts w:ascii="Arial" w:hAnsi="Arial" w:cs="Arial"/>
          <w:color w:val="000000" w:themeColor="text1"/>
        </w:rPr>
        <w:t xml:space="preserve">Выдача заявителю результата предоставления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w:t>
      </w:r>
    </w:p>
    <w:bookmarkEnd w:id="156"/>
    <w:p w:rsidR="005B1222" w:rsidRPr="000868D4" w:rsidRDefault="005B1222">
      <w:pPr>
        <w:rPr>
          <w:rFonts w:ascii="Arial" w:hAnsi="Arial" w:cs="Arial"/>
          <w:color w:val="000000" w:themeColor="text1"/>
        </w:rPr>
      </w:pPr>
    </w:p>
    <w:p w:rsidR="005B1222" w:rsidRPr="000868D4" w:rsidRDefault="005B1222">
      <w:pPr>
        <w:rPr>
          <w:rFonts w:ascii="Arial" w:hAnsi="Arial" w:cs="Arial"/>
          <w:color w:val="000000" w:themeColor="text1"/>
        </w:rPr>
      </w:pPr>
      <w:bookmarkStart w:id="157" w:name="sub_3063"/>
      <w:r w:rsidRPr="000868D4">
        <w:rPr>
          <w:rFonts w:ascii="Arial" w:hAnsi="Arial" w:cs="Arial"/>
          <w:color w:val="000000" w:themeColor="text1"/>
        </w:rPr>
        <w:t xml:space="preserve">6.3. При наличии в заявлении о предоставлении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77" w:history="1">
        <w:r w:rsidRPr="000868D4">
          <w:rPr>
            <w:rStyle w:val="a4"/>
            <w:rFonts w:ascii="Arial" w:hAnsi="Arial" w:cs="Arial"/>
            <w:color w:val="000000" w:themeColor="text1"/>
          </w:rPr>
          <w:t>Постановлением</w:t>
        </w:r>
      </w:hyperlink>
      <w:r w:rsidRPr="000868D4">
        <w:rPr>
          <w:rFonts w:ascii="Arial" w:hAnsi="Arial" w:cs="Arial"/>
          <w:color w:val="000000" w:themeColor="text1"/>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bookmarkEnd w:id="157"/>
    <w:p w:rsidR="005B1222" w:rsidRPr="000868D4" w:rsidRDefault="005B1222">
      <w:pPr>
        <w:rPr>
          <w:rFonts w:ascii="Arial" w:hAnsi="Arial" w:cs="Arial"/>
          <w:color w:val="000000" w:themeColor="text1"/>
        </w:rPr>
      </w:pPr>
      <w:r w:rsidRPr="000868D4">
        <w:rPr>
          <w:rFonts w:ascii="Arial" w:hAnsi="Arial" w:cs="Arial"/>
          <w:color w:val="000000" w:themeColor="text1"/>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8" w:history="1">
        <w:r w:rsidRPr="000868D4">
          <w:rPr>
            <w:rStyle w:val="a4"/>
            <w:rFonts w:ascii="Arial" w:hAnsi="Arial" w:cs="Arial"/>
            <w:color w:val="000000" w:themeColor="text1"/>
          </w:rPr>
          <w:t>Постановлением</w:t>
        </w:r>
      </w:hyperlink>
      <w:r w:rsidRPr="000868D4">
        <w:rPr>
          <w:rFonts w:ascii="Arial" w:hAnsi="Arial" w:cs="Arial"/>
          <w:color w:val="000000" w:themeColor="text1"/>
        </w:rPr>
        <w:t xml:space="preserve"> N 797.</w:t>
      </w:r>
    </w:p>
    <w:p w:rsidR="005B1222" w:rsidRPr="000868D4" w:rsidRDefault="005B1222">
      <w:pPr>
        <w:rPr>
          <w:rFonts w:ascii="Arial" w:hAnsi="Arial" w:cs="Arial"/>
          <w:color w:val="000000" w:themeColor="text1"/>
        </w:rPr>
      </w:pPr>
      <w:bookmarkStart w:id="158" w:name="sub_3064"/>
      <w:r w:rsidRPr="000868D4">
        <w:rPr>
          <w:rFonts w:ascii="Arial" w:hAnsi="Arial" w:cs="Arial"/>
          <w:color w:val="000000" w:themeColor="text1"/>
        </w:rPr>
        <w:t xml:space="preserve">6.4. Прием заявителей для выдачи документов, являющихся результатом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158"/>
    <w:p w:rsidR="005B1222" w:rsidRPr="000868D4" w:rsidRDefault="005B1222">
      <w:pPr>
        <w:rPr>
          <w:rFonts w:ascii="Arial" w:hAnsi="Arial" w:cs="Arial"/>
          <w:color w:val="000000" w:themeColor="text1"/>
        </w:rPr>
      </w:pPr>
      <w:r w:rsidRPr="000868D4">
        <w:rPr>
          <w:rFonts w:ascii="Arial" w:hAnsi="Arial" w:cs="Arial"/>
          <w:color w:val="000000" w:themeColor="text1"/>
        </w:rPr>
        <w:t>Работник многофункционального центра осуществляет следующие действия:</w:t>
      </w:r>
    </w:p>
    <w:p w:rsidR="005B1222" w:rsidRPr="000868D4" w:rsidRDefault="005B1222">
      <w:pPr>
        <w:rPr>
          <w:rFonts w:ascii="Arial" w:hAnsi="Arial" w:cs="Arial"/>
          <w:color w:val="000000" w:themeColor="text1"/>
        </w:rPr>
      </w:pPr>
      <w:r w:rsidRPr="000868D4">
        <w:rPr>
          <w:rFonts w:ascii="Arial" w:hAnsi="Arial"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1222" w:rsidRPr="000868D4" w:rsidRDefault="005B1222">
      <w:pPr>
        <w:rPr>
          <w:rFonts w:ascii="Arial" w:hAnsi="Arial" w:cs="Arial"/>
          <w:color w:val="000000" w:themeColor="text1"/>
        </w:rPr>
      </w:pPr>
      <w:r w:rsidRPr="000868D4">
        <w:rPr>
          <w:rFonts w:ascii="Arial" w:hAnsi="Arial" w:cs="Arial"/>
          <w:color w:val="000000" w:themeColor="text1"/>
        </w:rPr>
        <w:t>проверяет полномочия представителя заявителя (в случае обращения представителя заявителя);</w:t>
      </w:r>
    </w:p>
    <w:p w:rsidR="005B1222" w:rsidRPr="000868D4" w:rsidRDefault="005B1222">
      <w:pPr>
        <w:rPr>
          <w:rFonts w:ascii="Arial" w:hAnsi="Arial" w:cs="Arial"/>
          <w:color w:val="000000" w:themeColor="text1"/>
        </w:rPr>
      </w:pPr>
      <w:r w:rsidRPr="000868D4">
        <w:rPr>
          <w:rFonts w:ascii="Arial" w:hAnsi="Arial" w:cs="Arial"/>
          <w:color w:val="000000" w:themeColor="text1"/>
        </w:rPr>
        <w:t>определяет статус исполнения заявления заявителя в ГИС;</w:t>
      </w:r>
    </w:p>
    <w:p w:rsidR="005B1222" w:rsidRPr="000868D4" w:rsidRDefault="005B1222">
      <w:pPr>
        <w:rPr>
          <w:rFonts w:ascii="Arial" w:hAnsi="Arial" w:cs="Arial"/>
          <w:color w:val="000000" w:themeColor="text1"/>
        </w:rPr>
      </w:pPr>
      <w:r w:rsidRPr="000868D4">
        <w:rPr>
          <w:rFonts w:ascii="Arial" w:hAnsi="Arial" w:cs="Arial"/>
          <w:color w:val="000000" w:themeColor="text1"/>
        </w:rPr>
        <w:t xml:space="preserve">распечатывает результат предоставления </w:t>
      </w:r>
      <w:r w:rsidR="00355C4E" w:rsidRPr="000868D4">
        <w:rPr>
          <w:rFonts w:ascii="Arial" w:hAnsi="Arial" w:cs="Arial"/>
          <w:color w:val="000000" w:themeColor="text1"/>
        </w:rPr>
        <w:t>муниципальной</w:t>
      </w:r>
      <w:r w:rsidRPr="000868D4">
        <w:rPr>
          <w:rFonts w:ascii="Arial" w:hAnsi="Arial" w:cs="Arial"/>
          <w:color w:val="000000" w:themeColor="text1"/>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1222" w:rsidRPr="000868D4" w:rsidRDefault="005B1222">
      <w:pPr>
        <w:rPr>
          <w:rFonts w:ascii="Arial" w:hAnsi="Arial" w:cs="Arial"/>
          <w:color w:val="000000" w:themeColor="text1"/>
        </w:rPr>
      </w:pPr>
      <w:r w:rsidRPr="000868D4">
        <w:rPr>
          <w:rFonts w:ascii="Arial" w:hAnsi="Arial" w:cs="Arial"/>
          <w:color w:val="000000" w:themeColor="text1"/>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1222" w:rsidRPr="000868D4" w:rsidRDefault="005B1222">
      <w:pPr>
        <w:rPr>
          <w:rFonts w:ascii="Arial" w:hAnsi="Arial" w:cs="Arial"/>
          <w:color w:val="000000" w:themeColor="text1"/>
        </w:rPr>
      </w:pPr>
      <w:r w:rsidRPr="000868D4">
        <w:rPr>
          <w:rFonts w:ascii="Arial" w:hAnsi="Arial" w:cs="Arial"/>
          <w:color w:val="000000" w:themeColor="text1"/>
        </w:rPr>
        <w:t>выдает документы заявителю, при необходимости запрашивает у заявителя подписи за каждый выданный документ;</w:t>
      </w:r>
    </w:p>
    <w:p w:rsidR="005B1222" w:rsidRPr="000868D4" w:rsidRDefault="005B1222">
      <w:pPr>
        <w:rPr>
          <w:rFonts w:ascii="Arial" w:hAnsi="Arial" w:cs="Arial"/>
          <w:color w:val="000000" w:themeColor="text1"/>
        </w:rPr>
      </w:pPr>
      <w:r w:rsidRPr="000868D4">
        <w:rPr>
          <w:rFonts w:ascii="Arial" w:hAnsi="Arial" w:cs="Arial"/>
          <w:color w:val="000000" w:themeColor="text1"/>
        </w:rPr>
        <w:t>запрашивает согласие заявителя на участие в смс-опросе для оценки качества предоставленных услуг многофункциональным центром.</w:t>
      </w:r>
    </w:p>
    <w:p w:rsidR="005B1222" w:rsidRPr="000868D4" w:rsidRDefault="005B1222">
      <w:pPr>
        <w:rPr>
          <w:rFonts w:ascii="Arial" w:hAnsi="Arial" w:cs="Arial"/>
          <w:color w:val="000000" w:themeColor="text1"/>
        </w:rPr>
      </w:pPr>
    </w:p>
    <w:p w:rsidR="005B1222" w:rsidRDefault="005B1222" w:rsidP="000868D4">
      <w:pPr>
        <w:pStyle w:val="a9"/>
      </w:pPr>
    </w:p>
    <w:p w:rsidR="000868D4" w:rsidRDefault="000868D4" w:rsidP="000868D4"/>
    <w:p w:rsidR="000868D4" w:rsidRDefault="000868D4" w:rsidP="000868D4"/>
    <w:p w:rsidR="00872CDE" w:rsidRDefault="00872CDE" w:rsidP="000868D4"/>
    <w:p w:rsidR="00872CDE" w:rsidRDefault="00872CDE" w:rsidP="000868D4"/>
    <w:p w:rsidR="00872CDE" w:rsidRDefault="00872CDE" w:rsidP="000868D4"/>
    <w:p w:rsidR="00872CDE" w:rsidRDefault="00872CDE" w:rsidP="000868D4"/>
    <w:p w:rsidR="00872CDE" w:rsidRDefault="00872CDE" w:rsidP="000868D4"/>
    <w:p w:rsidR="00872CDE" w:rsidRDefault="00872CDE" w:rsidP="000868D4"/>
    <w:p w:rsidR="00872CDE" w:rsidRDefault="00872CDE" w:rsidP="000868D4"/>
    <w:p w:rsidR="0018202D" w:rsidRDefault="0018202D" w:rsidP="000868D4"/>
    <w:p w:rsidR="0018202D" w:rsidRDefault="0018202D" w:rsidP="000868D4"/>
    <w:p w:rsidR="0018202D" w:rsidRDefault="0018202D" w:rsidP="000868D4"/>
    <w:p w:rsidR="0018202D" w:rsidRPr="000868D4" w:rsidRDefault="0018202D" w:rsidP="000868D4"/>
    <w:p w:rsidR="005B1222" w:rsidRPr="000C0393" w:rsidRDefault="005B1222">
      <w:pPr>
        <w:jc w:val="right"/>
        <w:rPr>
          <w:rStyle w:val="a3"/>
          <w:rFonts w:ascii="Arial" w:hAnsi="Arial" w:cs="Arial"/>
          <w:bCs/>
        </w:rPr>
      </w:pPr>
      <w:bookmarkStart w:id="159" w:name="sub_3100"/>
      <w:r w:rsidRPr="000C0393">
        <w:rPr>
          <w:rStyle w:val="a3"/>
          <w:rFonts w:ascii="Arial" w:hAnsi="Arial" w:cs="Arial"/>
          <w:bCs/>
        </w:rPr>
        <w:t>Приложение N 1</w:t>
      </w:r>
      <w:r w:rsidRPr="000C0393">
        <w:rPr>
          <w:rStyle w:val="a3"/>
          <w:rFonts w:ascii="Arial" w:hAnsi="Arial" w:cs="Arial"/>
          <w:bCs/>
        </w:rPr>
        <w:br/>
        <w:t xml:space="preserve">к </w:t>
      </w:r>
      <w:hyperlink w:anchor="sub_3000" w:history="1">
        <w:r w:rsidRPr="000C0393">
          <w:rPr>
            <w:rStyle w:val="a4"/>
            <w:rFonts w:ascii="Arial" w:hAnsi="Arial" w:cs="Arial"/>
            <w:b/>
            <w:color w:val="000000" w:themeColor="text1"/>
          </w:rPr>
          <w:t>Административному регламенту</w:t>
        </w:r>
      </w:hyperlink>
      <w:r w:rsidRPr="000C0393">
        <w:rPr>
          <w:rStyle w:val="a3"/>
          <w:rFonts w:ascii="Arial" w:hAnsi="Arial" w:cs="Arial"/>
          <w:bCs/>
        </w:rPr>
        <w:br/>
        <w:t xml:space="preserve">по предоставлению </w:t>
      </w:r>
      <w:r w:rsidR="000C0393" w:rsidRPr="000C0393">
        <w:rPr>
          <w:rStyle w:val="a3"/>
          <w:rFonts w:ascii="Arial" w:hAnsi="Arial" w:cs="Arial"/>
          <w:bCs/>
        </w:rPr>
        <w:t>муниципальной</w:t>
      </w:r>
      <w:r w:rsidRPr="000C0393">
        <w:rPr>
          <w:rStyle w:val="a3"/>
          <w:rFonts w:ascii="Arial" w:hAnsi="Arial" w:cs="Arial"/>
          <w:bCs/>
        </w:rPr>
        <w:t xml:space="preserve"> услуги</w:t>
      </w:r>
    </w:p>
    <w:bookmarkEnd w:id="159"/>
    <w:p w:rsidR="005B1222" w:rsidRPr="000C0393" w:rsidRDefault="005B1222">
      <w:pPr>
        <w:rPr>
          <w:rFonts w:ascii="Arial" w:hAnsi="Arial" w:cs="Arial"/>
        </w:rPr>
      </w:pPr>
    </w:p>
    <w:p w:rsidR="005B1222" w:rsidRPr="003A3629" w:rsidRDefault="005B1222" w:rsidP="003A3629">
      <w:pPr>
        <w:pStyle w:val="1"/>
        <w:rPr>
          <w:rFonts w:ascii="Arial" w:hAnsi="Arial" w:cs="Arial"/>
        </w:rPr>
      </w:pPr>
      <w:r w:rsidRPr="000C0393">
        <w:rPr>
          <w:rFonts w:ascii="Arial" w:hAnsi="Arial" w:cs="Arial"/>
        </w:rPr>
        <w:t>Форма решения об утверждении схемы расположения земельного участк</w:t>
      </w:r>
      <w:r w:rsidR="00872CDE">
        <w:rPr>
          <w:rFonts w:ascii="Arial" w:hAnsi="Arial" w:cs="Arial"/>
        </w:rPr>
        <w:t>а</w:t>
      </w:r>
    </w:p>
    <w:p w:rsidR="005B1222" w:rsidRPr="000C0393" w:rsidRDefault="005B1222">
      <w:pPr>
        <w:pStyle w:val="a8"/>
        <w:rPr>
          <w:rFonts w:ascii="Arial" w:hAnsi="Arial" w:cs="Arial"/>
        </w:rPr>
      </w:pPr>
      <w:r w:rsidRPr="000C0393">
        <w:rPr>
          <w:rFonts w:ascii="Arial" w:hAnsi="Arial" w:cs="Arial"/>
        </w:rPr>
        <w:t xml:space="preserve">   ___________________________________________________________________</w:t>
      </w:r>
    </w:p>
    <w:p w:rsidR="005B1222" w:rsidRPr="000C0393" w:rsidRDefault="005B1222" w:rsidP="000C0393">
      <w:pPr>
        <w:pStyle w:val="a8"/>
        <w:jc w:val="center"/>
        <w:rPr>
          <w:rFonts w:ascii="Arial" w:hAnsi="Arial" w:cs="Arial"/>
        </w:rPr>
      </w:pPr>
      <w:r w:rsidRPr="000C0393">
        <w:rPr>
          <w:rFonts w:ascii="Arial" w:hAnsi="Arial" w:cs="Arial"/>
        </w:rPr>
        <w:t>(наименование уполномоченного органа местного самоуправления)</w:t>
      </w:r>
    </w:p>
    <w:p w:rsidR="005B1222" w:rsidRPr="000C0393" w:rsidRDefault="005B1222">
      <w:pPr>
        <w:rPr>
          <w:rFonts w:ascii="Arial" w:hAnsi="Arial" w:cs="Arial"/>
        </w:rPr>
      </w:pPr>
    </w:p>
    <w:p w:rsidR="005B1222" w:rsidRPr="000C0393" w:rsidRDefault="005B1222">
      <w:pPr>
        <w:pStyle w:val="a8"/>
        <w:rPr>
          <w:rFonts w:ascii="Arial" w:hAnsi="Arial" w:cs="Arial"/>
        </w:rPr>
      </w:pPr>
      <w:r w:rsidRPr="000C0393">
        <w:rPr>
          <w:rFonts w:ascii="Arial" w:hAnsi="Arial" w:cs="Arial"/>
        </w:rPr>
        <w:t xml:space="preserve">                                        Кому:</w:t>
      </w:r>
    </w:p>
    <w:p w:rsidR="005B1222" w:rsidRPr="000C0393" w:rsidRDefault="005B1222">
      <w:pPr>
        <w:pStyle w:val="a8"/>
        <w:rPr>
          <w:rFonts w:ascii="Arial" w:hAnsi="Arial" w:cs="Arial"/>
        </w:rPr>
      </w:pPr>
      <w:r w:rsidRPr="000C0393">
        <w:rPr>
          <w:rFonts w:ascii="Arial" w:hAnsi="Arial" w:cs="Arial"/>
        </w:rPr>
        <w:t xml:space="preserve">                                        _________________________________</w:t>
      </w:r>
    </w:p>
    <w:p w:rsidR="005B1222" w:rsidRPr="000C0393" w:rsidRDefault="005B1222">
      <w:pPr>
        <w:pStyle w:val="a8"/>
        <w:rPr>
          <w:rFonts w:ascii="Arial" w:hAnsi="Arial" w:cs="Arial"/>
        </w:rPr>
      </w:pPr>
      <w:r w:rsidRPr="000C0393">
        <w:rPr>
          <w:rFonts w:ascii="Arial" w:hAnsi="Arial" w:cs="Arial"/>
        </w:rPr>
        <w:t xml:space="preserve">                                        Контактные данные:</w:t>
      </w:r>
    </w:p>
    <w:p w:rsidR="005B1222" w:rsidRPr="000C0393" w:rsidRDefault="005B1222">
      <w:pPr>
        <w:pStyle w:val="a8"/>
        <w:rPr>
          <w:rFonts w:ascii="Arial" w:hAnsi="Arial" w:cs="Arial"/>
        </w:rPr>
      </w:pPr>
      <w:r w:rsidRPr="000C0393">
        <w:rPr>
          <w:rFonts w:ascii="Arial" w:hAnsi="Arial" w:cs="Arial"/>
        </w:rPr>
        <w:t xml:space="preserve">                                        _________________________________</w:t>
      </w:r>
    </w:p>
    <w:p w:rsidR="005B1222" w:rsidRPr="000C0393" w:rsidRDefault="005B1222">
      <w:pPr>
        <w:pStyle w:val="a8"/>
        <w:rPr>
          <w:rFonts w:ascii="Arial" w:hAnsi="Arial" w:cs="Arial"/>
        </w:rPr>
      </w:pPr>
      <w:r w:rsidRPr="000C0393">
        <w:rPr>
          <w:rFonts w:ascii="Arial" w:hAnsi="Arial" w:cs="Arial"/>
        </w:rPr>
        <w:t xml:space="preserve">                                        /Представитель:</w:t>
      </w:r>
    </w:p>
    <w:p w:rsidR="005B1222" w:rsidRPr="000C0393" w:rsidRDefault="005B1222">
      <w:pPr>
        <w:pStyle w:val="a8"/>
        <w:rPr>
          <w:rFonts w:ascii="Arial" w:hAnsi="Arial" w:cs="Arial"/>
        </w:rPr>
      </w:pPr>
      <w:r w:rsidRPr="000C0393">
        <w:rPr>
          <w:rFonts w:ascii="Arial" w:hAnsi="Arial" w:cs="Arial"/>
        </w:rPr>
        <w:t xml:space="preserve">                                        _________________________________</w:t>
      </w:r>
    </w:p>
    <w:p w:rsidR="005B1222" w:rsidRPr="000C0393" w:rsidRDefault="005B1222">
      <w:pPr>
        <w:pStyle w:val="a8"/>
        <w:rPr>
          <w:rFonts w:ascii="Arial" w:hAnsi="Arial" w:cs="Arial"/>
        </w:rPr>
      </w:pPr>
      <w:r w:rsidRPr="000C0393">
        <w:rPr>
          <w:rFonts w:ascii="Arial" w:hAnsi="Arial" w:cs="Arial"/>
        </w:rPr>
        <w:t xml:space="preserve">                                        Контактные данные представителя:</w:t>
      </w:r>
    </w:p>
    <w:p w:rsidR="005B1222" w:rsidRDefault="005B1222">
      <w:pPr>
        <w:pStyle w:val="a8"/>
        <w:rPr>
          <w:sz w:val="22"/>
          <w:szCs w:val="22"/>
        </w:rPr>
      </w:pPr>
      <w:r>
        <w:rPr>
          <w:sz w:val="22"/>
          <w:szCs w:val="22"/>
        </w:rPr>
        <w:t xml:space="preserve">                                _</w:t>
      </w:r>
      <w:r w:rsidR="000C0393">
        <w:rPr>
          <w:sz w:val="22"/>
          <w:szCs w:val="22"/>
        </w:rPr>
        <w:t>___________________________</w:t>
      </w:r>
    </w:p>
    <w:p w:rsidR="005B1222" w:rsidRDefault="005B1222"/>
    <w:p w:rsidR="005B1222" w:rsidRPr="005056A3" w:rsidRDefault="005B1222">
      <w:pPr>
        <w:pStyle w:val="1"/>
        <w:rPr>
          <w:rFonts w:ascii="Arial" w:hAnsi="Arial" w:cs="Arial"/>
          <w:color w:val="000000" w:themeColor="text1"/>
        </w:rPr>
      </w:pPr>
      <w:r w:rsidRPr="005056A3">
        <w:rPr>
          <w:rFonts w:ascii="Arial" w:hAnsi="Arial" w:cs="Arial"/>
          <w:color w:val="000000" w:themeColor="text1"/>
        </w:rPr>
        <w:t>РЕШЕНИЕ</w:t>
      </w:r>
    </w:p>
    <w:p w:rsidR="005B1222" w:rsidRPr="005056A3" w:rsidRDefault="005B1222">
      <w:pPr>
        <w:rPr>
          <w:rFonts w:ascii="Arial" w:hAnsi="Arial" w:cs="Arial"/>
          <w:color w:val="000000" w:themeColor="text1"/>
        </w:rPr>
      </w:pPr>
    </w:p>
    <w:p w:rsidR="005B1222" w:rsidRPr="005056A3" w:rsidRDefault="005B1222">
      <w:pPr>
        <w:pStyle w:val="1"/>
        <w:rPr>
          <w:rFonts w:ascii="Arial" w:hAnsi="Arial" w:cs="Arial"/>
          <w:color w:val="000000" w:themeColor="text1"/>
        </w:rPr>
      </w:pPr>
      <w:r w:rsidRPr="005056A3">
        <w:rPr>
          <w:rFonts w:ascii="Arial" w:hAnsi="Arial" w:cs="Arial"/>
          <w:color w:val="000000" w:themeColor="text1"/>
        </w:rPr>
        <w:t>От _________________ N ____________________</w:t>
      </w:r>
    </w:p>
    <w:p w:rsidR="005B1222" w:rsidRPr="005056A3" w:rsidRDefault="005B1222">
      <w:pPr>
        <w:rPr>
          <w:rFonts w:ascii="Arial" w:hAnsi="Arial" w:cs="Arial"/>
          <w:color w:val="000000" w:themeColor="text1"/>
        </w:rPr>
      </w:pPr>
    </w:p>
    <w:p w:rsidR="005B1222" w:rsidRPr="005056A3" w:rsidRDefault="005B1222">
      <w:pPr>
        <w:pStyle w:val="1"/>
        <w:rPr>
          <w:rFonts w:ascii="Arial" w:hAnsi="Arial" w:cs="Arial"/>
          <w:color w:val="000000" w:themeColor="text1"/>
        </w:rPr>
      </w:pPr>
      <w:r w:rsidRPr="005056A3">
        <w:rPr>
          <w:rFonts w:ascii="Arial" w:hAnsi="Arial" w:cs="Arial"/>
          <w:color w:val="000000" w:themeColor="text1"/>
        </w:rPr>
        <w:t>Об утверждении схемы расположения земельного участка (земельных участков) на кадастровом плане территории</w:t>
      </w:r>
    </w:p>
    <w:p w:rsidR="005B1222" w:rsidRPr="005056A3" w:rsidRDefault="005B1222">
      <w:pPr>
        <w:rPr>
          <w:rFonts w:ascii="Arial" w:hAnsi="Arial" w:cs="Arial"/>
          <w:color w:val="000000" w:themeColor="text1"/>
        </w:rPr>
      </w:pPr>
    </w:p>
    <w:p w:rsidR="005B1222" w:rsidRPr="005056A3" w:rsidRDefault="005B1222">
      <w:pPr>
        <w:rPr>
          <w:rFonts w:ascii="Arial" w:hAnsi="Arial" w:cs="Arial"/>
          <w:color w:val="000000" w:themeColor="text1"/>
        </w:rPr>
      </w:pPr>
      <w:r w:rsidRPr="005056A3">
        <w:rPr>
          <w:rFonts w:ascii="Arial" w:hAnsi="Arial" w:cs="Arial"/>
          <w:color w:val="000000" w:themeColor="text1"/>
        </w:rPr>
        <w:t xml:space="preserve">Рассмотрев заявление от ___________ N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9" w:history="1">
        <w:r w:rsidRPr="005056A3">
          <w:rPr>
            <w:rStyle w:val="a4"/>
            <w:rFonts w:ascii="Arial" w:hAnsi="Arial" w:cs="Arial"/>
            <w:color w:val="000000" w:themeColor="text1"/>
          </w:rPr>
          <w:t>ст. 11.10</w:t>
        </w:r>
      </w:hyperlink>
      <w:r w:rsidRPr="005056A3">
        <w:rPr>
          <w:rFonts w:ascii="Arial" w:hAnsi="Arial" w:cs="Arial"/>
          <w:color w:val="000000" w:themeColor="text1"/>
        </w:rPr>
        <w:t xml:space="preserve"> Земельного кодекса Российской Федерации, принято РЕШЕНИЕ:</w:t>
      </w:r>
    </w:p>
    <w:p w:rsidR="005B1222" w:rsidRPr="005056A3" w:rsidRDefault="005B1222">
      <w:pPr>
        <w:rPr>
          <w:rFonts w:ascii="Arial" w:hAnsi="Arial" w:cs="Arial"/>
          <w:color w:val="000000" w:themeColor="text1"/>
        </w:rPr>
      </w:pPr>
      <w:bookmarkStart w:id="160" w:name="sub_3101"/>
      <w:r w:rsidRPr="005056A3">
        <w:rPr>
          <w:rFonts w:ascii="Arial" w:hAnsi="Arial" w:cs="Arial"/>
          <w:color w:val="000000" w:themeColor="text1"/>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 ___________ путем __________.</w:t>
      </w:r>
    </w:p>
    <w:p w:rsidR="005B1222" w:rsidRPr="005056A3" w:rsidRDefault="005B1222">
      <w:pPr>
        <w:rPr>
          <w:rFonts w:ascii="Arial" w:hAnsi="Arial" w:cs="Arial"/>
          <w:color w:val="000000" w:themeColor="text1"/>
        </w:rPr>
      </w:pPr>
      <w:bookmarkStart w:id="161" w:name="sub_3102"/>
      <w:bookmarkEnd w:id="160"/>
      <w:r w:rsidRPr="005056A3">
        <w:rPr>
          <w:rFonts w:ascii="Arial" w:hAnsi="Arial" w:cs="Arial"/>
          <w:color w:val="000000" w:themeColor="text1"/>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sub_3101" w:history="1">
        <w:r w:rsidRPr="005056A3">
          <w:rPr>
            <w:rStyle w:val="a4"/>
            <w:rFonts w:ascii="Arial" w:hAnsi="Arial" w:cs="Arial"/>
            <w:color w:val="000000" w:themeColor="text1"/>
          </w:rPr>
          <w:t>пункте 1</w:t>
        </w:r>
      </w:hyperlink>
      <w:r w:rsidRPr="005056A3">
        <w:rPr>
          <w:rFonts w:ascii="Arial" w:hAnsi="Arial" w:cs="Arial"/>
          <w:color w:val="000000" w:themeColor="text1"/>
        </w:rPr>
        <w:t xml:space="preserve"> настоящего решения.</w:t>
      </w:r>
    </w:p>
    <w:p w:rsidR="005B1222" w:rsidRPr="005056A3" w:rsidRDefault="005B1222">
      <w:pPr>
        <w:rPr>
          <w:rFonts w:ascii="Arial" w:hAnsi="Arial" w:cs="Arial"/>
          <w:color w:val="000000" w:themeColor="text1"/>
        </w:rPr>
      </w:pPr>
      <w:bookmarkStart w:id="162" w:name="sub_3103"/>
      <w:bookmarkEnd w:id="161"/>
      <w:r w:rsidRPr="005056A3">
        <w:rPr>
          <w:rFonts w:ascii="Arial" w:hAnsi="Arial" w:cs="Arial"/>
          <w:color w:val="000000" w:themeColor="text1"/>
        </w:rPr>
        <w:t>3. Срок действия настоящего решения составляет два года.</w:t>
      </w:r>
    </w:p>
    <w:bookmarkEnd w:id="162"/>
    <w:p w:rsidR="005B1222" w:rsidRPr="005056A3"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5B1222" w:rsidRPr="005056A3">
        <w:tblPrEx>
          <w:tblCellMar>
            <w:top w:w="0" w:type="dxa"/>
            <w:bottom w:w="0" w:type="dxa"/>
          </w:tblCellMar>
        </w:tblPrEx>
        <w:tc>
          <w:tcPr>
            <w:tcW w:w="5040" w:type="dxa"/>
            <w:tcBorders>
              <w:top w:val="nil"/>
              <w:left w:val="nil"/>
              <w:bottom w:val="nil"/>
              <w:right w:val="nil"/>
            </w:tcBorders>
          </w:tcPr>
          <w:p w:rsidR="005B1222" w:rsidRPr="005056A3" w:rsidRDefault="005B1222">
            <w:pPr>
              <w:pStyle w:val="a7"/>
              <w:rPr>
                <w:rFonts w:ascii="Arial" w:hAnsi="Arial" w:cs="Arial"/>
                <w:color w:val="000000" w:themeColor="text1"/>
              </w:rPr>
            </w:pPr>
            <w:r w:rsidRPr="005056A3">
              <w:rPr>
                <w:rFonts w:ascii="Arial" w:hAnsi="Arial" w:cs="Arial"/>
                <w:color w:val="000000" w:themeColor="text1"/>
              </w:rPr>
              <w:t>Должность уполномоченного лица</w:t>
            </w:r>
          </w:p>
        </w:tc>
        <w:tc>
          <w:tcPr>
            <w:tcW w:w="5180" w:type="dxa"/>
            <w:tcBorders>
              <w:top w:val="nil"/>
              <w:left w:val="nil"/>
              <w:bottom w:val="nil"/>
              <w:right w:val="nil"/>
            </w:tcBorders>
          </w:tcPr>
          <w:p w:rsidR="005B1222" w:rsidRPr="005056A3" w:rsidRDefault="005B1222">
            <w:pPr>
              <w:pStyle w:val="a7"/>
              <w:jc w:val="right"/>
              <w:rPr>
                <w:rFonts w:ascii="Arial" w:hAnsi="Arial" w:cs="Arial"/>
                <w:color w:val="000000" w:themeColor="text1"/>
              </w:rPr>
            </w:pPr>
            <w:r w:rsidRPr="005056A3">
              <w:rPr>
                <w:rFonts w:ascii="Arial" w:hAnsi="Arial" w:cs="Arial"/>
                <w:color w:val="000000" w:themeColor="text1"/>
              </w:rPr>
              <w:t>Ф.И.О. уполномоченного лица</w:t>
            </w:r>
          </w:p>
        </w:tc>
      </w:tr>
    </w:tbl>
    <w:p w:rsidR="005B1222" w:rsidRPr="005056A3"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57"/>
        <w:gridCol w:w="2434"/>
      </w:tblGrid>
      <w:tr w:rsidR="003A3629" w:rsidRPr="005056A3" w:rsidTr="003A3629">
        <w:tblPrEx>
          <w:tblCellMar>
            <w:top w:w="0" w:type="dxa"/>
            <w:bottom w:w="0" w:type="dxa"/>
          </w:tblCellMar>
        </w:tblPrEx>
        <w:tc>
          <w:tcPr>
            <w:tcW w:w="7757" w:type="dxa"/>
            <w:vMerge w:val="restart"/>
            <w:tcBorders>
              <w:top w:val="nil"/>
              <w:left w:val="nil"/>
              <w:bottom w:val="nil"/>
              <w:right w:val="nil"/>
            </w:tcBorders>
          </w:tcPr>
          <w:p w:rsidR="005B1222" w:rsidRDefault="005B1222">
            <w:pPr>
              <w:pStyle w:val="a7"/>
              <w:rPr>
                <w:rFonts w:ascii="Arial" w:hAnsi="Arial" w:cs="Arial"/>
                <w:color w:val="000000" w:themeColor="text1"/>
              </w:rPr>
            </w:pPr>
          </w:p>
          <w:p w:rsidR="0073472C" w:rsidRDefault="0073472C" w:rsidP="0073472C"/>
          <w:p w:rsidR="0073472C" w:rsidRDefault="0073472C" w:rsidP="0073472C"/>
          <w:p w:rsidR="0073472C" w:rsidRPr="0073472C" w:rsidRDefault="0073472C" w:rsidP="0073472C"/>
        </w:tc>
        <w:tc>
          <w:tcPr>
            <w:tcW w:w="2434" w:type="dxa"/>
            <w:tcBorders>
              <w:top w:val="nil"/>
              <w:left w:val="nil"/>
              <w:bottom w:val="nil"/>
              <w:right w:val="nil"/>
            </w:tcBorders>
          </w:tcPr>
          <w:p w:rsidR="005B1222" w:rsidRPr="005056A3" w:rsidRDefault="005B1222">
            <w:pPr>
              <w:pStyle w:val="a7"/>
              <w:rPr>
                <w:rFonts w:ascii="Arial" w:hAnsi="Arial" w:cs="Arial"/>
                <w:color w:val="000000" w:themeColor="text1"/>
              </w:rPr>
            </w:pPr>
          </w:p>
        </w:tc>
      </w:tr>
      <w:tr w:rsidR="003A3629" w:rsidRPr="005056A3" w:rsidTr="003A3629">
        <w:tblPrEx>
          <w:tblCellMar>
            <w:top w:w="0" w:type="dxa"/>
            <w:bottom w:w="0" w:type="dxa"/>
          </w:tblCellMar>
        </w:tblPrEx>
        <w:tc>
          <w:tcPr>
            <w:tcW w:w="7757" w:type="dxa"/>
            <w:vMerge/>
            <w:tcBorders>
              <w:top w:val="nil"/>
              <w:left w:val="nil"/>
              <w:bottom w:val="nil"/>
              <w:right w:val="nil"/>
            </w:tcBorders>
          </w:tcPr>
          <w:p w:rsidR="005B1222" w:rsidRPr="005056A3" w:rsidRDefault="005B1222">
            <w:pPr>
              <w:pStyle w:val="a7"/>
              <w:rPr>
                <w:rFonts w:ascii="Arial" w:hAnsi="Arial" w:cs="Arial"/>
                <w:color w:val="000000" w:themeColor="text1"/>
              </w:rPr>
            </w:pPr>
          </w:p>
        </w:tc>
        <w:tc>
          <w:tcPr>
            <w:tcW w:w="2434" w:type="dxa"/>
            <w:tcBorders>
              <w:top w:val="nil"/>
              <w:left w:val="nil"/>
              <w:bottom w:val="nil"/>
              <w:right w:val="nil"/>
            </w:tcBorders>
          </w:tcPr>
          <w:p w:rsidR="005B1222" w:rsidRPr="005056A3" w:rsidRDefault="005B1222">
            <w:pPr>
              <w:pStyle w:val="a7"/>
              <w:jc w:val="center"/>
              <w:rPr>
                <w:rFonts w:ascii="Arial" w:hAnsi="Arial" w:cs="Arial"/>
                <w:color w:val="000000" w:themeColor="text1"/>
              </w:rPr>
            </w:pPr>
            <w:hyperlink r:id="rId80" w:history="1">
              <w:r w:rsidRPr="005056A3">
                <w:rPr>
                  <w:rStyle w:val="a4"/>
                  <w:rFonts w:ascii="Arial" w:hAnsi="Arial" w:cs="Arial"/>
                  <w:color w:val="000000" w:themeColor="text1"/>
                </w:rPr>
                <w:t>Электронная подпись</w:t>
              </w:r>
            </w:hyperlink>
          </w:p>
        </w:tc>
      </w:tr>
      <w:tr w:rsidR="005B1222" w:rsidTr="003A3629">
        <w:tblPrEx>
          <w:tblCellMar>
            <w:top w:w="0" w:type="dxa"/>
            <w:bottom w:w="0" w:type="dxa"/>
          </w:tblCellMar>
        </w:tblPrEx>
        <w:tc>
          <w:tcPr>
            <w:tcW w:w="7757" w:type="dxa"/>
            <w:vMerge/>
            <w:tcBorders>
              <w:top w:val="nil"/>
              <w:left w:val="nil"/>
              <w:bottom w:val="nil"/>
              <w:right w:val="nil"/>
            </w:tcBorders>
          </w:tcPr>
          <w:p w:rsidR="005B1222" w:rsidRDefault="005B1222">
            <w:pPr>
              <w:pStyle w:val="a7"/>
            </w:pPr>
          </w:p>
        </w:tc>
        <w:tc>
          <w:tcPr>
            <w:tcW w:w="2434" w:type="dxa"/>
            <w:tcBorders>
              <w:top w:val="nil"/>
              <w:left w:val="nil"/>
              <w:bottom w:val="nil"/>
              <w:right w:val="nil"/>
            </w:tcBorders>
          </w:tcPr>
          <w:p w:rsidR="005B1222" w:rsidRDefault="005B1222">
            <w:pPr>
              <w:pStyle w:val="a7"/>
            </w:pPr>
          </w:p>
        </w:tc>
      </w:tr>
    </w:tbl>
    <w:p w:rsidR="0073472C" w:rsidRDefault="0073472C" w:rsidP="0018202D">
      <w:pPr>
        <w:ind w:firstLine="0"/>
      </w:pPr>
    </w:p>
    <w:p w:rsidR="005B1222" w:rsidRPr="003A3629" w:rsidRDefault="005B1222">
      <w:pPr>
        <w:jc w:val="right"/>
        <w:rPr>
          <w:rStyle w:val="a3"/>
          <w:rFonts w:ascii="Arial" w:hAnsi="Arial" w:cs="Arial"/>
          <w:bCs/>
          <w:color w:val="000000" w:themeColor="text1"/>
        </w:rPr>
      </w:pPr>
      <w:bookmarkStart w:id="163" w:name="sub_3200"/>
      <w:r w:rsidRPr="003A3629">
        <w:rPr>
          <w:rStyle w:val="a3"/>
          <w:rFonts w:ascii="Arial" w:hAnsi="Arial" w:cs="Arial"/>
          <w:bCs/>
          <w:color w:val="000000" w:themeColor="text1"/>
        </w:rPr>
        <w:t>Приложение N 2</w:t>
      </w:r>
      <w:r w:rsidRPr="003A3629">
        <w:rPr>
          <w:rStyle w:val="a3"/>
          <w:rFonts w:ascii="Arial" w:hAnsi="Arial" w:cs="Arial"/>
          <w:bCs/>
          <w:color w:val="000000" w:themeColor="text1"/>
        </w:rPr>
        <w:br/>
        <w:t xml:space="preserve">к </w:t>
      </w:r>
      <w:hyperlink w:anchor="sub_3000" w:history="1">
        <w:r w:rsidRPr="003A3629">
          <w:rPr>
            <w:rStyle w:val="a4"/>
            <w:rFonts w:ascii="Arial" w:hAnsi="Arial" w:cs="Arial"/>
            <w:b/>
            <w:color w:val="000000" w:themeColor="text1"/>
          </w:rPr>
          <w:t>Административному регламенту</w:t>
        </w:r>
      </w:hyperlink>
      <w:r w:rsidRPr="003A3629">
        <w:rPr>
          <w:rStyle w:val="a3"/>
          <w:rFonts w:ascii="Arial" w:hAnsi="Arial" w:cs="Arial"/>
          <w:bCs/>
          <w:color w:val="000000" w:themeColor="text1"/>
        </w:rPr>
        <w:br/>
        <w:t>по предоставлению</w:t>
      </w:r>
      <w:r w:rsidR="003A3629" w:rsidRPr="003A3629">
        <w:rPr>
          <w:rStyle w:val="a3"/>
          <w:rFonts w:ascii="Arial" w:hAnsi="Arial" w:cs="Arial"/>
          <w:bCs/>
          <w:color w:val="000000" w:themeColor="text1"/>
        </w:rPr>
        <w:t xml:space="preserve"> </w:t>
      </w:r>
      <w:r w:rsidR="003A3629" w:rsidRPr="003A3629">
        <w:rPr>
          <w:rStyle w:val="a3"/>
          <w:rFonts w:ascii="Arial" w:hAnsi="Arial" w:cs="Arial"/>
          <w:bCs/>
          <w:color w:val="000000" w:themeColor="text1"/>
        </w:rPr>
        <w:br/>
        <w:t>муниципальной</w:t>
      </w:r>
      <w:r w:rsidRPr="003A3629">
        <w:rPr>
          <w:rStyle w:val="a3"/>
          <w:rFonts w:ascii="Arial" w:hAnsi="Arial" w:cs="Arial"/>
          <w:bCs/>
          <w:color w:val="000000" w:themeColor="text1"/>
        </w:rPr>
        <w:t xml:space="preserve"> услуги</w:t>
      </w:r>
    </w:p>
    <w:bookmarkEnd w:id="163"/>
    <w:p w:rsidR="005B1222" w:rsidRPr="003A3629" w:rsidRDefault="005B1222">
      <w:pPr>
        <w:rPr>
          <w:rFonts w:ascii="Arial" w:hAnsi="Arial" w:cs="Arial"/>
          <w:color w:val="000000" w:themeColor="text1"/>
        </w:rPr>
      </w:pPr>
    </w:p>
    <w:p w:rsidR="005B1222" w:rsidRPr="003A3629" w:rsidRDefault="005B1222">
      <w:pPr>
        <w:pStyle w:val="1"/>
        <w:rPr>
          <w:rFonts w:ascii="Arial" w:hAnsi="Arial" w:cs="Arial"/>
          <w:color w:val="000000" w:themeColor="text1"/>
        </w:rPr>
      </w:pPr>
      <w:r w:rsidRPr="003A3629">
        <w:rPr>
          <w:rFonts w:ascii="Arial" w:hAnsi="Arial" w:cs="Arial"/>
          <w:color w:val="000000" w:themeColor="text1"/>
        </w:rPr>
        <w:t>Форма решения об отказе в утверждении схемы расположения земельного участка на кадастровом плане территории</w:t>
      </w:r>
    </w:p>
    <w:p w:rsidR="005B1222" w:rsidRPr="003A3629" w:rsidRDefault="005B1222">
      <w:pPr>
        <w:rPr>
          <w:rFonts w:ascii="Arial" w:hAnsi="Arial" w:cs="Arial"/>
          <w:color w:val="000000" w:themeColor="text1"/>
        </w:rPr>
      </w:pP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___________________________________________________________________</w:t>
      </w:r>
    </w:p>
    <w:p w:rsidR="005B1222" w:rsidRPr="003A3629" w:rsidRDefault="005B1222" w:rsidP="00556F16">
      <w:pPr>
        <w:pStyle w:val="a8"/>
        <w:jc w:val="center"/>
        <w:rPr>
          <w:rFonts w:ascii="Arial" w:hAnsi="Arial" w:cs="Arial"/>
          <w:color w:val="000000" w:themeColor="text1"/>
        </w:rPr>
      </w:pPr>
      <w:r w:rsidRPr="003A3629">
        <w:rPr>
          <w:rFonts w:ascii="Arial" w:hAnsi="Arial" w:cs="Arial"/>
          <w:color w:val="000000" w:themeColor="text1"/>
        </w:rPr>
        <w:t>(наименование органа местного самоуправления)</w:t>
      </w:r>
    </w:p>
    <w:p w:rsidR="005B1222" w:rsidRPr="003A3629" w:rsidRDefault="005B1222" w:rsidP="00556F16">
      <w:pPr>
        <w:jc w:val="center"/>
        <w:rPr>
          <w:rFonts w:ascii="Arial" w:hAnsi="Arial" w:cs="Arial"/>
          <w:color w:val="000000" w:themeColor="text1"/>
        </w:rPr>
      </w:pP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Кому:</w:t>
      </w: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_________________________________</w:t>
      </w: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Контактные данные:</w:t>
      </w: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_________________________________</w:t>
      </w: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/Представитель:</w:t>
      </w: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_________________________________</w:t>
      </w: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Контактные данные представителя:</w:t>
      </w:r>
    </w:p>
    <w:p w:rsidR="005B1222" w:rsidRPr="003A3629" w:rsidRDefault="005B1222">
      <w:pPr>
        <w:pStyle w:val="a8"/>
        <w:rPr>
          <w:rFonts w:ascii="Arial" w:hAnsi="Arial" w:cs="Arial"/>
          <w:color w:val="000000" w:themeColor="text1"/>
        </w:rPr>
      </w:pPr>
      <w:r w:rsidRPr="003A3629">
        <w:rPr>
          <w:rFonts w:ascii="Arial" w:hAnsi="Arial" w:cs="Arial"/>
          <w:color w:val="000000" w:themeColor="text1"/>
        </w:rPr>
        <w:t xml:space="preserve">                                        _________________________________</w:t>
      </w:r>
    </w:p>
    <w:p w:rsidR="005B1222" w:rsidRPr="003A3629" w:rsidRDefault="005B1222">
      <w:pPr>
        <w:rPr>
          <w:rFonts w:ascii="Arial" w:hAnsi="Arial" w:cs="Arial"/>
          <w:color w:val="000000" w:themeColor="text1"/>
        </w:rPr>
      </w:pPr>
    </w:p>
    <w:p w:rsidR="005B1222" w:rsidRPr="003A3629" w:rsidRDefault="005B1222">
      <w:pPr>
        <w:pStyle w:val="1"/>
        <w:rPr>
          <w:rFonts w:ascii="Arial" w:hAnsi="Arial" w:cs="Arial"/>
          <w:color w:val="000000" w:themeColor="text1"/>
        </w:rPr>
      </w:pPr>
      <w:r w:rsidRPr="003A3629">
        <w:rPr>
          <w:rFonts w:ascii="Arial" w:hAnsi="Arial" w:cs="Arial"/>
          <w:color w:val="000000" w:themeColor="text1"/>
        </w:rPr>
        <w:t>Решение об отказе</w:t>
      </w:r>
      <w:r w:rsidRPr="003A3629">
        <w:rPr>
          <w:rFonts w:ascii="Arial" w:hAnsi="Arial" w:cs="Arial"/>
          <w:color w:val="000000" w:themeColor="text1"/>
        </w:rPr>
        <w:br/>
        <w:t>в утверждении схемы расположения земельного участка на кадастровом плане территории</w:t>
      </w:r>
    </w:p>
    <w:p w:rsidR="005B1222" w:rsidRPr="003A3629" w:rsidRDefault="005B1222">
      <w:pPr>
        <w:rPr>
          <w:rFonts w:ascii="Arial" w:hAnsi="Arial" w:cs="Arial"/>
          <w:color w:val="000000" w:themeColor="text1"/>
        </w:rPr>
      </w:pPr>
    </w:p>
    <w:p w:rsidR="005B1222" w:rsidRPr="003A3629" w:rsidRDefault="005B1222">
      <w:pPr>
        <w:pStyle w:val="1"/>
        <w:rPr>
          <w:rFonts w:ascii="Arial" w:hAnsi="Arial" w:cs="Arial"/>
          <w:color w:val="000000" w:themeColor="text1"/>
        </w:rPr>
      </w:pPr>
      <w:r w:rsidRPr="003A3629">
        <w:rPr>
          <w:rFonts w:ascii="Arial" w:hAnsi="Arial" w:cs="Arial"/>
          <w:color w:val="000000" w:themeColor="text1"/>
        </w:rPr>
        <w:t>От __________________ N ______________________</w:t>
      </w:r>
    </w:p>
    <w:p w:rsidR="005B1222" w:rsidRPr="003A3629" w:rsidRDefault="005B1222">
      <w:pPr>
        <w:rPr>
          <w:rFonts w:ascii="Arial" w:hAnsi="Arial" w:cs="Arial"/>
          <w:color w:val="000000" w:themeColor="text1"/>
        </w:rPr>
      </w:pPr>
    </w:p>
    <w:p w:rsidR="005B1222" w:rsidRPr="003A3629" w:rsidRDefault="005B1222">
      <w:pPr>
        <w:rPr>
          <w:rFonts w:ascii="Arial" w:hAnsi="Arial" w:cs="Arial"/>
          <w:color w:val="000000" w:themeColor="text1"/>
        </w:rPr>
      </w:pPr>
      <w:r w:rsidRPr="003A3629">
        <w:rPr>
          <w:rFonts w:ascii="Arial" w:hAnsi="Arial" w:cs="Arial"/>
          <w:color w:val="000000" w:themeColor="text1"/>
        </w:rPr>
        <w:t xml:space="preserve">Рассмотрев заявление от ___________ N  ___________ (Заявитель: ___________) и приложенные к нему документы, в соответствии со </w:t>
      </w:r>
      <w:hyperlink r:id="rId81" w:history="1">
        <w:r w:rsidRPr="003A3629">
          <w:rPr>
            <w:rStyle w:val="a4"/>
            <w:rFonts w:ascii="Arial" w:hAnsi="Arial" w:cs="Arial"/>
            <w:color w:val="000000" w:themeColor="text1"/>
          </w:rPr>
          <w:t>статьями 11.10</w:t>
        </w:r>
      </w:hyperlink>
      <w:r w:rsidRPr="003A3629">
        <w:rPr>
          <w:rFonts w:ascii="Arial" w:hAnsi="Arial" w:cs="Arial"/>
          <w:color w:val="000000" w:themeColor="text1"/>
        </w:rPr>
        <w:t xml:space="preserve">, </w:t>
      </w:r>
      <w:hyperlink r:id="rId82" w:history="1">
        <w:r w:rsidRPr="003A3629">
          <w:rPr>
            <w:rStyle w:val="a4"/>
            <w:rFonts w:ascii="Arial" w:hAnsi="Arial" w:cs="Arial"/>
            <w:color w:val="000000" w:themeColor="text1"/>
          </w:rPr>
          <w:t>39.11</w:t>
        </w:r>
      </w:hyperlink>
      <w:hyperlink w:anchor="sub_32222" w:history="1">
        <w:r w:rsidRPr="003A3629">
          <w:rPr>
            <w:rStyle w:val="a4"/>
            <w:rFonts w:ascii="Arial" w:hAnsi="Arial" w:cs="Arial"/>
            <w:color w:val="000000" w:themeColor="text1"/>
          </w:rPr>
          <w:t>*</w:t>
        </w:r>
      </w:hyperlink>
      <w:r w:rsidRPr="003A3629">
        <w:rPr>
          <w:rFonts w:ascii="Arial" w:hAnsi="Arial" w:cs="Arial"/>
          <w:color w:val="000000" w:themeColor="text1"/>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p w:rsidR="005B1222" w:rsidRPr="003A3629" w:rsidRDefault="005B1222">
      <w:pPr>
        <w:rPr>
          <w:rFonts w:ascii="Arial" w:hAnsi="Arial" w:cs="Arial"/>
          <w:color w:val="000000" w:themeColor="text1"/>
        </w:rPr>
      </w:pPr>
      <w:r w:rsidRPr="003A3629">
        <w:rPr>
          <w:rFonts w:ascii="Arial" w:hAnsi="Arial" w:cs="Arial"/>
          <w:color w:val="000000" w:themeColor="text1"/>
        </w:rPr>
        <w:t>_____________,</w:t>
      </w:r>
    </w:p>
    <w:p w:rsidR="005B1222" w:rsidRPr="003A3629" w:rsidRDefault="005B1222">
      <w:pPr>
        <w:rPr>
          <w:rFonts w:ascii="Arial" w:hAnsi="Arial" w:cs="Arial"/>
          <w:color w:val="000000" w:themeColor="text1"/>
        </w:rPr>
      </w:pPr>
      <w:r w:rsidRPr="003A3629">
        <w:rPr>
          <w:rFonts w:ascii="Arial" w:hAnsi="Arial" w:cs="Arial"/>
          <w:color w:val="000000" w:themeColor="text1"/>
        </w:rPr>
        <w:t>Разъяснение причин отказа:</w:t>
      </w:r>
    </w:p>
    <w:p w:rsidR="005B1222" w:rsidRPr="003A3629" w:rsidRDefault="005B1222">
      <w:pPr>
        <w:rPr>
          <w:rFonts w:ascii="Arial" w:hAnsi="Arial" w:cs="Arial"/>
          <w:color w:val="000000" w:themeColor="text1"/>
        </w:rPr>
      </w:pPr>
      <w:r w:rsidRPr="003A3629">
        <w:rPr>
          <w:rFonts w:ascii="Arial" w:hAnsi="Arial" w:cs="Arial"/>
          <w:color w:val="000000" w:themeColor="text1"/>
        </w:rPr>
        <w:t>____________,</w:t>
      </w:r>
    </w:p>
    <w:p w:rsidR="005B1222" w:rsidRPr="003A3629" w:rsidRDefault="005B1222">
      <w:pPr>
        <w:rPr>
          <w:rFonts w:ascii="Arial" w:hAnsi="Arial" w:cs="Arial"/>
          <w:color w:val="000000" w:themeColor="text1"/>
        </w:rPr>
      </w:pPr>
      <w:r w:rsidRPr="003A3629">
        <w:rPr>
          <w:rFonts w:ascii="Arial" w:hAnsi="Arial" w:cs="Arial"/>
          <w:color w:val="000000" w:themeColor="text1"/>
        </w:rPr>
        <w:t>Дополнительно информируем:</w:t>
      </w:r>
    </w:p>
    <w:p w:rsidR="005B1222" w:rsidRPr="003A3629" w:rsidRDefault="005B1222">
      <w:pPr>
        <w:rPr>
          <w:rFonts w:ascii="Arial" w:hAnsi="Arial" w:cs="Arial"/>
          <w:color w:val="000000" w:themeColor="text1"/>
        </w:rPr>
      </w:pPr>
      <w:r w:rsidRPr="003A3629">
        <w:rPr>
          <w:rFonts w:ascii="Arial" w:hAnsi="Arial" w:cs="Arial"/>
          <w:color w:val="000000" w:themeColor="text1"/>
        </w:rPr>
        <w:t>___________,</w:t>
      </w:r>
    </w:p>
    <w:p w:rsidR="005B1222" w:rsidRPr="003A3629"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5B1222" w:rsidRPr="003A3629">
        <w:tblPrEx>
          <w:tblCellMar>
            <w:top w:w="0" w:type="dxa"/>
            <w:bottom w:w="0" w:type="dxa"/>
          </w:tblCellMar>
        </w:tblPrEx>
        <w:tc>
          <w:tcPr>
            <w:tcW w:w="5040" w:type="dxa"/>
            <w:tcBorders>
              <w:top w:val="nil"/>
              <w:left w:val="nil"/>
              <w:bottom w:val="nil"/>
              <w:right w:val="nil"/>
            </w:tcBorders>
          </w:tcPr>
          <w:p w:rsidR="005B1222" w:rsidRPr="003A3629" w:rsidRDefault="005B1222">
            <w:pPr>
              <w:pStyle w:val="a7"/>
              <w:rPr>
                <w:rFonts w:ascii="Arial" w:hAnsi="Arial" w:cs="Arial"/>
                <w:color w:val="000000" w:themeColor="text1"/>
              </w:rPr>
            </w:pPr>
            <w:r w:rsidRPr="003A3629">
              <w:rPr>
                <w:rFonts w:ascii="Arial" w:hAnsi="Arial" w:cs="Arial"/>
                <w:color w:val="000000" w:themeColor="text1"/>
              </w:rPr>
              <w:t>Должность уполномоченного лица</w:t>
            </w:r>
          </w:p>
        </w:tc>
        <w:tc>
          <w:tcPr>
            <w:tcW w:w="5180" w:type="dxa"/>
            <w:tcBorders>
              <w:top w:val="nil"/>
              <w:left w:val="nil"/>
              <w:bottom w:val="nil"/>
              <w:right w:val="nil"/>
            </w:tcBorders>
          </w:tcPr>
          <w:p w:rsidR="005B1222" w:rsidRPr="003A3629" w:rsidRDefault="005B1222">
            <w:pPr>
              <w:pStyle w:val="a7"/>
              <w:jc w:val="right"/>
              <w:rPr>
                <w:rFonts w:ascii="Arial" w:hAnsi="Arial" w:cs="Arial"/>
                <w:color w:val="000000" w:themeColor="text1"/>
              </w:rPr>
            </w:pPr>
            <w:r w:rsidRPr="003A3629">
              <w:rPr>
                <w:rFonts w:ascii="Arial" w:hAnsi="Arial" w:cs="Arial"/>
                <w:color w:val="000000" w:themeColor="text1"/>
              </w:rPr>
              <w:t>Ф.И.О. уполномоченного лица</w:t>
            </w:r>
          </w:p>
        </w:tc>
      </w:tr>
    </w:tbl>
    <w:p w:rsidR="005B1222" w:rsidRPr="003A3629"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0"/>
        <w:gridCol w:w="2362"/>
      </w:tblGrid>
      <w:tr w:rsidR="005B1222" w:rsidRPr="003A3629">
        <w:tblPrEx>
          <w:tblCellMar>
            <w:top w:w="0" w:type="dxa"/>
            <w:bottom w:w="0" w:type="dxa"/>
          </w:tblCellMar>
        </w:tblPrEx>
        <w:tc>
          <w:tcPr>
            <w:tcW w:w="7820" w:type="dxa"/>
            <w:vMerge w:val="restart"/>
            <w:tcBorders>
              <w:top w:val="nil"/>
              <w:left w:val="nil"/>
              <w:bottom w:val="nil"/>
              <w:right w:val="single" w:sz="4" w:space="0" w:color="auto"/>
            </w:tcBorders>
          </w:tcPr>
          <w:p w:rsidR="005B1222" w:rsidRPr="003A3629" w:rsidRDefault="005B1222">
            <w:pPr>
              <w:pStyle w:val="a7"/>
              <w:rPr>
                <w:rFonts w:ascii="Arial" w:hAnsi="Arial" w:cs="Arial"/>
                <w:color w:val="000000" w:themeColor="text1"/>
              </w:rPr>
            </w:pPr>
          </w:p>
        </w:tc>
        <w:tc>
          <w:tcPr>
            <w:tcW w:w="2362" w:type="dxa"/>
            <w:tcBorders>
              <w:top w:val="single" w:sz="4" w:space="0" w:color="auto"/>
              <w:left w:val="single" w:sz="4" w:space="0" w:color="auto"/>
              <w:bottom w:val="nil"/>
            </w:tcBorders>
          </w:tcPr>
          <w:p w:rsidR="005B1222" w:rsidRPr="003A3629" w:rsidRDefault="005B1222">
            <w:pPr>
              <w:pStyle w:val="a7"/>
              <w:rPr>
                <w:rFonts w:ascii="Arial" w:hAnsi="Arial" w:cs="Arial"/>
                <w:color w:val="000000" w:themeColor="text1"/>
              </w:rPr>
            </w:pPr>
          </w:p>
          <w:p w:rsidR="005B1222" w:rsidRPr="003A3629" w:rsidRDefault="005B1222">
            <w:pPr>
              <w:pStyle w:val="a7"/>
              <w:jc w:val="center"/>
              <w:rPr>
                <w:rFonts w:ascii="Arial" w:hAnsi="Arial" w:cs="Arial"/>
                <w:color w:val="000000" w:themeColor="text1"/>
              </w:rPr>
            </w:pPr>
            <w:hyperlink r:id="rId83" w:history="1">
              <w:r w:rsidRPr="003A3629">
                <w:rPr>
                  <w:rStyle w:val="a4"/>
                  <w:rFonts w:ascii="Arial" w:hAnsi="Arial" w:cs="Arial"/>
                  <w:color w:val="000000" w:themeColor="text1"/>
                </w:rPr>
                <w:t>Электронная подпись</w:t>
              </w:r>
            </w:hyperlink>
          </w:p>
        </w:tc>
      </w:tr>
      <w:tr w:rsidR="005B1222" w:rsidRPr="003A3629">
        <w:tblPrEx>
          <w:tblCellMar>
            <w:top w:w="0" w:type="dxa"/>
            <w:bottom w:w="0" w:type="dxa"/>
          </w:tblCellMar>
        </w:tblPrEx>
        <w:tc>
          <w:tcPr>
            <w:tcW w:w="7820" w:type="dxa"/>
            <w:vMerge/>
            <w:tcBorders>
              <w:top w:val="nil"/>
              <w:left w:val="nil"/>
              <w:bottom w:val="nil"/>
              <w:right w:val="single" w:sz="4" w:space="0" w:color="auto"/>
            </w:tcBorders>
          </w:tcPr>
          <w:p w:rsidR="005B1222" w:rsidRPr="003A3629" w:rsidRDefault="005B1222">
            <w:pPr>
              <w:pStyle w:val="a7"/>
              <w:rPr>
                <w:rFonts w:ascii="Arial" w:hAnsi="Arial" w:cs="Arial"/>
                <w:color w:val="000000" w:themeColor="text1"/>
              </w:rPr>
            </w:pPr>
          </w:p>
        </w:tc>
        <w:tc>
          <w:tcPr>
            <w:tcW w:w="2362" w:type="dxa"/>
            <w:tcBorders>
              <w:top w:val="nil"/>
              <w:left w:val="single" w:sz="4" w:space="0" w:color="auto"/>
              <w:bottom w:val="single" w:sz="4" w:space="0" w:color="auto"/>
            </w:tcBorders>
          </w:tcPr>
          <w:p w:rsidR="005B1222" w:rsidRPr="003A3629" w:rsidRDefault="005B1222">
            <w:pPr>
              <w:pStyle w:val="a7"/>
              <w:rPr>
                <w:rFonts w:ascii="Arial" w:hAnsi="Arial" w:cs="Arial"/>
                <w:color w:val="000000" w:themeColor="text1"/>
              </w:rPr>
            </w:pPr>
          </w:p>
        </w:tc>
      </w:tr>
    </w:tbl>
    <w:p w:rsidR="005B1222" w:rsidRPr="003A3629" w:rsidRDefault="005B1222">
      <w:pPr>
        <w:rPr>
          <w:rFonts w:ascii="Arial" w:hAnsi="Arial" w:cs="Arial"/>
          <w:color w:val="000000" w:themeColor="text1"/>
        </w:rPr>
      </w:pPr>
    </w:p>
    <w:p w:rsidR="005B1222" w:rsidRDefault="005B1222">
      <w:pPr>
        <w:pStyle w:val="a9"/>
      </w:pPr>
      <w:r>
        <w:lastRenderedPageBreak/>
        <w:t>______________________________</w:t>
      </w:r>
    </w:p>
    <w:p w:rsidR="005B1222" w:rsidRDefault="005B1222">
      <w:bookmarkStart w:id="164" w:name="sub_32222"/>
      <w: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18202D" w:rsidRDefault="0018202D" w:rsidP="0018202D">
      <w:pPr>
        <w:ind w:firstLine="0"/>
        <w:rPr>
          <w:rStyle w:val="a3"/>
          <w:rFonts w:ascii="Arial" w:hAnsi="Arial" w:cs="Arial"/>
          <w:bCs/>
          <w:color w:val="000000" w:themeColor="text1"/>
        </w:rPr>
      </w:pPr>
      <w:bookmarkStart w:id="165" w:name="sub_3300"/>
      <w:bookmarkEnd w:id="164"/>
    </w:p>
    <w:p w:rsidR="005B1222" w:rsidRPr="003A3629" w:rsidRDefault="005B1222">
      <w:pPr>
        <w:jc w:val="right"/>
        <w:rPr>
          <w:rStyle w:val="a3"/>
          <w:rFonts w:ascii="Arial" w:hAnsi="Arial" w:cs="Arial"/>
          <w:bCs/>
          <w:color w:val="000000" w:themeColor="text1"/>
        </w:rPr>
      </w:pPr>
      <w:r w:rsidRPr="003A3629">
        <w:rPr>
          <w:rStyle w:val="a3"/>
          <w:rFonts w:ascii="Arial" w:hAnsi="Arial" w:cs="Arial"/>
          <w:bCs/>
          <w:color w:val="000000" w:themeColor="text1"/>
        </w:rPr>
        <w:t>Приложение N 3</w:t>
      </w:r>
      <w:r w:rsidRPr="003A3629">
        <w:rPr>
          <w:rStyle w:val="a3"/>
          <w:rFonts w:ascii="Arial" w:hAnsi="Arial" w:cs="Arial"/>
          <w:bCs/>
          <w:color w:val="000000" w:themeColor="text1"/>
        </w:rPr>
        <w:br/>
        <w:t xml:space="preserve">к </w:t>
      </w:r>
      <w:hyperlink w:anchor="sub_3000" w:history="1">
        <w:r w:rsidRPr="003A3629">
          <w:rPr>
            <w:rStyle w:val="a4"/>
            <w:rFonts w:ascii="Arial" w:hAnsi="Arial" w:cs="Arial"/>
            <w:b/>
            <w:color w:val="000000" w:themeColor="text1"/>
          </w:rPr>
          <w:t>Административному регламенту</w:t>
        </w:r>
      </w:hyperlink>
      <w:r w:rsidRPr="003A3629">
        <w:rPr>
          <w:rStyle w:val="a3"/>
          <w:rFonts w:ascii="Arial" w:hAnsi="Arial" w:cs="Arial"/>
          <w:bCs/>
          <w:color w:val="000000" w:themeColor="text1"/>
        </w:rPr>
        <w:br/>
        <w:t xml:space="preserve">по предоставлению </w:t>
      </w:r>
      <w:r w:rsidR="003A3629" w:rsidRPr="003A3629">
        <w:rPr>
          <w:rStyle w:val="a3"/>
          <w:rFonts w:ascii="Arial" w:hAnsi="Arial" w:cs="Arial"/>
          <w:bCs/>
          <w:color w:val="000000" w:themeColor="text1"/>
        </w:rPr>
        <w:br/>
        <w:t xml:space="preserve">муниципальной </w:t>
      </w:r>
      <w:r w:rsidRPr="003A3629">
        <w:rPr>
          <w:rStyle w:val="a3"/>
          <w:rFonts w:ascii="Arial" w:hAnsi="Arial" w:cs="Arial"/>
          <w:bCs/>
          <w:color w:val="000000" w:themeColor="text1"/>
        </w:rPr>
        <w:t>услуги</w:t>
      </w:r>
    </w:p>
    <w:bookmarkEnd w:id="165"/>
    <w:p w:rsidR="005B1222" w:rsidRPr="003A3629" w:rsidRDefault="005B1222">
      <w:pPr>
        <w:rPr>
          <w:rFonts w:ascii="Arial" w:hAnsi="Arial" w:cs="Arial"/>
          <w:color w:val="000000" w:themeColor="text1"/>
        </w:rPr>
      </w:pPr>
    </w:p>
    <w:p w:rsidR="005B1222" w:rsidRPr="003A3629" w:rsidRDefault="005B1222">
      <w:pPr>
        <w:pStyle w:val="1"/>
        <w:rPr>
          <w:rFonts w:ascii="Arial" w:hAnsi="Arial" w:cs="Arial"/>
          <w:color w:val="000000" w:themeColor="text1"/>
        </w:rPr>
      </w:pPr>
      <w:r w:rsidRPr="003A3629">
        <w:rPr>
          <w:rFonts w:ascii="Arial" w:hAnsi="Arial" w:cs="Arial"/>
          <w:color w:val="000000" w:themeColor="text1"/>
        </w:rPr>
        <w:t>Форма решения о проведении аукциона</w:t>
      </w:r>
    </w:p>
    <w:p w:rsidR="005B1222" w:rsidRPr="003A3629" w:rsidRDefault="005B1222">
      <w:pPr>
        <w:rPr>
          <w:rFonts w:ascii="Arial" w:hAnsi="Arial" w:cs="Arial"/>
          <w:color w:val="000000" w:themeColor="text1"/>
        </w:rPr>
      </w:pPr>
    </w:p>
    <w:p w:rsidR="005B1222" w:rsidRPr="003A3629" w:rsidRDefault="005B1222">
      <w:pPr>
        <w:pStyle w:val="1"/>
        <w:rPr>
          <w:rFonts w:ascii="Arial" w:hAnsi="Arial" w:cs="Arial"/>
          <w:color w:val="000000" w:themeColor="text1"/>
        </w:rPr>
      </w:pPr>
      <w:r w:rsidRPr="003A3629">
        <w:rPr>
          <w:rFonts w:ascii="Arial" w:hAnsi="Arial" w:cs="Arial"/>
          <w:color w:val="000000" w:themeColor="text1"/>
        </w:rPr>
        <w:t>Решение о проведении аукциона</w:t>
      </w:r>
    </w:p>
    <w:p w:rsidR="005B1222" w:rsidRPr="003A3629" w:rsidRDefault="005B1222">
      <w:pPr>
        <w:rPr>
          <w:rFonts w:ascii="Arial" w:hAnsi="Arial" w:cs="Arial"/>
          <w:color w:val="000000" w:themeColor="text1"/>
        </w:rPr>
      </w:pPr>
    </w:p>
    <w:p w:rsidR="005B1222" w:rsidRPr="003A3629" w:rsidRDefault="005B1222">
      <w:pPr>
        <w:pStyle w:val="1"/>
        <w:rPr>
          <w:rFonts w:ascii="Arial" w:hAnsi="Arial" w:cs="Arial"/>
          <w:color w:val="000000" w:themeColor="text1"/>
        </w:rPr>
      </w:pPr>
      <w:r w:rsidRPr="003A3629">
        <w:rPr>
          <w:rFonts w:ascii="Arial" w:hAnsi="Arial" w:cs="Arial"/>
          <w:color w:val="000000" w:themeColor="text1"/>
        </w:rPr>
        <w:t>от ______________ N ________________</w:t>
      </w:r>
    </w:p>
    <w:p w:rsidR="005B1222" w:rsidRPr="003A3629" w:rsidRDefault="005B1222">
      <w:pPr>
        <w:rPr>
          <w:rFonts w:ascii="Arial" w:hAnsi="Arial" w:cs="Arial"/>
          <w:color w:val="000000" w:themeColor="text1"/>
        </w:rPr>
      </w:pPr>
    </w:p>
    <w:p w:rsidR="005B1222" w:rsidRPr="003A3629" w:rsidRDefault="005B1222">
      <w:pPr>
        <w:rPr>
          <w:rFonts w:ascii="Arial" w:hAnsi="Arial" w:cs="Arial"/>
          <w:color w:val="000000" w:themeColor="text1"/>
        </w:rPr>
      </w:pPr>
      <w:r w:rsidRPr="003A3629">
        <w:rPr>
          <w:rFonts w:ascii="Arial" w:hAnsi="Arial" w:cs="Arial"/>
          <w:color w:val="000000" w:themeColor="text1"/>
        </w:rPr>
        <w:t>На Ваше обращение от ___________ N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w:t>
      </w:r>
    </w:p>
    <w:p w:rsidR="005B1222" w:rsidRPr="003A3629" w:rsidRDefault="005B1222">
      <w:pPr>
        <w:rPr>
          <w:rFonts w:ascii="Arial" w:hAnsi="Arial" w:cs="Arial"/>
          <w:color w:val="000000" w:themeColor="text1"/>
        </w:rPr>
      </w:pPr>
      <w:r w:rsidRPr="003A3629">
        <w:rPr>
          <w:rFonts w:ascii="Arial" w:hAnsi="Arial" w:cs="Arial"/>
          <w:color w:val="000000" w:themeColor="text1"/>
        </w:rPr>
        <w:t>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p w:rsidR="005B1222" w:rsidRPr="003A3629"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3360"/>
      </w:tblGrid>
      <w:tr w:rsidR="005B1222" w:rsidRPr="003A3629">
        <w:tblPrEx>
          <w:tblCellMar>
            <w:top w:w="0" w:type="dxa"/>
            <w:bottom w:w="0" w:type="dxa"/>
          </w:tblCellMar>
        </w:tblPrEx>
        <w:tc>
          <w:tcPr>
            <w:tcW w:w="6860" w:type="dxa"/>
            <w:vMerge w:val="restart"/>
            <w:tcBorders>
              <w:top w:val="nil"/>
              <w:left w:val="nil"/>
              <w:bottom w:val="nil"/>
              <w:right w:val="single" w:sz="4" w:space="0" w:color="auto"/>
            </w:tcBorders>
          </w:tcPr>
          <w:p w:rsidR="005B1222" w:rsidRPr="003A3629" w:rsidRDefault="005B1222">
            <w:pPr>
              <w:pStyle w:val="a7"/>
              <w:rPr>
                <w:rFonts w:ascii="Arial" w:hAnsi="Arial" w:cs="Arial"/>
                <w:color w:val="000000" w:themeColor="text1"/>
              </w:rPr>
            </w:pPr>
          </w:p>
        </w:tc>
        <w:tc>
          <w:tcPr>
            <w:tcW w:w="3360" w:type="dxa"/>
            <w:tcBorders>
              <w:top w:val="single" w:sz="4" w:space="0" w:color="auto"/>
              <w:left w:val="single" w:sz="4" w:space="0" w:color="auto"/>
              <w:bottom w:val="nil"/>
            </w:tcBorders>
          </w:tcPr>
          <w:p w:rsidR="005B1222" w:rsidRPr="003A3629" w:rsidRDefault="005B1222">
            <w:pPr>
              <w:pStyle w:val="a7"/>
              <w:rPr>
                <w:rFonts w:ascii="Arial" w:hAnsi="Arial" w:cs="Arial"/>
                <w:color w:val="000000" w:themeColor="text1"/>
              </w:rPr>
            </w:pPr>
          </w:p>
          <w:p w:rsidR="005B1222" w:rsidRPr="003A3629" w:rsidRDefault="005B1222">
            <w:pPr>
              <w:pStyle w:val="a7"/>
              <w:jc w:val="center"/>
              <w:rPr>
                <w:rFonts w:ascii="Arial" w:hAnsi="Arial" w:cs="Arial"/>
                <w:color w:val="000000" w:themeColor="text1"/>
              </w:rPr>
            </w:pPr>
            <w:r w:rsidRPr="003A3629">
              <w:rPr>
                <w:rFonts w:ascii="Arial" w:hAnsi="Arial" w:cs="Arial"/>
                <w:color w:val="000000" w:themeColor="text1"/>
              </w:rPr>
              <w:t>Сведения о</w:t>
            </w:r>
          </w:p>
          <w:p w:rsidR="005B1222" w:rsidRPr="003A3629" w:rsidRDefault="005B1222">
            <w:pPr>
              <w:pStyle w:val="a7"/>
              <w:jc w:val="center"/>
              <w:rPr>
                <w:rFonts w:ascii="Arial" w:hAnsi="Arial" w:cs="Arial"/>
                <w:color w:val="000000" w:themeColor="text1"/>
              </w:rPr>
            </w:pPr>
            <w:r w:rsidRPr="003A3629">
              <w:rPr>
                <w:rFonts w:ascii="Arial" w:hAnsi="Arial" w:cs="Arial"/>
                <w:color w:val="000000" w:themeColor="text1"/>
              </w:rPr>
              <w:t xml:space="preserve">сертификате </w:t>
            </w:r>
            <w:hyperlink r:id="rId84" w:history="1">
              <w:r w:rsidRPr="003A3629">
                <w:rPr>
                  <w:rStyle w:val="a4"/>
                  <w:rFonts w:ascii="Arial" w:hAnsi="Arial" w:cs="Arial"/>
                  <w:color w:val="000000" w:themeColor="text1"/>
                </w:rPr>
                <w:t>электронной подписи</w:t>
              </w:r>
            </w:hyperlink>
          </w:p>
        </w:tc>
      </w:tr>
      <w:tr w:rsidR="005B1222" w:rsidRPr="003A3629">
        <w:tblPrEx>
          <w:tblCellMar>
            <w:top w:w="0" w:type="dxa"/>
            <w:bottom w:w="0" w:type="dxa"/>
          </w:tblCellMar>
        </w:tblPrEx>
        <w:tc>
          <w:tcPr>
            <w:tcW w:w="6860" w:type="dxa"/>
            <w:vMerge/>
            <w:tcBorders>
              <w:top w:val="nil"/>
              <w:left w:val="nil"/>
              <w:bottom w:val="nil"/>
              <w:right w:val="single" w:sz="4" w:space="0" w:color="auto"/>
            </w:tcBorders>
          </w:tcPr>
          <w:p w:rsidR="005B1222" w:rsidRPr="003A3629" w:rsidRDefault="005B1222">
            <w:pPr>
              <w:pStyle w:val="a7"/>
              <w:rPr>
                <w:rFonts w:ascii="Arial" w:hAnsi="Arial" w:cs="Arial"/>
                <w:color w:val="000000" w:themeColor="text1"/>
              </w:rPr>
            </w:pPr>
          </w:p>
        </w:tc>
        <w:tc>
          <w:tcPr>
            <w:tcW w:w="3360" w:type="dxa"/>
            <w:tcBorders>
              <w:top w:val="nil"/>
              <w:left w:val="single" w:sz="4" w:space="0" w:color="auto"/>
              <w:bottom w:val="single" w:sz="4" w:space="0" w:color="auto"/>
            </w:tcBorders>
          </w:tcPr>
          <w:p w:rsidR="005B1222" w:rsidRPr="003A3629" w:rsidRDefault="005B1222">
            <w:pPr>
              <w:pStyle w:val="a7"/>
              <w:rPr>
                <w:rFonts w:ascii="Arial" w:hAnsi="Arial" w:cs="Arial"/>
                <w:color w:val="000000" w:themeColor="text1"/>
              </w:rPr>
            </w:pPr>
          </w:p>
        </w:tc>
      </w:tr>
    </w:tbl>
    <w:p w:rsidR="005B1222" w:rsidRDefault="005B1222"/>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3A3629" w:rsidRDefault="003A3629"/>
    <w:p w:rsidR="0018202D" w:rsidRDefault="0018202D"/>
    <w:p w:rsidR="005B1222" w:rsidRPr="00165C97" w:rsidRDefault="005B1222">
      <w:pPr>
        <w:jc w:val="right"/>
        <w:rPr>
          <w:rStyle w:val="a3"/>
          <w:rFonts w:ascii="Arial" w:hAnsi="Arial" w:cs="Arial"/>
          <w:bCs/>
          <w:color w:val="000000" w:themeColor="text1"/>
        </w:rPr>
      </w:pPr>
      <w:bookmarkStart w:id="166" w:name="sub_3400"/>
      <w:r w:rsidRPr="00165C97">
        <w:rPr>
          <w:rStyle w:val="a3"/>
          <w:rFonts w:ascii="Arial" w:hAnsi="Arial" w:cs="Arial"/>
          <w:bCs/>
          <w:color w:val="000000" w:themeColor="text1"/>
        </w:rPr>
        <w:t>Приложение N 4</w:t>
      </w:r>
      <w:r w:rsidRPr="00165C97">
        <w:rPr>
          <w:rStyle w:val="a3"/>
          <w:rFonts w:ascii="Arial" w:hAnsi="Arial" w:cs="Arial"/>
          <w:bCs/>
          <w:color w:val="000000" w:themeColor="text1"/>
        </w:rPr>
        <w:br/>
        <w:t xml:space="preserve">к </w:t>
      </w:r>
      <w:hyperlink w:anchor="sub_3000" w:history="1">
        <w:r w:rsidRPr="00165C97">
          <w:rPr>
            <w:rStyle w:val="a4"/>
            <w:rFonts w:ascii="Arial" w:hAnsi="Arial" w:cs="Arial"/>
            <w:b/>
            <w:color w:val="000000" w:themeColor="text1"/>
          </w:rPr>
          <w:t>Административному регламенту</w:t>
        </w:r>
      </w:hyperlink>
      <w:r w:rsidR="00165C97">
        <w:rPr>
          <w:rStyle w:val="a3"/>
          <w:rFonts w:ascii="Arial" w:hAnsi="Arial" w:cs="Arial"/>
          <w:bCs/>
          <w:color w:val="000000" w:themeColor="text1"/>
        </w:rPr>
        <w:br/>
        <w:t xml:space="preserve">по предоставлению </w:t>
      </w:r>
      <w:r w:rsidR="00165C97">
        <w:rPr>
          <w:rStyle w:val="a3"/>
          <w:rFonts w:ascii="Arial" w:hAnsi="Arial" w:cs="Arial"/>
          <w:bCs/>
          <w:color w:val="000000" w:themeColor="text1"/>
        </w:rPr>
        <w:br/>
        <w:t>муниципальной</w:t>
      </w:r>
      <w:r w:rsidRPr="00165C97">
        <w:rPr>
          <w:rStyle w:val="a3"/>
          <w:rFonts w:ascii="Arial" w:hAnsi="Arial" w:cs="Arial"/>
          <w:bCs/>
          <w:color w:val="000000" w:themeColor="text1"/>
        </w:rPr>
        <w:t xml:space="preserve"> услуги</w:t>
      </w:r>
    </w:p>
    <w:bookmarkEnd w:id="166"/>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r w:rsidRPr="00165C97">
        <w:rPr>
          <w:rFonts w:ascii="Arial" w:hAnsi="Arial" w:cs="Arial"/>
          <w:color w:val="000000" w:themeColor="text1"/>
        </w:rPr>
        <w:t>Форма решения об отказе в предоставлении услуги</w:t>
      </w:r>
    </w:p>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(наименование уполномоченного органа местного самоуправления)</w:t>
      </w:r>
    </w:p>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Кому: 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Контактные данные:____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w:t>
      </w:r>
    </w:p>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r w:rsidRPr="00165C97">
        <w:rPr>
          <w:rFonts w:ascii="Arial" w:hAnsi="Arial" w:cs="Arial"/>
          <w:color w:val="000000" w:themeColor="text1"/>
        </w:rPr>
        <w:t>РЕШЕНИЕ</w:t>
      </w:r>
      <w:r w:rsidRPr="00165C97">
        <w:rPr>
          <w:rFonts w:ascii="Arial" w:hAnsi="Arial" w:cs="Arial"/>
          <w:color w:val="000000" w:themeColor="text1"/>
        </w:rPr>
        <w:br/>
        <w:t>Об отказе в предоставлении услуги</w:t>
      </w:r>
      <w:r w:rsidRPr="00165C97">
        <w:rPr>
          <w:rFonts w:ascii="Arial" w:hAnsi="Arial" w:cs="Arial"/>
          <w:color w:val="000000" w:themeColor="text1"/>
        </w:rPr>
        <w:br/>
        <w:t>N ______ от __________</w:t>
      </w:r>
    </w:p>
    <w:p w:rsidR="005B1222" w:rsidRPr="00165C97" w:rsidRDefault="005B1222">
      <w:pPr>
        <w:rPr>
          <w:rFonts w:ascii="Arial" w:hAnsi="Arial" w:cs="Arial"/>
          <w:color w:val="000000" w:themeColor="text1"/>
        </w:rPr>
      </w:pPr>
    </w:p>
    <w:p w:rsidR="005B1222" w:rsidRPr="00165C97" w:rsidRDefault="005B1222">
      <w:pPr>
        <w:rPr>
          <w:rFonts w:ascii="Arial" w:hAnsi="Arial" w:cs="Arial"/>
          <w:color w:val="000000" w:themeColor="text1"/>
        </w:rPr>
      </w:pPr>
      <w:r w:rsidRPr="00165C97">
        <w:rPr>
          <w:rFonts w:ascii="Arial" w:hAnsi="Arial" w:cs="Arial"/>
          <w:color w:val="000000" w:themeColor="text1"/>
        </w:rPr>
        <w:t>По результатам рассмотрения заявления и документов по услуге "Предоставление земельных участков муниципальной собственности, на торгах" от _________ N ____________ и приложенных к нему документов принято решение об отказе в предоставлении услуги, по следующим основаниям: _______________________</w:t>
      </w:r>
    </w:p>
    <w:p w:rsidR="005B1222" w:rsidRPr="00165C97" w:rsidRDefault="005B1222">
      <w:pPr>
        <w:rPr>
          <w:rFonts w:ascii="Arial" w:hAnsi="Arial" w:cs="Arial"/>
          <w:color w:val="000000" w:themeColor="text1"/>
        </w:rPr>
      </w:pPr>
      <w:r w:rsidRPr="00165C97">
        <w:rPr>
          <w:rFonts w:ascii="Arial" w:hAnsi="Arial" w:cs="Arial"/>
          <w:color w:val="000000" w:themeColor="text1"/>
        </w:rPr>
        <w:t>Дополнительно информируем: __________________________________________.</w:t>
      </w:r>
    </w:p>
    <w:p w:rsidR="005B1222" w:rsidRPr="00165C97" w:rsidRDefault="005B1222">
      <w:pPr>
        <w:rPr>
          <w:rFonts w:ascii="Arial" w:hAnsi="Arial" w:cs="Arial"/>
          <w:color w:val="000000" w:themeColor="text1"/>
        </w:rPr>
      </w:pPr>
      <w:r w:rsidRPr="00165C97">
        <w:rPr>
          <w:rFonts w:ascii="Arial" w:hAnsi="Arial" w:cs="Arial"/>
          <w:color w:val="000000" w:themeColor="text1"/>
        </w:rPr>
        <w:t>Вы вправе повторно обратиться с заявлением о предоставлении услуги после устранения указанных нарушений.</w:t>
      </w:r>
    </w:p>
    <w:p w:rsidR="005B1222" w:rsidRPr="00165C97" w:rsidRDefault="005B1222">
      <w:pPr>
        <w:rPr>
          <w:rFonts w:ascii="Arial" w:hAnsi="Arial" w:cs="Arial"/>
          <w:color w:val="000000" w:themeColor="text1"/>
        </w:rPr>
      </w:pPr>
      <w:r w:rsidRPr="00165C97">
        <w:rPr>
          <w:rFonts w:ascii="Arial" w:hAnsi="Arial" w:cs="Arial"/>
          <w:color w:val="000000" w:themeColor="text1"/>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5B1222" w:rsidRPr="00165C97"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60"/>
        <w:gridCol w:w="2660"/>
      </w:tblGrid>
      <w:tr w:rsidR="005B1222" w:rsidRPr="00165C97">
        <w:tblPrEx>
          <w:tblCellMar>
            <w:top w:w="0" w:type="dxa"/>
            <w:bottom w:w="0" w:type="dxa"/>
          </w:tblCellMar>
        </w:tblPrEx>
        <w:tc>
          <w:tcPr>
            <w:tcW w:w="7560" w:type="dxa"/>
            <w:vMerge w:val="restart"/>
            <w:tcBorders>
              <w:top w:val="nil"/>
              <w:left w:val="nil"/>
              <w:bottom w:val="nil"/>
              <w:right w:val="single" w:sz="4" w:space="0" w:color="auto"/>
            </w:tcBorders>
          </w:tcPr>
          <w:p w:rsidR="005B1222" w:rsidRPr="00165C97" w:rsidRDefault="005B1222">
            <w:pPr>
              <w:pStyle w:val="a7"/>
              <w:rPr>
                <w:rFonts w:ascii="Arial" w:hAnsi="Arial" w:cs="Arial"/>
                <w:color w:val="000000" w:themeColor="text1"/>
              </w:rPr>
            </w:pPr>
          </w:p>
        </w:tc>
        <w:tc>
          <w:tcPr>
            <w:tcW w:w="266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p w:rsidR="005B1222" w:rsidRPr="00165C97" w:rsidRDefault="005B1222">
            <w:pPr>
              <w:pStyle w:val="a7"/>
              <w:jc w:val="center"/>
              <w:rPr>
                <w:rFonts w:ascii="Arial" w:hAnsi="Arial" w:cs="Arial"/>
                <w:color w:val="000000" w:themeColor="text1"/>
              </w:rPr>
            </w:pPr>
            <w:r w:rsidRPr="00165C97">
              <w:rPr>
                <w:rFonts w:ascii="Arial" w:hAnsi="Arial" w:cs="Arial"/>
                <w:color w:val="000000" w:themeColor="text1"/>
              </w:rPr>
              <w:t xml:space="preserve">Сведения о сертификате </w:t>
            </w:r>
            <w:hyperlink r:id="rId85" w:history="1">
              <w:r w:rsidRPr="00165C97">
                <w:rPr>
                  <w:rStyle w:val="a4"/>
                  <w:rFonts w:ascii="Arial" w:hAnsi="Arial" w:cs="Arial"/>
                  <w:color w:val="000000" w:themeColor="text1"/>
                </w:rPr>
                <w:t>электронной подписи</w:t>
              </w:r>
            </w:hyperlink>
          </w:p>
        </w:tc>
      </w:tr>
      <w:tr w:rsidR="005B1222" w:rsidRPr="00165C97">
        <w:tblPrEx>
          <w:tblCellMar>
            <w:top w:w="0" w:type="dxa"/>
            <w:bottom w:w="0" w:type="dxa"/>
          </w:tblCellMar>
        </w:tblPrEx>
        <w:tc>
          <w:tcPr>
            <w:tcW w:w="7560" w:type="dxa"/>
            <w:vMerge/>
            <w:tcBorders>
              <w:top w:val="nil"/>
              <w:left w:val="nil"/>
              <w:bottom w:val="nil"/>
              <w:right w:val="single" w:sz="4" w:space="0" w:color="auto"/>
            </w:tcBorders>
          </w:tcPr>
          <w:p w:rsidR="005B1222" w:rsidRPr="00165C97" w:rsidRDefault="005B1222">
            <w:pPr>
              <w:pStyle w:val="a7"/>
              <w:rPr>
                <w:rFonts w:ascii="Arial" w:hAnsi="Arial" w:cs="Arial"/>
                <w:color w:val="000000" w:themeColor="text1"/>
              </w:rPr>
            </w:pPr>
          </w:p>
        </w:tc>
        <w:tc>
          <w:tcPr>
            <w:tcW w:w="266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bl>
    <w:p w:rsidR="005B1222" w:rsidRDefault="005B1222"/>
    <w:p w:rsidR="00165C97" w:rsidRDefault="00165C97">
      <w:pPr>
        <w:jc w:val="right"/>
        <w:rPr>
          <w:rStyle w:val="a3"/>
          <w:rFonts w:ascii="Arial" w:hAnsi="Arial" w:cs="Arial"/>
          <w:bCs/>
        </w:rPr>
      </w:pPr>
      <w:bookmarkStart w:id="167" w:name="sub_3500"/>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165C97" w:rsidRDefault="00165C97">
      <w:pPr>
        <w:jc w:val="right"/>
        <w:rPr>
          <w:rStyle w:val="a3"/>
          <w:rFonts w:ascii="Arial" w:hAnsi="Arial" w:cs="Arial"/>
          <w:bCs/>
        </w:rPr>
      </w:pPr>
    </w:p>
    <w:p w:rsidR="005B1222" w:rsidRPr="00165C97" w:rsidRDefault="005B1222">
      <w:pPr>
        <w:jc w:val="right"/>
        <w:rPr>
          <w:rStyle w:val="a3"/>
          <w:rFonts w:ascii="Arial" w:hAnsi="Arial" w:cs="Arial"/>
          <w:bCs/>
          <w:color w:val="000000" w:themeColor="text1"/>
        </w:rPr>
      </w:pPr>
      <w:r>
        <w:rPr>
          <w:rStyle w:val="a3"/>
          <w:rFonts w:ascii="Arial" w:hAnsi="Arial" w:cs="Arial"/>
          <w:bCs/>
        </w:rPr>
        <w:t>Приложение N 5</w:t>
      </w:r>
      <w:r>
        <w:rPr>
          <w:rStyle w:val="a3"/>
          <w:rFonts w:ascii="Arial" w:hAnsi="Arial" w:cs="Arial"/>
          <w:bCs/>
        </w:rPr>
        <w:br/>
        <w:t xml:space="preserve">к </w:t>
      </w:r>
      <w:hyperlink w:anchor="sub_3000" w:history="1">
        <w:r w:rsidRPr="00165C97">
          <w:rPr>
            <w:rStyle w:val="a4"/>
            <w:rFonts w:ascii="Arial" w:hAnsi="Arial" w:cs="Arial"/>
            <w:b/>
            <w:color w:val="000000" w:themeColor="text1"/>
          </w:rPr>
          <w:t>Административному регламенту</w:t>
        </w:r>
      </w:hyperlink>
      <w:r w:rsidR="00165C97">
        <w:rPr>
          <w:rStyle w:val="a3"/>
          <w:rFonts w:ascii="Arial" w:hAnsi="Arial" w:cs="Arial"/>
          <w:bCs/>
        </w:rPr>
        <w:br/>
      </w:r>
      <w:r w:rsidR="00165C97" w:rsidRPr="00165C97">
        <w:rPr>
          <w:rStyle w:val="a3"/>
          <w:rFonts w:ascii="Arial" w:hAnsi="Arial" w:cs="Arial"/>
          <w:bCs/>
          <w:color w:val="000000" w:themeColor="text1"/>
        </w:rPr>
        <w:t xml:space="preserve">по предоставлению </w:t>
      </w:r>
      <w:r w:rsidR="00165C97" w:rsidRPr="00165C97">
        <w:rPr>
          <w:rStyle w:val="a3"/>
          <w:rFonts w:ascii="Arial" w:hAnsi="Arial" w:cs="Arial"/>
          <w:bCs/>
          <w:color w:val="000000" w:themeColor="text1"/>
        </w:rPr>
        <w:br/>
      </w:r>
      <w:r w:rsidRPr="00165C97">
        <w:rPr>
          <w:rStyle w:val="a3"/>
          <w:rFonts w:ascii="Arial" w:hAnsi="Arial" w:cs="Arial"/>
          <w:bCs/>
          <w:color w:val="000000" w:themeColor="text1"/>
        </w:rPr>
        <w:t>мун</w:t>
      </w:r>
      <w:r w:rsidR="00165C97" w:rsidRPr="00165C97">
        <w:rPr>
          <w:rStyle w:val="a3"/>
          <w:rFonts w:ascii="Arial" w:hAnsi="Arial" w:cs="Arial"/>
          <w:bCs/>
          <w:color w:val="000000" w:themeColor="text1"/>
        </w:rPr>
        <w:t>иципальной</w:t>
      </w:r>
      <w:r w:rsidRPr="00165C97">
        <w:rPr>
          <w:rStyle w:val="a3"/>
          <w:rFonts w:ascii="Arial" w:hAnsi="Arial" w:cs="Arial"/>
          <w:bCs/>
          <w:color w:val="000000" w:themeColor="text1"/>
        </w:rPr>
        <w:t xml:space="preserve"> услуги</w:t>
      </w:r>
    </w:p>
    <w:bookmarkEnd w:id="167"/>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r w:rsidRPr="00165C97">
        <w:rPr>
          <w:rFonts w:ascii="Arial" w:hAnsi="Arial" w:cs="Arial"/>
          <w:color w:val="000000" w:themeColor="text1"/>
        </w:rPr>
        <w:t>Форма заявления об утверждении схемы расположения земельного участка на кадастровом плане территории</w:t>
      </w:r>
    </w:p>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r w:rsidRPr="00165C97">
        <w:rPr>
          <w:rFonts w:ascii="Arial" w:hAnsi="Arial" w:cs="Arial"/>
          <w:color w:val="000000" w:themeColor="text1"/>
        </w:rPr>
        <w:t>Заявление</w:t>
      </w:r>
      <w:r w:rsidRPr="00165C97">
        <w:rPr>
          <w:rFonts w:ascii="Arial" w:hAnsi="Arial" w:cs="Arial"/>
          <w:color w:val="000000" w:themeColor="text1"/>
        </w:rPr>
        <w:br/>
        <w:t>об утверждении схемы расположения земельного участка на кадастровом плане территории</w:t>
      </w:r>
    </w:p>
    <w:p w:rsidR="005B1222" w:rsidRPr="00165C97" w:rsidRDefault="005B1222">
      <w:pPr>
        <w:rPr>
          <w:rFonts w:ascii="Arial" w:hAnsi="Arial" w:cs="Arial"/>
          <w:color w:val="000000" w:themeColor="text1"/>
        </w:rPr>
      </w:pPr>
    </w:p>
    <w:p w:rsidR="005B1222" w:rsidRPr="00165C97" w:rsidRDefault="005B1222">
      <w:pPr>
        <w:ind w:firstLine="698"/>
        <w:jc w:val="right"/>
        <w:rPr>
          <w:rFonts w:ascii="Arial" w:hAnsi="Arial" w:cs="Arial"/>
          <w:color w:val="000000" w:themeColor="text1"/>
        </w:rPr>
      </w:pPr>
      <w:r w:rsidRPr="00165C97">
        <w:rPr>
          <w:rFonts w:ascii="Arial" w:hAnsi="Arial" w:cs="Arial"/>
          <w:color w:val="000000" w:themeColor="text1"/>
        </w:rPr>
        <w:t>"__" _________ 20___ г.</w:t>
      </w:r>
    </w:p>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_________________________________________________________________________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_________________________________________________________________________</w:t>
      </w:r>
    </w:p>
    <w:p w:rsidR="005B1222" w:rsidRPr="00165C97" w:rsidRDefault="00165C97" w:rsidP="00165C97">
      <w:pPr>
        <w:pStyle w:val="a8"/>
        <w:jc w:val="center"/>
        <w:rPr>
          <w:rFonts w:ascii="Arial" w:hAnsi="Arial" w:cs="Arial"/>
          <w:color w:val="000000" w:themeColor="text1"/>
        </w:rPr>
      </w:pPr>
      <w:r w:rsidRPr="00165C97">
        <w:rPr>
          <w:rFonts w:ascii="Arial" w:hAnsi="Arial" w:cs="Arial"/>
          <w:color w:val="000000" w:themeColor="text1"/>
        </w:rPr>
        <w:t xml:space="preserve">(наименование </w:t>
      </w:r>
      <w:r w:rsidR="005B1222" w:rsidRPr="00165C97">
        <w:rPr>
          <w:rFonts w:ascii="Arial" w:hAnsi="Arial" w:cs="Arial"/>
          <w:color w:val="000000" w:themeColor="text1"/>
        </w:rPr>
        <w:t>органа местного самоуправления)</w:t>
      </w:r>
    </w:p>
    <w:p w:rsidR="005B1222" w:rsidRPr="00165C97" w:rsidRDefault="005B1222">
      <w:pPr>
        <w:rPr>
          <w:rFonts w:ascii="Arial" w:hAnsi="Arial" w:cs="Arial"/>
          <w:color w:val="000000" w:themeColor="text1"/>
        </w:rPr>
      </w:pPr>
    </w:p>
    <w:p w:rsidR="005B1222" w:rsidRPr="00165C97" w:rsidRDefault="005B1222">
      <w:pPr>
        <w:rPr>
          <w:rFonts w:ascii="Arial" w:hAnsi="Arial" w:cs="Arial"/>
          <w:color w:val="000000" w:themeColor="text1"/>
        </w:rPr>
      </w:pPr>
      <w:r w:rsidRPr="00165C97">
        <w:rPr>
          <w:rFonts w:ascii="Arial" w:hAnsi="Arial" w:cs="Arial"/>
          <w:color w:val="000000" w:themeColor="text1"/>
        </w:rPr>
        <w:t xml:space="preserve">В соответствии со </w:t>
      </w:r>
      <w:hyperlink r:id="rId86" w:history="1">
        <w:r w:rsidRPr="00165C97">
          <w:rPr>
            <w:rStyle w:val="a4"/>
            <w:rFonts w:ascii="Arial" w:hAnsi="Arial" w:cs="Arial"/>
            <w:color w:val="000000" w:themeColor="text1"/>
          </w:rPr>
          <w:t>статьей 11.10</w:t>
        </w:r>
      </w:hyperlink>
      <w:r w:rsidRPr="00165C97">
        <w:rPr>
          <w:rFonts w:ascii="Arial" w:hAnsi="Arial" w:cs="Arial"/>
          <w:color w:val="000000" w:themeColor="text1"/>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bookmarkStart w:id="168" w:name="sub_3501"/>
      <w:r w:rsidRPr="00165C97">
        <w:rPr>
          <w:rFonts w:ascii="Arial" w:hAnsi="Arial" w:cs="Arial"/>
          <w:color w:val="000000" w:themeColor="text1"/>
        </w:rPr>
        <w:t>1. Сведения о заявителе (в случае, если заявитель обращается через представителя)</w:t>
      </w:r>
    </w:p>
    <w:bookmarkEnd w:id="168"/>
    <w:p w:rsidR="005B1222" w:rsidRPr="00165C97"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69" w:name="sub_35011"/>
            <w:r w:rsidRPr="00165C97">
              <w:rPr>
                <w:rFonts w:ascii="Arial" w:hAnsi="Arial" w:cs="Arial"/>
                <w:color w:val="000000" w:themeColor="text1"/>
              </w:rPr>
              <w:t>1.1</w:t>
            </w:r>
            <w:bookmarkEnd w:id="169"/>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Сведения о физическом лице, в случае если заявитель является физическое лицо:</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0" w:name="sub_350111"/>
            <w:r w:rsidRPr="00165C97">
              <w:rPr>
                <w:rFonts w:ascii="Arial" w:hAnsi="Arial" w:cs="Arial"/>
                <w:color w:val="000000" w:themeColor="text1"/>
              </w:rPr>
              <w:t>1.1.1</w:t>
            </w:r>
            <w:bookmarkEnd w:id="170"/>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Фамилия, имя, отчество (при наличии)</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1" w:name="sub_350112"/>
            <w:r w:rsidRPr="00165C97">
              <w:rPr>
                <w:rFonts w:ascii="Arial" w:hAnsi="Arial" w:cs="Arial"/>
                <w:color w:val="000000" w:themeColor="text1"/>
              </w:rPr>
              <w:t>1.1.2</w:t>
            </w:r>
            <w:bookmarkEnd w:id="171"/>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Реквизиты документа, удостоверяющего личность</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2" w:name="sub_350113"/>
            <w:r w:rsidRPr="00165C97">
              <w:rPr>
                <w:rFonts w:ascii="Arial" w:hAnsi="Arial" w:cs="Arial"/>
                <w:color w:val="000000" w:themeColor="text1"/>
              </w:rPr>
              <w:t>1.1.3</w:t>
            </w:r>
            <w:bookmarkEnd w:id="172"/>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регистрации</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3" w:name="sub_350114"/>
            <w:r w:rsidRPr="00165C97">
              <w:rPr>
                <w:rFonts w:ascii="Arial" w:hAnsi="Arial" w:cs="Arial"/>
                <w:color w:val="000000" w:themeColor="text1"/>
              </w:rPr>
              <w:t>1.1.4</w:t>
            </w:r>
            <w:bookmarkEnd w:id="173"/>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проживания</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4" w:name="sub_350115"/>
            <w:r w:rsidRPr="00165C97">
              <w:rPr>
                <w:rFonts w:ascii="Arial" w:hAnsi="Arial" w:cs="Arial"/>
                <w:color w:val="000000" w:themeColor="text1"/>
              </w:rPr>
              <w:t>1.1.5</w:t>
            </w:r>
            <w:bookmarkEnd w:id="174"/>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Номер телефона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5" w:name="sub_350116"/>
            <w:r w:rsidRPr="00165C97">
              <w:rPr>
                <w:rFonts w:ascii="Arial" w:hAnsi="Arial" w:cs="Arial"/>
                <w:color w:val="000000" w:themeColor="text1"/>
              </w:rPr>
              <w:t>1.1.6</w:t>
            </w:r>
            <w:bookmarkEnd w:id="175"/>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электронной почты</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6" w:name="sub_35012"/>
            <w:r w:rsidRPr="00165C97">
              <w:rPr>
                <w:rFonts w:ascii="Arial" w:hAnsi="Arial" w:cs="Arial"/>
                <w:color w:val="000000" w:themeColor="text1"/>
              </w:rPr>
              <w:t>1.2</w:t>
            </w:r>
            <w:bookmarkEnd w:id="176"/>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Сведения об индивидуальном предпринимателе, в случае если заявитель является индивидуальным предпринимателем:</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7" w:name="sub_350121"/>
            <w:r w:rsidRPr="00165C97">
              <w:rPr>
                <w:rFonts w:ascii="Arial" w:hAnsi="Arial" w:cs="Arial"/>
                <w:color w:val="000000" w:themeColor="text1"/>
              </w:rPr>
              <w:t>1.2.1</w:t>
            </w:r>
            <w:bookmarkEnd w:id="177"/>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ФИО индивидуального предпринимателя</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8" w:name="sub_350122"/>
            <w:r w:rsidRPr="00165C97">
              <w:rPr>
                <w:rFonts w:ascii="Arial" w:hAnsi="Arial" w:cs="Arial"/>
                <w:color w:val="000000" w:themeColor="text1"/>
              </w:rPr>
              <w:t>1.2.2</w:t>
            </w:r>
            <w:bookmarkEnd w:id="178"/>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79" w:name="sub_350123"/>
            <w:r w:rsidRPr="00165C97">
              <w:rPr>
                <w:rFonts w:ascii="Arial" w:hAnsi="Arial" w:cs="Arial"/>
                <w:color w:val="000000" w:themeColor="text1"/>
              </w:rPr>
              <w:t>1.2.3</w:t>
            </w:r>
            <w:bookmarkEnd w:id="179"/>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 xml:space="preserve">Основной государственный регистрационный номер </w:t>
            </w:r>
            <w:r w:rsidRPr="00165C97">
              <w:rPr>
                <w:rFonts w:ascii="Arial" w:hAnsi="Arial" w:cs="Arial"/>
                <w:color w:val="000000" w:themeColor="text1"/>
              </w:rPr>
              <w:lastRenderedPageBreak/>
              <w:t>индивидуального предпринимателя</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80" w:name="sub_350124"/>
            <w:r w:rsidRPr="00165C97">
              <w:rPr>
                <w:rFonts w:ascii="Arial" w:hAnsi="Arial" w:cs="Arial"/>
                <w:color w:val="000000" w:themeColor="text1"/>
              </w:rPr>
              <w:lastRenderedPageBreak/>
              <w:t>1.2.4</w:t>
            </w:r>
            <w:bookmarkEnd w:id="180"/>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Номер телефона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81" w:name="sub_350125"/>
            <w:r w:rsidRPr="00165C97">
              <w:rPr>
                <w:rFonts w:ascii="Arial" w:hAnsi="Arial" w:cs="Arial"/>
                <w:color w:val="000000" w:themeColor="text1"/>
              </w:rPr>
              <w:t>1.2.5</w:t>
            </w:r>
            <w:bookmarkEnd w:id="181"/>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электронной почты</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bl>
    <w:p w:rsidR="005B1222" w:rsidRDefault="005B1222" w:rsidP="00165C97">
      <w:pPr>
        <w:pStyle w:val="a6"/>
        <w:ind w:left="0"/>
        <w:rPr>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82" w:name="sub_350012"/>
            <w:r w:rsidRPr="00165C97">
              <w:rPr>
                <w:rFonts w:ascii="Arial" w:hAnsi="Arial" w:cs="Arial"/>
                <w:color w:val="000000" w:themeColor="text1"/>
              </w:rPr>
              <w:t>1.</w:t>
            </w:r>
            <w:bookmarkEnd w:id="182"/>
            <w:r w:rsidR="00165C97" w:rsidRPr="00165C97">
              <w:rPr>
                <w:rFonts w:ascii="Arial" w:hAnsi="Arial" w:cs="Arial"/>
                <w:color w:val="000000" w:themeColor="text1"/>
              </w:rPr>
              <w:t>3</w:t>
            </w:r>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Сведения о юридическом лице:</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165C97">
            <w:pPr>
              <w:pStyle w:val="a7"/>
              <w:jc w:val="center"/>
              <w:rPr>
                <w:rFonts w:ascii="Arial" w:hAnsi="Arial" w:cs="Arial"/>
                <w:color w:val="000000" w:themeColor="text1"/>
              </w:rPr>
            </w:pPr>
            <w:bookmarkStart w:id="183" w:name="sub_3500121"/>
            <w:r w:rsidRPr="00165C97">
              <w:rPr>
                <w:rFonts w:ascii="Arial" w:hAnsi="Arial" w:cs="Arial"/>
                <w:color w:val="000000" w:themeColor="text1"/>
              </w:rPr>
              <w:t>1.3</w:t>
            </w:r>
            <w:r w:rsidR="005B1222" w:rsidRPr="00165C97">
              <w:rPr>
                <w:rFonts w:ascii="Arial" w:hAnsi="Arial" w:cs="Arial"/>
                <w:color w:val="000000" w:themeColor="text1"/>
              </w:rPr>
              <w:t>.1</w:t>
            </w:r>
            <w:bookmarkEnd w:id="183"/>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Полное наименование юридического лица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165C97">
            <w:pPr>
              <w:pStyle w:val="a7"/>
              <w:jc w:val="center"/>
              <w:rPr>
                <w:rFonts w:ascii="Arial" w:hAnsi="Arial" w:cs="Arial"/>
                <w:color w:val="000000" w:themeColor="text1"/>
              </w:rPr>
            </w:pPr>
            <w:bookmarkStart w:id="184" w:name="sub_3500122"/>
            <w:r w:rsidRPr="00165C97">
              <w:rPr>
                <w:rFonts w:ascii="Arial" w:hAnsi="Arial" w:cs="Arial"/>
                <w:color w:val="000000" w:themeColor="text1"/>
              </w:rPr>
              <w:t>1.3</w:t>
            </w:r>
            <w:r w:rsidR="005B1222" w:rsidRPr="00165C97">
              <w:rPr>
                <w:rFonts w:ascii="Arial" w:hAnsi="Arial" w:cs="Arial"/>
                <w:color w:val="000000" w:themeColor="text1"/>
              </w:rPr>
              <w:t>.2</w:t>
            </w:r>
            <w:bookmarkEnd w:id="184"/>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Основной государственный регистрационный номер</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165C97">
            <w:pPr>
              <w:pStyle w:val="a7"/>
              <w:jc w:val="center"/>
              <w:rPr>
                <w:rFonts w:ascii="Arial" w:hAnsi="Arial" w:cs="Arial"/>
                <w:color w:val="000000" w:themeColor="text1"/>
              </w:rPr>
            </w:pPr>
            <w:bookmarkStart w:id="185" w:name="sub_3500123"/>
            <w:r w:rsidRPr="00165C97">
              <w:rPr>
                <w:rFonts w:ascii="Arial" w:hAnsi="Arial" w:cs="Arial"/>
                <w:color w:val="000000" w:themeColor="text1"/>
              </w:rPr>
              <w:t>1.3</w:t>
            </w:r>
            <w:r w:rsidR="005B1222" w:rsidRPr="00165C97">
              <w:rPr>
                <w:rFonts w:ascii="Arial" w:hAnsi="Arial" w:cs="Arial"/>
                <w:color w:val="000000" w:themeColor="text1"/>
              </w:rPr>
              <w:t>.3</w:t>
            </w:r>
            <w:bookmarkEnd w:id="185"/>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165C97">
            <w:pPr>
              <w:pStyle w:val="a7"/>
              <w:jc w:val="center"/>
              <w:rPr>
                <w:rFonts w:ascii="Arial" w:hAnsi="Arial" w:cs="Arial"/>
                <w:color w:val="000000" w:themeColor="text1"/>
              </w:rPr>
            </w:pPr>
            <w:bookmarkStart w:id="186" w:name="sub_3500124"/>
            <w:r w:rsidRPr="00165C97">
              <w:rPr>
                <w:rFonts w:ascii="Arial" w:hAnsi="Arial" w:cs="Arial"/>
                <w:color w:val="000000" w:themeColor="text1"/>
              </w:rPr>
              <w:t>1.3</w:t>
            </w:r>
            <w:r w:rsidR="005B1222" w:rsidRPr="00165C97">
              <w:rPr>
                <w:rFonts w:ascii="Arial" w:hAnsi="Arial" w:cs="Arial"/>
                <w:color w:val="000000" w:themeColor="text1"/>
              </w:rPr>
              <w:t>.4</w:t>
            </w:r>
            <w:bookmarkEnd w:id="186"/>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Номер телефона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165C97">
            <w:pPr>
              <w:pStyle w:val="a7"/>
              <w:jc w:val="center"/>
              <w:rPr>
                <w:rFonts w:ascii="Arial" w:hAnsi="Arial" w:cs="Arial"/>
                <w:color w:val="000000" w:themeColor="text1"/>
              </w:rPr>
            </w:pPr>
            <w:bookmarkStart w:id="187" w:name="sub_3500125"/>
            <w:r w:rsidRPr="00165C97">
              <w:rPr>
                <w:rFonts w:ascii="Arial" w:hAnsi="Arial" w:cs="Arial"/>
                <w:color w:val="000000" w:themeColor="text1"/>
              </w:rPr>
              <w:t>1.3</w:t>
            </w:r>
            <w:r w:rsidR="005B1222" w:rsidRPr="00165C97">
              <w:rPr>
                <w:rFonts w:ascii="Arial" w:hAnsi="Arial" w:cs="Arial"/>
                <w:color w:val="000000" w:themeColor="text1"/>
              </w:rPr>
              <w:t>.5</w:t>
            </w:r>
            <w:bookmarkEnd w:id="187"/>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электронной почты</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bl>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bookmarkStart w:id="188" w:name="sub_3502"/>
      <w:r w:rsidRPr="00165C97">
        <w:rPr>
          <w:rFonts w:ascii="Arial" w:hAnsi="Arial" w:cs="Arial"/>
          <w:color w:val="000000" w:themeColor="text1"/>
        </w:rPr>
        <w:t>2. Сведения о заявителе</w:t>
      </w:r>
    </w:p>
    <w:bookmarkEnd w:id="188"/>
    <w:p w:rsidR="005B1222" w:rsidRPr="00165C97"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89" w:name="sub_35021"/>
            <w:r w:rsidRPr="00165C97">
              <w:rPr>
                <w:rFonts w:ascii="Arial" w:hAnsi="Arial" w:cs="Arial"/>
                <w:color w:val="000000" w:themeColor="text1"/>
              </w:rPr>
              <w:t>2.1</w:t>
            </w:r>
            <w:bookmarkEnd w:id="189"/>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Сведения о физическом лице, в случае если заявитель является физическое лицо:</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0" w:name="sub_350211"/>
            <w:r w:rsidRPr="00165C97">
              <w:rPr>
                <w:rFonts w:ascii="Arial" w:hAnsi="Arial" w:cs="Arial"/>
                <w:color w:val="000000" w:themeColor="text1"/>
              </w:rPr>
              <w:t>2.1.1</w:t>
            </w:r>
            <w:bookmarkEnd w:id="190"/>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Фамилия, имя, отчество (при наличии)</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1" w:name="sub_350212"/>
            <w:r w:rsidRPr="00165C97">
              <w:rPr>
                <w:rFonts w:ascii="Arial" w:hAnsi="Arial" w:cs="Arial"/>
                <w:color w:val="000000" w:themeColor="text1"/>
              </w:rPr>
              <w:t>2.1.2</w:t>
            </w:r>
            <w:bookmarkEnd w:id="191"/>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Реквизиты документа, удостоверяющего личность</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2" w:name="sub_350213"/>
            <w:r w:rsidRPr="00165C97">
              <w:rPr>
                <w:rFonts w:ascii="Arial" w:hAnsi="Arial" w:cs="Arial"/>
                <w:color w:val="000000" w:themeColor="text1"/>
              </w:rPr>
              <w:t>2.1.3</w:t>
            </w:r>
            <w:bookmarkEnd w:id="192"/>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регистрации</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3" w:name="sub_350214"/>
            <w:r w:rsidRPr="00165C97">
              <w:rPr>
                <w:rFonts w:ascii="Arial" w:hAnsi="Arial" w:cs="Arial"/>
                <w:color w:val="000000" w:themeColor="text1"/>
              </w:rPr>
              <w:t>2.1.4</w:t>
            </w:r>
            <w:bookmarkEnd w:id="193"/>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проживания</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4" w:name="sub_350215"/>
            <w:r w:rsidRPr="00165C97">
              <w:rPr>
                <w:rFonts w:ascii="Arial" w:hAnsi="Arial" w:cs="Arial"/>
                <w:color w:val="000000" w:themeColor="text1"/>
              </w:rPr>
              <w:t>2.1.5</w:t>
            </w:r>
            <w:bookmarkEnd w:id="194"/>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Номер телефона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5" w:name="sub_350216"/>
            <w:r w:rsidRPr="00165C97">
              <w:rPr>
                <w:rFonts w:ascii="Arial" w:hAnsi="Arial" w:cs="Arial"/>
                <w:color w:val="000000" w:themeColor="text1"/>
              </w:rPr>
              <w:t>2.1.6</w:t>
            </w:r>
            <w:bookmarkEnd w:id="195"/>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электронной почты</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6" w:name="sub_35022"/>
            <w:r w:rsidRPr="00165C97">
              <w:rPr>
                <w:rFonts w:ascii="Arial" w:hAnsi="Arial" w:cs="Arial"/>
                <w:color w:val="000000" w:themeColor="text1"/>
              </w:rPr>
              <w:t>2.2</w:t>
            </w:r>
            <w:bookmarkEnd w:id="196"/>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Сведения об индивидуальном предпринимателе, в случае если заявитель является индивидуальным предпринимателем:</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7" w:name="sub_350221"/>
            <w:r w:rsidRPr="00165C97">
              <w:rPr>
                <w:rFonts w:ascii="Arial" w:hAnsi="Arial" w:cs="Arial"/>
                <w:color w:val="000000" w:themeColor="text1"/>
              </w:rPr>
              <w:t>2.2.1</w:t>
            </w:r>
            <w:bookmarkEnd w:id="197"/>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ФИО индивидуального предпринимателя</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8" w:name="sub_350222"/>
            <w:r w:rsidRPr="00165C97">
              <w:rPr>
                <w:rFonts w:ascii="Arial" w:hAnsi="Arial" w:cs="Arial"/>
                <w:color w:val="000000" w:themeColor="text1"/>
              </w:rPr>
              <w:t>2.2.2</w:t>
            </w:r>
            <w:bookmarkEnd w:id="198"/>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199" w:name="sub_350223"/>
            <w:r w:rsidRPr="00165C97">
              <w:rPr>
                <w:rFonts w:ascii="Arial" w:hAnsi="Arial" w:cs="Arial"/>
                <w:color w:val="000000" w:themeColor="text1"/>
              </w:rPr>
              <w:t>2.2.3</w:t>
            </w:r>
            <w:bookmarkEnd w:id="199"/>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Основной государственный регистрационный номер индивидуального предпринимателя</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00" w:name="sub_350224"/>
            <w:r w:rsidRPr="00165C97">
              <w:rPr>
                <w:rFonts w:ascii="Arial" w:hAnsi="Arial" w:cs="Arial"/>
                <w:color w:val="000000" w:themeColor="text1"/>
              </w:rPr>
              <w:t>2.2.4</w:t>
            </w:r>
            <w:bookmarkEnd w:id="200"/>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Номер телефона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01" w:name="sub_350225"/>
            <w:r w:rsidRPr="00165C97">
              <w:rPr>
                <w:rFonts w:ascii="Arial" w:hAnsi="Arial" w:cs="Arial"/>
                <w:color w:val="000000" w:themeColor="text1"/>
              </w:rPr>
              <w:t>2.2.5</w:t>
            </w:r>
            <w:bookmarkEnd w:id="201"/>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электронной почты</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02" w:name="sub_35023"/>
            <w:r w:rsidRPr="00165C97">
              <w:rPr>
                <w:rFonts w:ascii="Arial" w:hAnsi="Arial" w:cs="Arial"/>
                <w:color w:val="000000" w:themeColor="text1"/>
              </w:rPr>
              <w:t>2.3</w:t>
            </w:r>
            <w:bookmarkEnd w:id="202"/>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Сведения о юридическом лице:</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03" w:name="sub_350231"/>
            <w:r w:rsidRPr="00165C97">
              <w:rPr>
                <w:rFonts w:ascii="Arial" w:hAnsi="Arial" w:cs="Arial"/>
                <w:color w:val="000000" w:themeColor="text1"/>
              </w:rPr>
              <w:t>2.3.1</w:t>
            </w:r>
            <w:bookmarkEnd w:id="203"/>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Полное наименование юридического лица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bl>
    <w:p w:rsidR="005B1222" w:rsidRDefault="005B1222">
      <w:pPr>
        <w:pStyle w:val="a6"/>
        <w:ind w:left="139"/>
        <w:rPr>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165C97">
            <w:pPr>
              <w:pStyle w:val="a7"/>
              <w:jc w:val="center"/>
              <w:rPr>
                <w:rFonts w:ascii="Arial" w:hAnsi="Arial" w:cs="Arial"/>
                <w:color w:val="000000" w:themeColor="text1"/>
              </w:rPr>
            </w:pPr>
            <w:bookmarkStart w:id="204" w:name="sub_350232"/>
            <w:r w:rsidRPr="00165C97">
              <w:rPr>
                <w:rFonts w:ascii="Arial" w:hAnsi="Arial" w:cs="Arial"/>
                <w:color w:val="000000" w:themeColor="text1"/>
              </w:rPr>
              <w:t>2.3</w:t>
            </w:r>
            <w:r w:rsidR="005B1222" w:rsidRPr="00165C97">
              <w:rPr>
                <w:rFonts w:ascii="Arial" w:hAnsi="Arial" w:cs="Arial"/>
                <w:color w:val="000000" w:themeColor="text1"/>
              </w:rPr>
              <w:t>.2</w:t>
            </w:r>
            <w:bookmarkEnd w:id="204"/>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Основной государственный регистрационный номер</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05" w:name="sub_350233"/>
            <w:r w:rsidRPr="00165C97">
              <w:rPr>
                <w:rFonts w:ascii="Arial" w:hAnsi="Arial" w:cs="Arial"/>
                <w:color w:val="000000" w:themeColor="text1"/>
              </w:rPr>
              <w:t>2.3.3</w:t>
            </w:r>
            <w:bookmarkEnd w:id="205"/>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Идентификационный номер налогоплательщика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06" w:name="sub_350234"/>
            <w:r w:rsidRPr="00165C97">
              <w:rPr>
                <w:rFonts w:ascii="Arial" w:hAnsi="Arial" w:cs="Arial"/>
                <w:color w:val="000000" w:themeColor="text1"/>
              </w:rPr>
              <w:t>2.3.4</w:t>
            </w:r>
            <w:bookmarkEnd w:id="206"/>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Номер телефона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07" w:name="sub_350235"/>
            <w:r w:rsidRPr="00165C97">
              <w:rPr>
                <w:rFonts w:ascii="Arial" w:hAnsi="Arial" w:cs="Arial"/>
                <w:color w:val="000000" w:themeColor="text1"/>
              </w:rPr>
              <w:t>2.3.5</w:t>
            </w:r>
            <w:bookmarkEnd w:id="207"/>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Адрес электронной почты</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bl>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bookmarkStart w:id="208" w:name="sub_3503"/>
      <w:r w:rsidRPr="00165C97">
        <w:rPr>
          <w:rFonts w:ascii="Arial" w:hAnsi="Arial" w:cs="Arial"/>
          <w:color w:val="000000" w:themeColor="text1"/>
        </w:rPr>
        <w:lastRenderedPageBreak/>
        <w:t>3. Сведения по услуге</w:t>
      </w:r>
    </w:p>
    <w:bookmarkEnd w:id="208"/>
    <w:p w:rsidR="005B1222" w:rsidRPr="00165C97"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4900"/>
        <w:gridCol w:w="4200"/>
      </w:tblGrid>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09" w:name="sub_35031"/>
            <w:r w:rsidRPr="00165C97">
              <w:rPr>
                <w:rFonts w:ascii="Arial" w:hAnsi="Arial" w:cs="Arial"/>
                <w:color w:val="000000" w:themeColor="text1"/>
              </w:rPr>
              <w:t>3.1</w:t>
            </w:r>
            <w:bookmarkEnd w:id="209"/>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В результате чего образуется земельный участок? (Раздел/Объединение/образование из земель)</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10" w:name="sub_35032"/>
            <w:r w:rsidRPr="00165C97">
              <w:rPr>
                <w:rFonts w:ascii="Arial" w:hAnsi="Arial" w:cs="Arial"/>
                <w:color w:val="000000" w:themeColor="text1"/>
              </w:rPr>
              <w:t>3.2</w:t>
            </w:r>
            <w:bookmarkEnd w:id="210"/>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Право заявителя на земельный участок зарегистрировано в ЕГРН?</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11" w:name="sub_35033"/>
            <w:r w:rsidRPr="00165C97">
              <w:rPr>
                <w:rFonts w:ascii="Arial" w:hAnsi="Arial" w:cs="Arial"/>
                <w:color w:val="000000" w:themeColor="text1"/>
              </w:rPr>
              <w:t>3.3</w:t>
            </w:r>
            <w:bookmarkEnd w:id="211"/>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Сколько землепользователей у исходного земельного участка?</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12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12" w:name="sub_35034"/>
            <w:r w:rsidRPr="00165C97">
              <w:rPr>
                <w:rFonts w:ascii="Arial" w:hAnsi="Arial" w:cs="Arial"/>
                <w:color w:val="000000" w:themeColor="text1"/>
              </w:rPr>
              <w:t>3.4</w:t>
            </w:r>
            <w:bookmarkEnd w:id="212"/>
          </w:p>
        </w:tc>
        <w:tc>
          <w:tcPr>
            <w:tcW w:w="490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Исходный земельный участок находится в залоге?</w:t>
            </w:r>
          </w:p>
        </w:tc>
        <w:tc>
          <w:tcPr>
            <w:tcW w:w="420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bl>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bookmarkStart w:id="213" w:name="sub_3504"/>
      <w:r w:rsidRPr="00165C97">
        <w:rPr>
          <w:rFonts w:ascii="Arial" w:hAnsi="Arial" w:cs="Arial"/>
          <w:color w:val="000000" w:themeColor="text1"/>
        </w:rPr>
        <w:t>4. Сведения о земельном участке(-ах)</w:t>
      </w:r>
    </w:p>
    <w:bookmarkEnd w:id="213"/>
    <w:p w:rsidR="005B1222" w:rsidRPr="00165C97"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00"/>
        <w:gridCol w:w="4347"/>
        <w:gridCol w:w="4724"/>
      </w:tblGrid>
      <w:tr w:rsidR="005B1222" w:rsidRPr="00165C97">
        <w:tblPrEx>
          <w:tblCellMar>
            <w:top w:w="0" w:type="dxa"/>
            <w:bottom w:w="0" w:type="dxa"/>
          </w:tblCellMar>
        </w:tblPrEx>
        <w:tc>
          <w:tcPr>
            <w:tcW w:w="120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14" w:name="sub_35041"/>
            <w:r w:rsidRPr="00165C97">
              <w:rPr>
                <w:rFonts w:ascii="Arial" w:hAnsi="Arial" w:cs="Arial"/>
                <w:color w:val="000000" w:themeColor="text1"/>
              </w:rPr>
              <w:t>4.1</w:t>
            </w:r>
            <w:bookmarkEnd w:id="214"/>
          </w:p>
        </w:tc>
        <w:tc>
          <w:tcPr>
            <w:tcW w:w="4347"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Кадастровый номер земельного участка</w:t>
            </w:r>
          </w:p>
        </w:tc>
        <w:tc>
          <w:tcPr>
            <w:tcW w:w="4724"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20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15" w:name="sub_35042"/>
            <w:r w:rsidRPr="00165C97">
              <w:rPr>
                <w:rFonts w:ascii="Arial" w:hAnsi="Arial" w:cs="Arial"/>
                <w:color w:val="000000" w:themeColor="text1"/>
              </w:rPr>
              <w:t>4.2</w:t>
            </w:r>
            <w:bookmarkEnd w:id="215"/>
          </w:p>
        </w:tc>
        <w:tc>
          <w:tcPr>
            <w:tcW w:w="4347"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Кадастровый номер земельного участка (возможность добавления сведений о земельных участках, при объединении)</w:t>
            </w:r>
          </w:p>
        </w:tc>
        <w:tc>
          <w:tcPr>
            <w:tcW w:w="4724"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bl>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bookmarkStart w:id="216" w:name="sub_3505"/>
      <w:r w:rsidRPr="00165C97">
        <w:rPr>
          <w:rFonts w:ascii="Arial" w:hAnsi="Arial" w:cs="Arial"/>
          <w:color w:val="000000" w:themeColor="text1"/>
        </w:rPr>
        <w:t>5. Прикладываемые документы</w:t>
      </w:r>
    </w:p>
    <w:bookmarkEnd w:id="216"/>
    <w:p w:rsidR="005B1222" w:rsidRPr="00165C97"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740"/>
        <w:gridCol w:w="3640"/>
      </w:tblGrid>
      <w:tr w:rsidR="005B1222" w:rsidRPr="00165C97">
        <w:tblPrEx>
          <w:tblCellMar>
            <w:top w:w="0" w:type="dxa"/>
            <w:bottom w:w="0" w:type="dxa"/>
          </w:tblCellMar>
        </w:tblPrEx>
        <w:tc>
          <w:tcPr>
            <w:tcW w:w="84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r w:rsidRPr="00165C97">
              <w:rPr>
                <w:rFonts w:ascii="Arial" w:hAnsi="Arial" w:cs="Arial"/>
                <w:color w:val="000000" w:themeColor="text1"/>
              </w:rPr>
              <w:t>N</w:t>
            </w:r>
          </w:p>
        </w:tc>
        <w:tc>
          <w:tcPr>
            <w:tcW w:w="574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r w:rsidRPr="00165C97">
              <w:rPr>
                <w:rFonts w:ascii="Arial" w:hAnsi="Arial" w:cs="Arial"/>
                <w:color w:val="000000" w:themeColor="text1"/>
              </w:rPr>
              <w:t>Наименование документа</w:t>
            </w:r>
          </w:p>
        </w:tc>
        <w:tc>
          <w:tcPr>
            <w:tcW w:w="3640" w:type="dxa"/>
            <w:tcBorders>
              <w:top w:val="single" w:sz="4" w:space="0" w:color="auto"/>
              <w:left w:val="single" w:sz="4" w:space="0" w:color="auto"/>
              <w:bottom w:val="single" w:sz="4" w:space="0" w:color="auto"/>
            </w:tcBorders>
          </w:tcPr>
          <w:p w:rsidR="005B1222" w:rsidRPr="00165C97" w:rsidRDefault="005B1222">
            <w:pPr>
              <w:pStyle w:val="a7"/>
              <w:jc w:val="center"/>
              <w:rPr>
                <w:rFonts w:ascii="Arial" w:hAnsi="Arial" w:cs="Arial"/>
                <w:color w:val="000000" w:themeColor="text1"/>
              </w:rPr>
            </w:pPr>
            <w:r w:rsidRPr="00165C97">
              <w:rPr>
                <w:rFonts w:ascii="Arial" w:hAnsi="Arial" w:cs="Arial"/>
                <w:color w:val="000000" w:themeColor="text1"/>
              </w:rPr>
              <w:t>Наименование прикладываемого документа</w:t>
            </w:r>
          </w:p>
        </w:tc>
      </w:tr>
      <w:tr w:rsidR="005B1222" w:rsidRPr="00165C97">
        <w:tblPrEx>
          <w:tblCellMar>
            <w:top w:w="0" w:type="dxa"/>
            <w:bottom w:w="0" w:type="dxa"/>
          </w:tblCellMar>
        </w:tblPrEx>
        <w:tc>
          <w:tcPr>
            <w:tcW w:w="84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17" w:name="sub_35051"/>
            <w:r w:rsidRPr="00165C97">
              <w:rPr>
                <w:rFonts w:ascii="Arial" w:hAnsi="Arial" w:cs="Arial"/>
                <w:color w:val="000000" w:themeColor="text1"/>
              </w:rPr>
              <w:t>1</w:t>
            </w:r>
            <w:bookmarkEnd w:id="217"/>
          </w:p>
        </w:tc>
        <w:tc>
          <w:tcPr>
            <w:tcW w:w="574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Документ, подтверждающий полномочия представителя</w:t>
            </w:r>
          </w:p>
        </w:tc>
        <w:tc>
          <w:tcPr>
            <w:tcW w:w="364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84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18" w:name="sub_35052"/>
            <w:r w:rsidRPr="00165C97">
              <w:rPr>
                <w:rFonts w:ascii="Arial" w:hAnsi="Arial" w:cs="Arial"/>
                <w:color w:val="000000" w:themeColor="text1"/>
              </w:rPr>
              <w:t>2</w:t>
            </w:r>
            <w:bookmarkEnd w:id="218"/>
          </w:p>
        </w:tc>
        <w:tc>
          <w:tcPr>
            <w:tcW w:w="574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Схема расположения земельного участка или земельных участков на кадастровом плане территории</w:t>
            </w:r>
          </w:p>
        </w:tc>
        <w:tc>
          <w:tcPr>
            <w:tcW w:w="364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84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19" w:name="sub_35053"/>
            <w:r w:rsidRPr="00165C97">
              <w:rPr>
                <w:rFonts w:ascii="Arial" w:hAnsi="Arial" w:cs="Arial"/>
                <w:color w:val="000000" w:themeColor="text1"/>
              </w:rPr>
              <w:t>3</w:t>
            </w:r>
            <w:bookmarkEnd w:id="219"/>
          </w:p>
        </w:tc>
        <w:tc>
          <w:tcPr>
            <w:tcW w:w="574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Правоустанавливающий документ на объект недвижимости</w:t>
            </w:r>
          </w:p>
        </w:tc>
        <w:tc>
          <w:tcPr>
            <w:tcW w:w="364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84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20" w:name="sub_35054"/>
            <w:r w:rsidRPr="00165C97">
              <w:rPr>
                <w:rFonts w:ascii="Arial" w:hAnsi="Arial" w:cs="Arial"/>
                <w:color w:val="000000" w:themeColor="text1"/>
              </w:rPr>
              <w:t>4</w:t>
            </w:r>
            <w:bookmarkEnd w:id="220"/>
          </w:p>
        </w:tc>
        <w:tc>
          <w:tcPr>
            <w:tcW w:w="574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Согласие залогодержателей</w:t>
            </w:r>
          </w:p>
        </w:tc>
        <w:tc>
          <w:tcPr>
            <w:tcW w:w="364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840" w:type="dxa"/>
            <w:tcBorders>
              <w:top w:val="single" w:sz="4" w:space="0" w:color="auto"/>
              <w:bottom w:val="single" w:sz="4" w:space="0" w:color="auto"/>
              <w:right w:val="single" w:sz="4" w:space="0" w:color="auto"/>
            </w:tcBorders>
          </w:tcPr>
          <w:p w:rsidR="005B1222" w:rsidRPr="00165C97" w:rsidRDefault="005B1222">
            <w:pPr>
              <w:pStyle w:val="a7"/>
              <w:jc w:val="center"/>
              <w:rPr>
                <w:rFonts w:ascii="Arial" w:hAnsi="Arial" w:cs="Arial"/>
                <w:color w:val="000000" w:themeColor="text1"/>
              </w:rPr>
            </w:pPr>
            <w:bookmarkStart w:id="221" w:name="sub_35055"/>
            <w:r w:rsidRPr="00165C97">
              <w:rPr>
                <w:rFonts w:ascii="Arial" w:hAnsi="Arial" w:cs="Arial"/>
                <w:color w:val="000000" w:themeColor="text1"/>
              </w:rPr>
              <w:t>5</w:t>
            </w:r>
            <w:bookmarkEnd w:id="221"/>
          </w:p>
        </w:tc>
        <w:tc>
          <w:tcPr>
            <w:tcW w:w="5740" w:type="dxa"/>
            <w:tcBorders>
              <w:top w:val="single" w:sz="4" w:space="0" w:color="auto"/>
              <w:left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Согласие землепользователей</w:t>
            </w:r>
          </w:p>
        </w:tc>
        <w:tc>
          <w:tcPr>
            <w:tcW w:w="364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bl>
    <w:p w:rsidR="005B1222" w:rsidRPr="00165C97" w:rsidRDefault="005B1222">
      <w:pPr>
        <w:rPr>
          <w:rFonts w:ascii="Arial" w:hAnsi="Arial" w:cs="Arial"/>
          <w:color w:val="000000" w:themeColor="text1"/>
        </w:rPr>
      </w:pPr>
    </w:p>
    <w:p w:rsidR="005B1222" w:rsidRPr="00165C97" w:rsidRDefault="005B1222">
      <w:pPr>
        <w:rPr>
          <w:rFonts w:ascii="Arial" w:hAnsi="Arial" w:cs="Arial"/>
          <w:color w:val="000000" w:themeColor="text1"/>
        </w:rPr>
      </w:pPr>
      <w:r w:rsidRPr="00165C97">
        <w:rPr>
          <w:rFonts w:ascii="Arial" w:hAnsi="Arial" w:cs="Arial"/>
          <w:color w:val="000000" w:themeColor="text1"/>
        </w:rPr>
        <w:t>Результат предоставления услуги прошу:</w:t>
      </w:r>
    </w:p>
    <w:p w:rsidR="005B1222" w:rsidRPr="00165C97" w:rsidRDefault="005B1222">
      <w:pPr>
        <w:rPr>
          <w:rFonts w:ascii="Arial" w:hAnsi="Arial" w:cs="Arial"/>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80"/>
        <w:gridCol w:w="840"/>
      </w:tblGrid>
      <w:tr w:rsidR="005B1222" w:rsidRPr="00165C97">
        <w:tblPrEx>
          <w:tblCellMar>
            <w:top w:w="0" w:type="dxa"/>
            <w:bottom w:w="0" w:type="dxa"/>
          </w:tblCellMar>
        </w:tblPrEx>
        <w:tc>
          <w:tcPr>
            <w:tcW w:w="9380" w:type="dxa"/>
            <w:tcBorders>
              <w:top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 xml:space="preserve">направить в форме электронного документа в Личный кабинет на </w:t>
            </w:r>
            <w:hyperlink r:id="rId87" w:history="1">
              <w:r w:rsidRPr="00165C97">
                <w:rPr>
                  <w:rStyle w:val="a4"/>
                  <w:rFonts w:ascii="Arial" w:hAnsi="Arial" w:cs="Arial"/>
                  <w:color w:val="000000" w:themeColor="text1"/>
                </w:rPr>
                <w:t>ЕПГУ</w:t>
              </w:r>
            </w:hyperlink>
            <w:r w:rsidRPr="00165C97">
              <w:rPr>
                <w:rFonts w:ascii="Arial" w:hAnsi="Arial" w:cs="Arial"/>
                <w:color w:val="000000" w:themeColor="text1"/>
              </w:rPr>
              <w:t>/РПГУ</w:t>
            </w:r>
          </w:p>
        </w:tc>
        <w:tc>
          <w:tcPr>
            <w:tcW w:w="84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9380" w:type="dxa"/>
            <w:tcBorders>
              <w:top w:val="single" w:sz="4" w:space="0" w:color="auto"/>
              <w:bottom w:val="single" w:sz="4" w:space="0" w:color="auto"/>
              <w:right w:val="single" w:sz="4" w:space="0" w:color="auto"/>
            </w:tcBorders>
          </w:tcPr>
          <w:p w:rsidR="005B1222" w:rsidRPr="00165C97" w:rsidRDefault="005B1222" w:rsidP="007E1407">
            <w:pPr>
              <w:pStyle w:val="a9"/>
              <w:rPr>
                <w:rFonts w:ascii="Arial" w:hAnsi="Arial" w:cs="Arial"/>
                <w:color w:val="000000" w:themeColor="text1"/>
              </w:rPr>
            </w:pPr>
            <w:r w:rsidRPr="00165C97">
              <w:rPr>
                <w:rFonts w:ascii="Arial" w:hAnsi="Arial" w:cs="Arial"/>
                <w:color w:val="000000" w:themeColor="text1"/>
              </w:rPr>
              <w:t>выдать на бумажном носителе при лич</w:t>
            </w:r>
            <w:r w:rsidR="007E1407">
              <w:rPr>
                <w:rFonts w:ascii="Arial" w:hAnsi="Arial" w:cs="Arial"/>
                <w:color w:val="000000" w:themeColor="text1"/>
              </w:rPr>
              <w:t xml:space="preserve">ном обращении в уполномоченный </w:t>
            </w:r>
            <w:r w:rsidRPr="00165C97">
              <w:rPr>
                <w:rFonts w:ascii="Arial" w:hAnsi="Arial" w:cs="Arial"/>
                <w:color w:val="000000" w:themeColor="text1"/>
              </w:rPr>
              <w:t>орган местного самоуправления, организацию либо в МФЦ, расположенном по адресу: ______________________________________</w:t>
            </w:r>
          </w:p>
        </w:tc>
        <w:tc>
          <w:tcPr>
            <w:tcW w:w="84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9380" w:type="dxa"/>
            <w:tcBorders>
              <w:top w:val="single" w:sz="4" w:space="0" w:color="auto"/>
              <w:bottom w:val="single" w:sz="4" w:space="0" w:color="auto"/>
              <w:right w:val="single" w:sz="4" w:space="0" w:color="auto"/>
            </w:tcBorders>
          </w:tcPr>
          <w:p w:rsidR="005B1222" w:rsidRPr="00165C97" w:rsidRDefault="005B1222">
            <w:pPr>
              <w:pStyle w:val="a9"/>
              <w:rPr>
                <w:rFonts w:ascii="Arial" w:hAnsi="Arial" w:cs="Arial"/>
                <w:color w:val="000000" w:themeColor="text1"/>
              </w:rPr>
            </w:pPr>
            <w:r w:rsidRPr="00165C97">
              <w:rPr>
                <w:rFonts w:ascii="Arial" w:hAnsi="Arial" w:cs="Arial"/>
                <w:color w:val="000000" w:themeColor="text1"/>
              </w:rPr>
              <w:t>направить на бумажном носителе на почтовый адрес: _____________________</w:t>
            </w:r>
          </w:p>
        </w:tc>
        <w:tc>
          <w:tcPr>
            <w:tcW w:w="840" w:type="dxa"/>
            <w:tcBorders>
              <w:top w:val="single" w:sz="4" w:space="0" w:color="auto"/>
              <w:left w:val="single" w:sz="4" w:space="0" w:color="auto"/>
              <w:bottom w:val="single" w:sz="4" w:space="0" w:color="auto"/>
            </w:tcBorders>
          </w:tcPr>
          <w:p w:rsidR="005B1222" w:rsidRPr="00165C97" w:rsidRDefault="005B1222">
            <w:pPr>
              <w:pStyle w:val="a7"/>
              <w:rPr>
                <w:rFonts w:ascii="Arial" w:hAnsi="Arial" w:cs="Arial"/>
                <w:color w:val="000000" w:themeColor="text1"/>
              </w:rPr>
            </w:pPr>
          </w:p>
        </w:tc>
      </w:tr>
      <w:tr w:rsidR="005B1222" w:rsidRPr="00165C97">
        <w:tblPrEx>
          <w:tblCellMar>
            <w:top w:w="0" w:type="dxa"/>
            <w:bottom w:w="0" w:type="dxa"/>
          </w:tblCellMar>
        </w:tblPrEx>
        <w:tc>
          <w:tcPr>
            <w:tcW w:w="10220" w:type="dxa"/>
            <w:gridSpan w:val="2"/>
            <w:tcBorders>
              <w:top w:val="single" w:sz="4" w:space="0" w:color="auto"/>
              <w:bottom w:val="single" w:sz="4" w:space="0" w:color="auto"/>
            </w:tcBorders>
          </w:tcPr>
          <w:p w:rsidR="005B1222" w:rsidRPr="00165C97" w:rsidRDefault="005B1222">
            <w:pPr>
              <w:pStyle w:val="a7"/>
              <w:jc w:val="center"/>
              <w:rPr>
                <w:rFonts w:ascii="Arial" w:hAnsi="Arial" w:cs="Arial"/>
                <w:color w:val="000000" w:themeColor="text1"/>
              </w:rPr>
            </w:pPr>
            <w:r w:rsidRPr="00165C97">
              <w:rPr>
                <w:rFonts w:ascii="Arial" w:hAnsi="Arial" w:cs="Arial"/>
                <w:color w:val="000000" w:themeColor="text1"/>
              </w:rPr>
              <w:t>Указывается один из перечисленных способов</w:t>
            </w:r>
          </w:p>
        </w:tc>
      </w:tr>
    </w:tbl>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   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(подпись)      (фамилия, имя, отчество</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(последнее - при наличии)</w:t>
      </w:r>
    </w:p>
    <w:p w:rsidR="005B1222" w:rsidRPr="00165C97" w:rsidRDefault="005B1222">
      <w:pPr>
        <w:rPr>
          <w:rFonts w:ascii="Arial" w:hAnsi="Arial" w:cs="Arial"/>
          <w:color w:val="000000" w:themeColor="text1"/>
        </w:rPr>
      </w:pPr>
    </w:p>
    <w:p w:rsidR="005B1222" w:rsidRPr="00165C97" w:rsidRDefault="005B1222">
      <w:pPr>
        <w:rPr>
          <w:rFonts w:ascii="Arial" w:hAnsi="Arial" w:cs="Arial"/>
          <w:color w:val="000000" w:themeColor="text1"/>
        </w:rPr>
      </w:pPr>
      <w:r w:rsidRPr="00165C97">
        <w:rPr>
          <w:rFonts w:ascii="Arial" w:hAnsi="Arial" w:cs="Arial"/>
          <w:color w:val="000000" w:themeColor="text1"/>
        </w:rPr>
        <w:t>Дата</w:t>
      </w:r>
    </w:p>
    <w:p w:rsidR="005B1222" w:rsidRPr="00165C97" w:rsidRDefault="005B1222">
      <w:pPr>
        <w:rPr>
          <w:rFonts w:ascii="Arial" w:hAnsi="Arial" w:cs="Arial"/>
          <w:color w:val="000000" w:themeColor="text1"/>
        </w:rPr>
      </w:pPr>
    </w:p>
    <w:p w:rsidR="00165C97" w:rsidRDefault="00165C97">
      <w:pPr>
        <w:jc w:val="right"/>
        <w:rPr>
          <w:rStyle w:val="a3"/>
          <w:rFonts w:ascii="Arial" w:hAnsi="Arial" w:cs="Arial"/>
          <w:bCs/>
        </w:rPr>
      </w:pPr>
      <w:bookmarkStart w:id="222" w:name="sub_3600"/>
    </w:p>
    <w:p w:rsidR="00165C97" w:rsidRDefault="00165C97">
      <w:pPr>
        <w:jc w:val="right"/>
        <w:rPr>
          <w:rStyle w:val="a3"/>
          <w:rFonts w:ascii="Arial" w:hAnsi="Arial" w:cs="Arial"/>
          <w:bCs/>
        </w:rPr>
      </w:pPr>
    </w:p>
    <w:p w:rsidR="005B1222" w:rsidRPr="00165C97" w:rsidRDefault="005B1222">
      <w:pPr>
        <w:jc w:val="right"/>
        <w:rPr>
          <w:rStyle w:val="a3"/>
          <w:rFonts w:ascii="Arial" w:hAnsi="Arial" w:cs="Arial"/>
          <w:bCs/>
          <w:color w:val="000000" w:themeColor="text1"/>
        </w:rPr>
      </w:pPr>
      <w:r w:rsidRPr="00165C97">
        <w:rPr>
          <w:rStyle w:val="a3"/>
          <w:rFonts w:ascii="Arial" w:hAnsi="Arial" w:cs="Arial"/>
          <w:bCs/>
          <w:color w:val="000000" w:themeColor="text1"/>
        </w:rPr>
        <w:t>Приложение N 6</w:t>
      </w:r>
      <w:r w:rsidRPr="00165C97">
        <w:rPr>
          <w:rStyle w:val="a3"/>
          <w:rFonts w:ascii="Arial" w:hAnsi="Arial" w:cs="Arial"/>
          <w:bCs/>
          <w:color w:val="000000" w:themeColor="text1"/>
        </w:rPr>
        <w:br/>
        <w:t xml:space="preserve">к </w:t>
      </w:r>
      <w:hyperlink w:anchor="sub_3000" w:history="1">
        <w:r w:rsidRPr="00165C97">
          <w:rPr>
            <w:rStyle w:val="a4"/>
            <w:rFonts w:ascii="Arial" w:hAnsi="Arial" w:cs="Arial"/>
            <w:b/>
            <w:color w:val="000000" w:themeColor="text1"/>
          </w:rPr>
          <w:t>Административному регламенту</w:t>
        </w:r>
      </w:hyperlink>
      <w:r w:rsidRPr="00165C97">
        <w:rPr>
          <w:rStyle w:val="a3"/>
          <w:rFonts w:ascii="Arial" w:hAnsi="Arial" w:cs="Arial"/>
          <w:bCs/>
          <w:color w:val="000000" w:themeColor="text1"/>
        </w:rPr>
        <w:br/>
        <w:t xml:space="preserve">по предоставлению </w:t>
      </w:r>
      <w:r w:rsidR="003F4EB9">
        <w:rPr>
          <w:rStyle w:val="a3"/>
          <w:rFonts w:ascii="Arial" w:hAnsi="Arial" w:cs="Arial"/>
          <w:bCs/>
          <w:color w:val="000000" w:themeColor="text1"/>
        </w:rPr>
        <w:br/>
      </w:r>
      <w:r w:rsidRPr="00165C97">
        <w:rPr>
          <w:rStyle w:val="a3"/>
          <w:rFonts w:ascii="Arial" w:hAnsi="Arial" w:cs="Arial"/>
          <w:bCs/>
          <w:color w:val="000000" w:themeColor="text1"/>
        </w:rPr>
        <w:t>муниципальной услуги</w:t>
      </w:r>
    </w:p>
    <w:bookmarkEnd w:id="222"/>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r w:rsidRPr="00165C97">
        <w:rPr>
          <w:rFonts w:ascii="Arial" w:hAnsi="Arial" w:cs="Arial"/>
          <w:color w:val="000000" w:themeColor="text1"/>
        </w:rPr>
        <w:t>Форма заявления о проведении аукциона</w:t>
      </w:r>
    </w:p>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кому:</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(наименование уполномоченного органа)</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от кого:</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(полное наименование, ИНН, ОГРН</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юридического лица, ИП)</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(контактный телефон, электронная</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почта, почтовый адрес)</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(фамилия, имя, отчество (последнее -</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при наличии), данные документа,</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удостоверяющего личность, контактный</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телефон, адрес электронной почты,</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адрес регистрации, адрес фактического</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проживания уполномоченного лица)</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(данные представителя заявителя)</w:t>
      </w:r>
    </w:p>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r w:rsidRPr="00165C97">
        <w:rPr>
          <w:rFonts w:ascii="Arial" w:hAnsi="Arial" w:cs="Arial"/>
          <w:color w:val="000000" w:themeColor="text1"/>
        </w:rPr>
        <w:t>Заявление</w:t>
      </w:r>
      <w:r w:rsidRPr="00165C97">
        <w:rPr>
          <w:rFonts w:ascii="Arial" w:hAnsi="Arial" w:cs="Arial"/>
          <w:color w:val="000000" w:themeColor="text1"/>
        </w:rPr>
        <w:br/>
        <w:t>об организации аукциона на право заключения договора аренды или купли-продажи земельного участка</w:t>
      </w:r>
    </w:p>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Прошу организовать аукцион на  право  заключения  договора  аренды/</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купли-продажи земельного участка с целью использования земельного участка</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_________________________________________________________________________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(цель использования земельного участка)</w:t>
      </w:r>
      <w:hyperlink w:anchor="sub_33333" w:history="1">
        <w:r w:rsidRPr="00165C97">
          <w:rPr>
            <w:rStyle w:val="a4"/>
            <w:rFonts w:ascii="Arial" w:hAnsi="Arial" w:cs="Arial"/>
            <w:color w:val="000000" w:themeColor="text1"/>
          </w:rPr>
          <w:t>*</w:t>
        </w:r>
      </w:hyperlink>
    </w:p>
    <w:p w:rsidR="005B1222" w:rsidRPr="00165C97" w:rsidRDefault="005B1222">
      <w:pPr>
        <w:rPr>
          <w:rFonts w:ascii="Arial" w:hAnsi="Arial" w:cs="Arial"/>
          <w:color w:val="000000" w:themeColor="text1"/>
        </w:rPr>
      </w:pPr>
    </w:p>
    <w:p w:rsidR="005B1222" w:rsidRPr="00165C97" w:rsidRDefault="005B1222">
      <w:pPr>
        <w:rPr>
          <w:rFonts w:ascii="Arial" w:hAnsi="Arial" w:cs="Arial"/>
          <w:color w:val="000000" w:themeColor="text1"/>
        </w:rPr>
      </w:pPr>
      <w:r w:rsidRPr="00165C97">
        <w:rPr>
          <w:rFonts w:ascii="Arial" w:hAnsi="Arial" w:cs="Arial"/>
          <w:color w:val="000000" w:themeColor="text1"/>
        </w:rPr>
        <w:t>Кадастровый номер земельного участка: _________________________________</w:t>
      </w:r>
    </w:p>
    <w:p w:rsidR="005B1222" w:rsidRPr="00165C97" w:rsidRDefault="005B1222">
      <w:pPr>
        <w:rPr>
          <w:rFonts w:ascii="Arial" w:hAnsi="Arial" w:cs="Arial"/>
          <w:color w:val="000000" w:themeColor="text1"/>
        </w:rPr>
      </w:pPr>
    </w:p>
    <w:p w:rsidR="005B1222" w:rsidRPr="00165C97" w:rsidRDefault="005B1222">
      <w:pPr>
        <w:rPr>
          <w:rFonts w:ascii="Arial" w:hAnsi="Arial" w:cs="Arial"/>
          <w:color w:val="000000" w:themeColor="text1"/>
        </w:rPr>
      </w:pPr>
      <w:r w:rsidRPr="00165C97">
        <w:rPr>
          <w:rFonts w:ascii="Arial" w:hAnsi="Arial" w:cs="Arial"/>
          <w:color w:val="000000" w:themeColor="text1"/>
        </w:rPr>
        <w:t>Дата _____</w:t>
      </w:r>
    </w:p>
    <w:p w:rsidR="005B1222" w:rsidRPr="00165C97" w:rsidRDefault="005B1222">
      <w:pPr>
        <w:rPr>
          <w:rFonts w:ascii="Arial" w:hAnsi="Arial" w:cs="Arial"/>
          <w:color w:val="000000" w:themeColor="text1"/>
        </w:rPr>
      </w:pPr>
    </w:p>
    <w:p w:rsidR="005B1222" w:rsidRPr="00165C97" w:rsidRDefault="005B1222">
      <w:pPr>
        <w:pStyle w:val="a9"/>
        <w:rPr>
          <w:rFonts w:ascii="Arial" w:hAnsi="Arial" w:cs="Arial"/>
          <w:color w:val="000000" w:themeColor="text1"/>
        </w:rPr>
      </w:pPr>
      <w:r w:rsidRPr="00165C97">
        <w:rPr>
          <w:rFonts w:ascii="Arial" w:hAnsi="Arial" w:cs="Arial"/>
          <w:color w:val="000000" w:themeColor="text1"/>
        </w:rPr>
        <w:t>______________________________</w:t>
      </w:r>
    </w:p>
    <w:p w:rsidR="005B1222" w:rsidRPr="00165C97" w:rsidRDefault="005B1222">
      <w:pPr>
        <w:rPr>
          <w:rFonts w:ascii="Arial" w:hAnsi="Arial" w:cs="Arial"/>
          <w:color w:val="000000" w:themeColor="text1"/>
        </w:rPr>
      </w:pPr>
      <w:bookmarkStart w:id="223" w:name="sub_33333"/>
      <w:r w:rsidRPr="00165C97">
        <w:rPr>
          <w:rFonts w:ascii="Arial" w:hAnsi="Arial" w:cs="Arial"/>
          <w:color w:val="000000" w:themeColor="text1"/>
        </w:rPr>
        <w:lastRenderedPageBreak/>
        <w:t>* 1. Проведение инженерных изысканий либо капитального или текущего ремонта линейного объекта</w:t>
      </w:r>
    </w:p>
    <w:bookmarkEnd w:id="223"/>
    <w:p w:rsidR="005B1222" w:rsidRPr="00165C97" w:rsidRDefault="005B1222" w:rsidP="00165C97">
      <w:pPr>
        <w:rPr>
          <w:rFonts w:ascii="Arial" w:hAnsi="Arial" w:cs="Arial"/>
          <w:color w:val="000000" w:themeColor="text1"/>
        </w:rPr>
      </w:pPr>
      <w:r w:rsidRPr="00165C97">
        <w:rPr>
          <w:rFonts w:ascii="Arial" w:hAnsi="Arial" w:cs="Arial"/>
          <w:color w:val="000000" w:themeColor="text1"/>
        </w:rPr>
        <w:t>2. Осуществление геологического изучения недр</w:t>
      </w:r>
    </w:p>
    <w:p w:rsidR="005B1222" w:rsidRPr="00165C97" w:rsidRDefault="005B1222">
      <w:pPr>
        <w:jc w:val="right"/>
        <w:rPr>
          <w:rStyle w:val="a3"/>
          <w:rFonts w:ascii="Arial" w:hAnsi="Arial" w:cs="Arial"/>
          <w:bCs/>
          <w:color w:val="000000" w:themeColor="text1"/>
        </w:rPr>
      </w:pPr>
      <w:bookmarkStart w:id="224" w:name="sub_3700"/>
      <w:r w:rsidRPr="00165C97">
        <w:rPr>
          <w:rStyle w:val="a3"/>
          <w:rFonts w:ascii="Arial" w:hAnsi="Arial" w:cs="Arial"/>
          <w:bCs/>
          <w:color w:val="000000" w:themeColor="text1"/>
        </w:rPr>
        <w:t>Приложение N 7</w:t>
      </w:r>
      <w:r w:rsidRPr="00165C97">
        <w:rPr>
          <w:rStyle w:val="a3"/>
          <w:rFonts w:ascii="Arial" w:hAnsi="Arial" w:cs="Arial"/>
          <w:bCs/>
          <w:color w:val="000000" w:themeColor="text1"/>
        </w:rPr>
        <w:br/>
        <w:t xml:space="preserve">к </w:t>
      </w:r>
      <w:hyperlink w:anchor="sub_3000" w:history="1">
        <w:r w:rsidRPr="00165C97">
          <w:rPr>
            <w:rStyle w:val="a4"/>
            <w:rFonts w:ascii="Arial" w:hAnsi="Arial" w:cs="Arial"/>
            <w:b/>
            <w:color w:val="000000" w:themeColor="text1"/>
          </w:rPr>
          <w:t>Административному регламенту</w:t>
        </w:r>
      </w:hyperlink>
      <w:r w:rsidRPr="00165C97">
        <w:rPr>
          <w:rStyle w:val="a3"/>
          <w:rFonts w:ascii="Arial" w:hAnsi="Arial" w:cs="Arial"/>
          <w:bCs/>
          <w:color w:val="000000" w:themeColor="text1"/>
        </w:rPr>
        <w:br/>
        <w:t>п</w:t>
      </w:r>
      <w:r w:rsidR="00165C97" w:rsidRPr="00165C97">
        <w:rPr>
          <w:rStyle w:val="a3"/>
          <w:rFonts w:ascii="Arial" w:hAnsi="Arial" w:cs="Arial"/>
          <w:bCs/>
          <w:color w:val="000000" w:themeColor="text1"/>
        </w:rPr>
        <w:t xml:space="preserve">о предоставлению </w:t>
      </w:r>
      <w:r w:rsidR="00165C97" w:rsidRPr="00165C97">
        <w:rPr>
          <w:rStyle w:val="a3"/>
          <w:rFonts w:ascii="Arial" w:hAnsi="Arial" w:cs="Arial"/>
          <w:bCs/>
          <w:color w:val="000000" w:themeColor="text1"/>
        </w:rPr>
        <w:br/>
        <w:t>муниципальной</w:t>
      </w:r>
      <w:r w:rsidRPr="00165C97">
        <w:rPr>
          <w:rStyle w:val="a3"/>
          <w:rFonts w:ascii="Arial" w:hAnsi="Arial" w:cs="Arial"/>
          <w:bCs/>
          <w:color w:val="000000" w:themeColor="text1"/>
        </w:rPr>
        <w:t xml:space="preserve"> услуги</w:t>
      </w:r>
    </w:p>
    <w:bookmarkEnd w:id="224"/>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кому: 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(наименование заявителя (фамилия,</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имя, отчество - для граждан, полное</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наименование организации, фамилия,</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имя, отчество руководителя - для</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юридических лиц),</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_______________________________________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его почтовый индекс и адрес,</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телефон, адрес электронной почты)</w:t>
      </w:r>
    </w:p>
    <w:p w:rsidR="005B1222" w:rsidRPr="00165C97" w:rsidRDefault="005B1222">
      <w:pPr>
        <w:rPr>
          <w:rFonts w:ascii="Arial" w:hAnsi="Arial" w:cs="Arial"/>
          <w:color w:val="000000" w:themeColor="text1"/>
        </w:rPr>
      </w:pPr>
    </w:p>
    <w:p w:rsidR="005B1222" w:rsidRPr="00165C97" w:rsidRDefault="005B1222">
      <w:pPr>
        <w:pStyle w:val="1"/>
        <w:rPr>
          <w:rFonts w:ascii="Arial" w:hAnsi="Arial" w:cs="Arial"/>
          <w:color w:val="000000" w:themeColor="text1"/>
        </w:rPr>
      </w:pPr>
      <w:r w:rsidRPr="00165C97">
        <w:rPr>
          <w:rFonts w:ascii="Arial" w:hAnsi="Arial" w:cs="Arial"/>
          <w:color w:val="000000" w:themeColor="text1"/>
        </w:rPr>
        <w:t>РЕШЕНИЕ</w:t>
      </w:r>
      <w:r w:rsidRPr="00165C97">
        <w:rPr>
          <w:rFonts w:ascii="Arial" w:hAnsi="Arial" w:cs="Arial"/>
          <w:color w:val="000000" w:themeColor="text1"/>
        </w:rPr>
        <w:br/>
        <w:t>об отказе в приеме документов, необходимых для предоставления услуги</w:t>
      </w:r>
    </w:p>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w:t>
      </w:r>
      <w:r w:rsidR="00FE46F5">
        <w:rPr>
          <w:rFonts w:ascii="Arial" w:hAnsi="Arial" w:cs="Arial"/>
          <w:color w:val="000000" w:themeColor="text1"/>
        </w:rPr>
        <w:t xml:space="preserve">В приеме документов, необходимых для предоставления </w:t>
      </w:r>
      <w:r w:rsidRPr="00165C97">
        <w:rPr>
          <w:rFonts w:ascii="Arial" w:hAnsi="Arial" w:cs="Arial"/>
          <w:color w:val="000000" w:themeColor="text1"/>
        </w:rPr>
        <w:t>услуги:</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________________________________________________________, Вам отказано по</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(наименование услуги)</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следующим основаниям:</w:t>
      </w:r>
    </w:p>
    <w:p w:rsidR="005B1222" w:rsidRPr="00165C97" w:rsidRDefault="005B1222">
      <w:pPr>
        <w:rPr>
          <w:rFonts w:ascii="Arial" w:hAnsi="Arial" w:cs="Arial"/>
          <w:color w:val="000000" w:themeColor="text1"/>
        </w:rPr>
      </w:pPr>
    </w:p>
    <w:p w:rsidR="005B1222" w:rsidRPr="00165C97" w:rsidRDefault="005B1222">
      <w:pPr>
        <w:rPr>
          <w:rFonts w:ascii="Arial" w:hAnsi="Arial" w:cs="Arial"/>
          <w:color w:val="000000" w:themeColor="text1"/>
        </w:rPr>
      </w:pPr>
      <w:bookmarkStart w:id="225" w:name="sub_3701"/>
      <w:r w:rsidRPr="00165C97">
        <w:rPr>
          <w:rFonts w:ascii="Arial" w:hAnsi="Arial" w:cs="Arial"/>
          <w:color w:val="000000" w:themeColor="text1"/>
        </w:rPr>
        <w:t xml:space="preserve">1. Неполное заполнение полей в форме заявления, в том числе в интерактивной форме заявления на </w:t>
      </w:r>
      <w:hyperlink r:id="rId88" w:history="1">
        <w:r w:rsidRPr="00165C97">
          <w:rPr>
            <w:rStyle w:val="a4"/>
            <w:rFonts w:ascii="Arial" w:hAnsi="Arial" w:cs="Arial"/>
            <w:color w:val="000000" w:themeColor="text1"/>
          </w:rPr>
          <w:t>ЕПГУ</w:t>
        </w:r>
      </w:hyperlink>
      <w:r w:rsidRPr="00165C97">
        <w:rPr>
          <w:rFonts w:ascii="Arial" w:hAnsi="Arial" w:cs="Arial"/>
          <w:color w:val="000000" w:themeColor="text1"/>
        </w:rPr>
        <w:t>;</w:t>
      </w:r>
    </w:p>
    <w:p w:rsidR="005B1222" w:rsidRPr="00165C97" w:rsidRDefault="005B1222">
      <w:pPr>
        <w:rPr>
          <w:rFonts w:ascii="Arial" w:hAnsi="Arial" w:cs="Arial"/>
          <w:color w:val="000000" w:themeColor="text1"/>
        </w:rPr>
      </w:pPr>
      <w:bookmarkStart w:id="226" w:name="sub_3702"/>
      <w:bookmarkEnd w:id="225"/>
      <w:r w:rsidRPr="00165C97">
        <w:rPr>
          <w:rFonts w:ascii="Arial" w:hAnsi="Arial" w:cs="Arial"/>
          <w:color w:val="000000" w:themeColor="text1"/>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B1222" w:rsidRPr="00165C97" w:rsidRDefault="005B1222">
      <w:pPr>
        <w:rPr>
          <w:rFonts w:ascii="Arial" w:hAnsi="Arial" w:cs="Arial"/>
          <w:color w:val="000000" w:themeColor="text1"/>
        </w:rPr>
      </w:pPr>
      <w:bookmarkStart w:id="227" w:name="sub_3703"/>
      <w:bookmarkEnd w:id="226"/>
      <w:r w:rsidRPr="00165C97">
        <w:rPr>
          <w:rFonts w:ascii="Arial" w:hAnsi="Arial" w:cs="Arial"/>
          <w:color w:val="000000" w:themeColor="text1"/>
        </w:rPr>
        <w:t>3. Представление неполного комплекта документов;</w:t>
      </w:r>
    </w:p>
    <w:p w:rsidR="005B1222" w:rsidRPr="00165C97" w:rsidRDefault="005B1222">
      <w:pPr>
        <w:rPr>
          <w:rFonts w:ascii="Arial" w:hAnsi="Arial" w:cs="Arial"/>
          <w:color w:val="000000" w:themeColor="text1"/>
        </w:rPr>
      </w:pPr>
      <w:bookmarkStart w:id="228" w:name="sub_3704"/>
      <w:bookmarkEnd w:id="227"/>
      <w:r w:rsidRPr="00165C97">
        <w:rPr>
          <w:rFonts w:ascii="Arial" w:hAnsi="Arial" w:cs="Arial"/>
          <w:color w:val="000000" w:themeColor="text1"/>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B1222" w:rsidRPr="00165C97" w:rsidRDefault="005B1222">
      <w:pPr>
        <w:rPr>
          <w:rFonts w:ascii="Arial" w:hAnsi="Arial" w:cs="Arial"/>
          <w:color w:val="000000" w:themeColor="text1"/>
        </w:rPr>
      </w:pPr>
      <w:bookmarkStart w:id="229" w:name="sub_3705"/>
      <w:bookmarkEnd w:id="228"/>
      <w:r w:rsidRPr="00165C97">
        <w:rPr>
          <w:rFonts w:ascii="Arial" w:hAnsi="Arial" w:cs="Arial"/>
          <w:color w:val="000000" w:themeColor="text1"/>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B1222" w:rsidRPr="00165C97" w:rsidRDefault="005B1222">
      <w:pPr>
        <w:rPr>
          <w:rFonts w:ascii="Arial" w:hAnsi="Arial" w:cs="Arial"/>
          <w:color w:val="000000" w:themeColor="text1"/>
        </w:rPr>
      </w:pPr>
      <w:bookmarkStart w:id="230" w:name="sub_3706"/>
      <w:bookmarkEnd w:id="229"/>
      <w:r w:rsidRPr="00165C97">
        <w:rPr>
          <w:rFonts w:ascii="Arial" w:hAnsi="Arial" w:cs="Arial"/>
          <w:color w:val="000000" w:themeColor="text1"/>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B1222" w:rsidRPr="00165C97" w:rsidRDefault="005B1222">
      <w:pPr>
        <w:rPr>
          <w:rFonts w:ascii="Arial" w:hAnsi="Arial" w:cs="Arial"/>
          <w:color w:val="000000" w:themeColor="text1"/>
        </w:rPr>
      </w:pPr>
      <w:bookmarkStart w:id="231" w:name="sub_3707"/>
      <w:bookmarkEnd w:id="230"/>
      <w:r w:rsidRPr="00165C97">
        <w:rPr>
          <w:rFonts w:ascii="Arial" w:hAnsi="Arial" w:cs="Arial"/>
          <w:color w:val="000000" w:themeColor="text1"/>
        </w:rPr>
        <w:t>7. Наличие противоречивых сведений в заявлении и приложенных к нему документах;</w:t>
      </w:r>
    </w:p>
    <w:p w:rsidR="005B1222" w:rsidRPr="00165C97" w:rsidRDefault="005B1222">
      <w:pPr>
        <w:rPr>
          <w:rFonts w:ascii="Arial" w:hAnsi="Arial" w:cs="Arial"/>
          <w:color w:val="000000" w:themeColor="text1"/>
        </w:rPr>
      </w:pPr>
      <w:bookmarkStart w:id="232" w:name="sub_3708"/>
      <w:bookmarkEnd w:id="231"/>
      <w:r w:rsidRPr="00165C97">
        <w:rPr>
          <w:rFonts w:ascii="Arial" w:hAnsi="Arial" w:cs="Arial"/>
          <w:color w:val="000000" w:themeColor="text1"/>
        </w:rPr>
        <w:t>8. Заявление подано в орган местного самоуправления, в полномочия которых не входит предоставление услуги. Дополнительная информация: _____________________________________________.</w:t>
      </w:r>
    </w:p>
    <w:bookmarkEnd w:id="232"/>
    <w:p w:rsidR="005B1222" w:rsidRPr="00165C97" w:rsidRDefault="005B1222">
      <w:pPr>
        <w:rPr>
          <w:rFonts w:ascii="Arial" w:hAnsi="Arial" w:cs="Arial"/>
          <w:color w:val="000000" w:themeColor="text1"/>
        </w:rPr>
      </w:pPr>
      <w:r w:rsidRPr="00165C97">
        <w:rPr>
          <w:rFonts w:ascii="Arial" w:hAnsi="Arial" w:cs="Arial"/>
          <w:color w:val="000000" w:themeColor="text1"/>
        </w:rPr>
        <w:t>Вы вправе повторно обратиться в уполномоченный орган с заявлением о предоставлении услуги после устранения указанных нарушений.</w:t>
      </w:r>
    </w:p>
    <w:p w:rsidR="005B1222" w:rsidRPr="00165C97" w:rsidRDefault="005B1222">
      <w:pPr>
        <w:rPr>
          <w:rFonts w:ascii="Arial" w:hAnsi="Arial" w:cs="Arial"/>
          <w:color w:val="000000" w:themeColor="text1"/>
        </w:rPr>
      </w:pPr>
      <w:r w:rsidRPr="00165C97">
        <w:rPr>
          <w:rFonts w:ascii="Arial" w:hAnsi="Arial" w:cs="Arial"/>
          <w:color w:val="000000" w:themeColor="text1"/>
        </w:rPr>
        <w:t>Данный отказ может быть обжалован в досудебном порядке путем направления жалобы в уполномоченный орган, а также в судебном порядке.</w:t>
      </w:r>
    </w:p>
    <w:p w:rsidR="005B1222" w:rsidRPr="00165C97" w:rsidRDefault="005B1222">
      <w:pPr>
        <w:rPr>
          <w:rFonts w:ascii="Arial" w:hAnsi="Arial" w:cs="Arial"/>
          <w:color w:val="000000" w:themeColor="text1"/>
        </w:rPr>
      </w:pP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_________________   _________   _________________________________________</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(должность)       (подпись)     (фамилия, имя, отчество (последнее -</w:t>
      </w:r>
    </w:p>
    <w:p w:rsidR="005B1222" w:rsidRPr="00165C97" w:rsidRDefault="005B1222">
      <w:pPr>
        <w:pStyle w:val="a8"/>
        <w:rPr>
          <w:rFonts w:ascii="Arial" w:hAnsi="Arial" w:cs="Arial"/>
          <w:color w:val="000000" w:themeColor="text1"/>
        </w:rPr>
      </w:pPr>
      <w:r w:rsidRPr="00165C97">
        <w:rPr>
          <w:rFonts w:ascii="Arial" w:hAnsi="Arial" w:cs="Arial"/>
          <w:color w:val="000000" w:themeColor="text1"/>
        </w:rPr>
        <w:t xml:space="preserve">                                             при наличии))</w:t>
      </w:r>
    </w:p>
    <w:p w:rsidR="005B1222" w:rsidRPr="00165C97" w:rsidRDefault="005B1222">
      <w:pPr>
        <w:rPr>
          <w:rFonts w:ascii="Arial" w:hAnsi="Arial" w:cs="Arial"/>
          <w:color w:val="000000" w:themeColor="text1"/>
        </w:rPr>
      </w:pPr>
    </w:p>
    <w:p w:rsidR="005B1222" w:rsidRPr="00165C97" w:rsidRDefault="005B1222">
      <w:pPr>
        <w:rPr>
          <w:rFonts w:ascii="Arial" w:hAnsi="Arial" w:cs="Arial"/>
          <w:color w:val="000000" w:themeColor="text1"/>
        </w:rPr>
      </w:pPr>
      <w:r w:rsidRPr="00165C97">
        <w:rPr>
          <w:rFonts w:ascii="Arial" w:hAnsi="Arial" w:cs="Arial"/>
          <w:color w:val="000000" w:themeColor="text1"/>
        </w:rPr>
        <w:t>Дата</w:t>
      </w:r>
    </w:p>
    <w:p w:rsidR="005B1222" w:rsidRPr="00165C97" w:rsidRDefault="005B1222">
      <w:pPr>
        <w:rPr>
          <w:rFonts w:ascii="Arial" w:hAnsi="Arial" w:cs="Arial"/>
          <w:color w:val="000000" w:themeColor="text1"/>
        </w:rPr>
      </w:pPr>
    </w:p>
    <w:p w:rsidR="00FE46F5" w:rsidRDefault="00FE46F5">
      <w:pPr>
        <w:jc w:val="right"/>
        <w:rPr>
          <w:rStyle w:val="a3"/>
          <w:rFonts w:ascii="Arial" w:hAnsi="Arial" w:cs="Arial"/>
          <w:bCs/>
        </w:rPr>
      </w:pPr>
      <w:bookmarkStart w:id="233" w:name="sub_3800"/>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Default="00FE46F5">
      <w:pPr>
        <w:jc w:val="right"/>
        <w:rPr>
          <w:rStyle w:val="a3"/>
          <w:rFonts w:ascii="Arial" w:hAnsi="Arial" w:cs="Arial"/>
          <w:bCs/>
        </w:rPr>
      </w:pPr>
    </w:p>
    <w:p w:rsidR="00FE46F5" w:rsidRPr="00FE46F5" w:rsidRDefault="00FE46F5">
      <w:pPr>
        <w:jc w:val="right"/>
        <w:rPr>
          <w:rStyle w:val="a3"/>
          <w:rFonts w:ascii="Arial" w:hAnsi="Arial" w:cs="Arial"/>
          <w:bCs/>
          <w:color w:val="000000" w:themeColor="text1"/>
        </w:rPr>
      </w:pPr>
    </w:p>
    <w:p w:rsidR="005B1222" w:rsidRPr="00FE46F5" w:rsidRDefault="00FE46F5">
      <w:pPr>
        <w:jc w:val="right"/>
        <w:rPr>
          <w:rStyle w:val="a3"/>
          <w:rFonts w:ascii="Arial" w:hAnsi="Arial" w:cs="Arial"/>
          <w:bCs/>
          <w:color w:val="000000" w:themeColor="text1"/>
        </w:rPr>
      </w:pPr>
      <w:r w:rsidRPr="00FE46F5">
        <w:rPr>
          <w:rStyle w:val="a3"/>
          <w:rFonts w:ascii="Arial" w:hAnsi="Arial" w:cs="Arial"/>
          <w:bCs/>
          <w:color w:val="000000" w:themeColor="text1"/>
        </w:rPr>
        <w:t>Приложение N 8</w:t>
      </w:r>
      <w:r w:rsidR="005B1222" w:rsidRPr="00FE46F5">
        <w:rPr>
          <w:rStyle w:val="a3"/>
          <w:rFonts w:ascii="Arial" w:hAnsi="Arial" w:cs="Arial"/>
          <w:bCs/>
          <w:color w:val="000000" w:themeColor="text1"/>
        </w:rPr>
        <w:br/>
        <w:t xml:space="preserve">к </w:t>
      </w:r>
      <w:hyperlink w:anchor="sub_3000" w:history="1">
        <w:r w:rsidR="005B1222" w:rsidRPr="00FE46F5">
          <w:rPr>
            <w:rStyle w:val="a4"/>
            <w:rFonts w:ascii="Arial" w:hAnsi="Arial" w:cs="Arial"/>
            <w:b/>
            <w:color w:val="000000" w:themeColor="text1"/>
          </w:rPr>
          <w:t>Административному регламенту</w:t>
        </w:r>
      </w:hyperlink>
      <w:r w:rsidR="005B1222" w:rsidRPr="00FE46F5">
        <w:rPr>
          <w:rStyle w:val="a3"/>
          <w:rFonts w:ascii="Arial" w:hAnsi="Arial" w:cs="Arial"/>
          <w:bCs/>
          <w:color w:val="000000" w:themeColor="text1"/>
        </w:rPr>
        <w:br/>
        <w:t xml:space="preserve">по предоставлению </w:t>
      </w:r>
      <w:r w:rsidR="00D76DC3">
        <w:rPr>
          <w:rStyle w:val="a3"/>
          <w:rFonts w:ascii="Arial" w:hAnsi="Arial" w:cs="Arial"/>
          <w:bCs/>
          <w:color w:val="000000" w:themeColor="text1"/>
        </w:rPr>
        <w:br/>
        <w:t>муниципальной</w:t>
      </w:r>
      <w:r w:rsidR="005B1222" w:rsidRPr="00FE46F5">
        <w:rPr>
          <w:rStyle w:val="a3"/>
          <w:rFonts w:ascii="Arial" w:hAnsi="Arial" w:cs="Arial"/>
          <w:bCs/>
          <w:color w:val="000000" w:themeColor="text1"/>
        </w:rPr>
        <w:t xml:space="preserve"> услуги</w:t>
      </w:r>
    </w:p>
    <w:bookmarkEnd w:id="233"/>
    <w:p w:rsidR="005B1222" w:rsidRPr="00FE46F5" w:rsidRDefault="005B1222">
      <w:pPr>
        <w:pStyle w:val="a6"/>
        <w:rPr>
          <w:rFonts w:ascii="Arial" w:hAnsi="Arial" w:cs="Arial"/>
          <w:color w:val="000000" w:themeColor="text1"/>
          <w:shd w:val="clear" w:color="auto" w:fill="F0F0F0"/>
        </w:rPr>
      </w:pP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кому: _________________________________</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(наименование заявителя (фамилия,</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имя, отчество - для граждан, полное</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наименование организации, фамилия,</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имя, отчество руководителя - для</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юридических лиц),</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куда: _________________________________</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его почтовый индекс и адрес,</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телефон, адрес электронной почты)</w:t>
      </w:r>
    </w:p>
    <w:p w:rsidR="005B1222" w:rsidRPr="00FE46F5" w:rsidRDefault="005B1222">
      <w:pPr>
        <w:rPr>
          <w:rFonts w:ascii="Arial" w:hAnsi="Arial" w:cs="Arial"/>
          <w:color w:val="000000" w:themeColor="text1"/>
        </w:rPr>
      </w:pPr>
    </w:p>
    <w:p w:rsidR="005B1222" w:rsidRPr="00FE46F5" w:rsidRDefault="005B1222">
      <w:pPr>
        <w:pStyle w:val="1"/>
        <w:rPr>
          <w:rFonts w:ascii="Arial" w:hAnsi="Arial" w:cs="Arial"/>
          <w:color w:val="000000" w:themeColor="text1"/>
        </w:rPr>
      </w:pPr>
      <w:r w:rsidRPr="00FE46F5">
        <w:rPr>
          <w:rFonts w:ascii="Arial" w:hAnsi="Arial" w:cs="Arial"/>
          <w:color w:val="000000" w:themeColor="text1"/>
        </w:rPr>
        <w:t>РЕШЕНИЕ</w:t>
      </w:r>
      <w:r w:rsidRPr="00FE46F5">
        <w:rPr>
          <w:rFonts w:ascii="Arial" w:hAnsi="Arial" w:cs="Arial"/>
          <w:color w:val="000000" w:themeColor="text1"/>
        </w:rPr>
        <w:br/>
        <w:t>о приостановлении рассмотрения заявления об утверждении схемы расположения земельного участка на кадастровом плане территории</w:t>
      </w:r>
    </w:p>
    <w:p w:rsidR="005B1222" w:rsidRPr="00FE46F5" w:rsidRDefault="005B1222">
      <w:pPr>
        <w:rPr>
          <w:rFonts w:ascii="Arial" w:hAnsi="Arial" w:cs="Arial"/>
          <w:color w:val="000000" w:themeColor="text1"/>
        </w:rPr>
      </w:pPr>
    </w:p>
    <w:p w:rsidR="005B1222" w:rsidRPr="00FE46F5" w:rsidRDefault="005B1222">
      <w:pPr>
        <w:rPr>
          <w:rFonts w:ascii="Arial" w:hAnsi="Arial" w:cs="Arial"/>
          <w:color w:val="000000" w:themeColor="text1"/>
        </w:rPr>
      </w:pPr>
      <w:r w:rsidRPr="00FE46F5">
        <w:rPr>
          <w:rFonts w:ascii="Arial" w:hAnsi="Arial" w:cs="Arial"/>
          <w:color w:val="000000" w:themeColor="text1"/>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B1222" w:rsidRPr="00FE46F5" w:rsidRDefault="005B1222">
      <w:pPr>
        <w:rPr>
          <w:rFonts w:ascii="Arial" w:hAnsi="Arial" w:cs="Arial"/>
          <w:color w:val="000000" w:themeColor="text1"/>
        </w:rPr>
      </w:pPr>
      <w:r w:rsidRPr="00FE46F5">
        <w:rPr>
          <w:rFonts w:ascii="Arial" w:hAnsi="Arial" w:cs="Arial"/>
          <w:color w:val="000000" w:themeColor="text1"/>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B1222" w:rsidRPr="00FE46F5" w:rsidRDefault="005B1222">
      <w:pPr>
        <w:rPr>
          <w:rFonts w:ascii="Arial" w:hAnsi="Arial" w:cs="Arial"/>
          <w:color w:val="000000" w:themeColor="text1"/>
        </w:rPr>
      </w:pPr>
    </w:p>
    <w:p w:rsidR="005B1222" w:rsidRPr="00FE46F5" w:rsidRDefault="005B1222">
      <w:pPr>
        <w:rPr>
          <w:rFonts w:ascii="Arial" w:hAnsi="Arial" w:cs="Arial"/>
          <w:color w:val="000000" w:themeColor="text1"/>
        </w:rPr>
      </w:pPr>
      <w:r w:rsidRPr="00FE46F5">
        <w:rPr>
          <w:rFonts w:ascii="Arial" w:hAnsi="Arial" w:cs="Arial"/>
          <w:color w:val="000000" w:themeColor="text1"/>
        </w:rPr>
        <w:t>Дополнительно информируем:</w:t>
      </w:r>
    </w:p>
    <w:p w:rsidR="005B1222" w:rsidRPr="00FE46F5" w:rsidRDefault="005B1222">
      <w:pPr>
        <w:rPr>
          <w:rFonts w:ascii="Arial" w:hAnsi="Arial" w:cs="Arial"/>
          <w:color w:val="000000" w:themeColor="text1"/>
        </w:rPr>
      </w:pP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_________________   _________   _________________________________________</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(должность)       (подпись)     (фамилия, имя, отчество (последнее -</w:t>
      </w:r>
    </w:p>
    <w:p w:rsidR="005B1222" w:rsidRPr="00FE46F5" w:rsidRDefault="005B1222">
      <w:pPr>
        <w:pStyle w:val="a8"/>
        <w:rPr>
          <w:rFonts w:ascii="Arial" w:hAnsi="Arial" w:cs="Arial"/>
          <w:color w:val="000000" w:themeColor="text1"/>
        </w:rPr>
      </w:pPr>
      <w:r w:rsidRPr="00FE46F5">
        <w:rPr>
          <w:rFonts w:ascii="Arial" w:hAnsi="Arial" w:cs="Arial"/>
          <w:color w:val="000000" w:themeColor="text1"/>
        </w:rPr>
        <w:t xml:space="preserve">                                             при наличии))</w:t>
      </w:r>
    </w:p>
    <w:p w:rsidR="005B1222" w:rsidRPr="00FE46F5" w:rsidRDefault="005B1222">
      <w:pPr>
        <w:rPr>
          <w:rFonts w:ascii="Arial" w:hAnsi="Arial" w:cs="Arial"/>
          <w:color w:val="000000" w:themeColor="text1"/>
        </w:rPr>
      </w:pPr>
    </w:p>
    <w:p w:rsidR="005B1222" w:rsidRPr="00FE46F5" w:rsidRDefault="005B1222">
      <w:pPr>
        <w:rPr>
          <w:rFonts w:ascii="Arial" w:hAnsi="Arial" w:cs="Arial"/>
          <w:color w:val="000000" w:themeColor="text1"/>
        </w:rPr>
      </w:pPr>
      <w:r w:rsidRPr="00FE46F5">
        <w:rPr>
          <w:rFonts w:ascii="Arial" w:hAnsi="Arial" w:cs="Arial"/>
          <w:color w:val="000000" w:themeColor="text1"/>
        </w:rPr>
        <w:t>Дата</w:t>
      </w:r>
    </w:p>
    <w:p w:rsidR="005B1222" w:rsidRDefault="005B1222"/>
    <w:p w:rsidR="005B1222" w:rsidRDefault="005B1222">
      <w:pPr>
        <w:ind w:firstLine="0"/>
        <w:jc w:val="left"/>
        <w:sectPr w:rsidR="005B1222" w:rsidSect="00A140B8">
          <w:headerReference w:type="default" r:id="rId89"/>
          <w:footerReference w:type="default" r:id="rId90"/>
          <w:pgSz w:w="11905" w:h="16837"/>
          <w:pgMar w:top="1134" w:right="851" w:bottom="1134" w:left="1701" w:header="720" w:footer="720" w:gutter="0"/>
          <w:cols w:space="720"/>
          <w:noEndnote/>
        </w:sectPr>
      </w:pPr>
    </w:p>
    <w:p w:rsidR="005B1222" w:rsidRPr="008945B2" w:rsidRDefault="00FE46F5">
      <w:pPr>
        <w:jc w:val="right"/>
        <w:rPr>
          <w:rStyle w:val="a3"/>
          <w:rFonts w:ascii="Arial" w:hAnsi="Arial" w:cs="Arial"/>
          <w:bCs/>
          <w:color w:val="000000" w:themeColor="text1"/>
        </w:rPr>
      </w:pPr>
      <w:bookmarkStart w:id="234" w:name="sub_3900"/>
      <w:r w:rsidRPr="008945B2">
        <w:rPr>
          <w:rStyle w:val="a3"/>
          <w:rFonts w:ascii="Arial" w:hAnsi="Arial" w:cs="Arial"/>
          <w:bCs/>
          <w:color w:val="000000" w:themeColor="text1"/>
        </w:rPr>
        <w:lastRenderedPageBreak/>
        <w:t>Приложение N 9</w:t>
      </w:r>
      <w:r w:rsidR="005B1222" w:rsidRPr="008945B2">
        <w:rPr>
          <w:rStyle w:val="a3"/>
          <w:rFonts w:ascii="Arial" w:hAnsi="Arial" w:cs="Arial"/>
          <w:bCs/>
          <w:color w:val="000000" w:themeColor="text1"/>
        </w:rPr>
        <w:br/>
        <w:t xml:space="preserve">к </w:t>
      </w:r>
      <w:hyperlink w:anchor="sub_3000" w:history="1">
        <w:r w:rsidR="005B1222" w:rsidRPr="008945B2">
          <w:rPr>
            <w:rStyle w:val="a4"/>
            <w:rFonts w:ascii="Arial" w:hAnsi="Arial" w:cs="Arial"/>
            <w:b/>
            <w:color w:val="000000" w:themeColor="text1"/>
          </w:rPr>
          <w:t>Административному регламенту</w:t>
        </w:r>
      </w:hyperlink>
      <w:r w:rsidR="005B1222" w:rsidRPr="008945B2">
        <w:rPr>
          <w:rStyle w:val="a3"/>
          <w:rFonts w:ascii="Arial" w:hAnsi="Arial" w:cs="Arial"/>
          <w:bCs/>
          <w:color w:val="000000" w:themeColor="text1"/>
        </w:rPr>
        <w:br/>
        <w:t xml:space="preserve">по предоставлению </w:t>
      </w:r>
      <w:r w:rsidRPr="008945B2">
        <w:rPr>
          <w:rStyle w:val="a3"/>
          <w:rFonts w:ascii="Arial" w:hAnsi="Arial" w:cs="Arial"/>
          <w:bCs/>
          <w:color w:val="000000" w:themeColor="text1"/>
        </w:rPr>
        <w:br/>
        <w:t>муниципальной)</w:t>
      </w:r>
      <w:r w:rsidR="005B1222" w:rsidRPr="008945B2">
        <w:rPr>
          <w:rStyle w:val="a3"/>
          <w:rFonts w:ascii="Arial" w:hAnsi="Arial" w:cs="Arial"/>
          <w:bCs/>
          <w:color w:val="000000" w:themeColor="text1"/>
        </w:rPr>
        <w:t>услуги</w:t>
      </w:r>
    </w:p>
    <w:bookmarkEnd w:id="234"/>
    <w:p w:rsidR="005B1222" w:rsidRPr="008945B2" w:rsidRDefault="005B1222">
      <w:pPr>
        <w:pStyle w:val="a6"/>
        <w:rPr>
          <w:rFonts w:ascii="Arial" w:hAnsi="Arial" w:cs="Arial"/>
          <w:color w:val="000000" w:themeColor="text1"/>
          <w:shd w:val="clear" w:color="auto" w:fill="F0F0F0"/>
        </w:rPr>
      </w:pPr>
    </w:p>
    <w:p w:rsidR="005B1222" w:rsidRPr="008945B2" w:rsidRDefault="005B1222">
      <w:pPr>
        <w:pStyle w:val="1"/>
        <w:rPr>
          <w:rFonts w:ascii="Arial" w:hAnsi="Arial" w:cs="Arial"/>
          <w:color w:val="000000" w:themeColor="text1"/>
        </w:rPr>
      </w:pPr>
      <w:r w:rsidRPr="008945B2">
        <w:rPr>
          <w:rFonts w:ascii="Arial" w:hAnsi="Arial" w:cs="Arial"/>
          <w:color w:val="000000" w:themeColor="text1"/>
        </w:rPr>
        <w:t xml:space="preserve">Состав, последовательность и сроки выполнения административных процедур (действий) при предоставлении </w:t>
      </w:r>
      <w:r w:rsidR="00355C4E" w:rsidRPr="008945B2">
        <w:rPr>
          <w:rFonts w:ascii="Arial" w:hAnsi="Arial" w:cs="Arial"/>
          <w:color w:val="000000" w:themeColor="text1"/>
        </w:rPr>
        <w:t>муниципальной</w:t>
      </w:r>
      <w:r w:rsidRPr="008945B2">
        <w:rPr>
          <w:rFonts w:ascii="Arial" w:hAnsi="Arial" w:cs="Arial"/>
          <w:color w:val="000000" w:themeColor="text1"/>
        </w:rPr>
        <w:t xml:space="preserve"> услуги</w:t>
      </w:r>
    </w:p>
    <w:p w:rsidR="005B1222" w:rsidRDefault="005B122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660"/>
        <w:gridCol w:w="1680"/>
        <w:gridCol w:w="2100"/>
        <w:gridCol w:w="1960"/>
        <w:gridCol w:w="1820"/>
        <w:gridCol w:w="2520"/>
      </w:tblGrid>
      <w:tr w:rsidR="005B1222">
        <w:tblPrEx>
          <w:tblCellMar>
            <w:top w:w="0" w:type="dxa"/>
            <w:bottom w:w="0" w:type="dxa"/>
          </w:tblCellMar>
        </w:tblPrEx>
        <w:tc>
          <w:tcPr>
            <w:tcW w:w="2240" w:type="dxa"/>
            <w:tcBorders>
              <w:top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Основание для начала административной процедуры</w:t>
            </w:r>
          </w:p>
        </w:tc>
        <w:tc>
          <w:tcPr>
            <w:tcW w:w="26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Содержание административных действий</w:t>
            </w:r>
          </w:p>
        </w:tc>
        <w:tc>
          <w:tcPr>
            <w:tcW w:w="168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Срок выполнения административных действий</w:t>
            </w:r>
          </w:p>
        </w:tc>
        <w:tc>
          <w:tcPr>
            <w:tcW w:w="210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Должностное лицо, ответственное за выполнение административного действия</w:t>
            </w:r>
          </w:p>
        </w:tc>
        <w:tc>
          <w:tcPr>
            <w:tcW w:w="19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Место выполнения административного действия/используемая информационная система</w:t>
            </w:r>
          </w:p>
        </w:tc>
        <w:tc>
          <w:tcPr>
            <w:tcW w:w="182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Критерии принятия решения</w:t>
            </w:r>
          </w:p>
        </w:tc>
        <w:tc>
          <w:tcPr>
            <w:tcW w:w="2520" w:type="dxa"/>
            <w:tcBorders>
              <w:top w:val="single" w:sz="4" w:space="0" w:color="auto"/>
              <w:left w:val="single" w:sz="4" w:space="0" w:color="auto"/>
              <w:bottom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Результат административного действия, способ фиксации</w:t>
            </w:r>
          </w:p>
        </w:tc>
      </w:tr>
      <w:tr w:rsidR="005B1222">
        <w:tblPrEx>
          <w:tblCellMar>
            <w:top w:w="0" w:type="dxa"/>
            <w:bottom w:w="0" w:type="dxa"/>
          </w:tblCellMar>
        </w:tblPrEx>
        <w:tc>
          <w:tcPr>
            <w:tcW w:w="2240" w:type="dxa"/>
            <w:tcBorders>
              <w:top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1</w:t>
            </w:r>
          </w:p>
        </w:tc>
        <w:tc>
          <w:tcPr>
            <w:tcW w:w="26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2</w:t>
            </w:r>
          </w:p>
        </w:tc>
        <w:tc>
          <w:tcPr>
            <w:tcW w:w="168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3</w:t>
            </w:r>
          </w:p>
        </w:tc>
        <w:tc>
          <w:tcPr>
            <w:tcW w:w="210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4</w:t>
            </w:r>
          </w:p>
        </w:tc>
        <w:tc>
          <w:tcPr>
            <w:tcW w:w="19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5</w:t>
            </w:r>
          </w:p>
        </w:tc>
        <w:tc>
          <w:tcPr>
            <w:tcW w:w="182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6</w:t>
            </w:r>
          </w:p>
        </w:tc>
        <w:tc>
          <w:tcPr>
            <w:tcW w:w="2520" w:type="dxa"/>
            <w:tcBorders>
              <w:top w:val="single" w:sz="4" w:space="0" w:color="auto"/>
              <w:left w:val="single" w:sz="4" w:space="0" w:color="auto"/>
              <w:bottom w:val="single" w:sz="4" w:space="0" w:color="auto"/>
            </w:tcBorders>
          </w:tcPr>
          <w:p w:rsidR="005B1222" w:rsidRPr="008945B2" w:rsidRDefault="005B1222">
            <w:pPr>
              <w:pStyle w:val="a7"/>
              <w:jc w:val="center"/>
              <w:rPr>
                <w:rFonts w:ascii="Arial" w:hAnsi="Arial" w:cs="Arial"/>
                <w:color w:val="000000" w:themeColor="text1"/>
                <w:sz w:val="22"/>
                <w:szCs w:val="22"/>
              </w:rPr>
            </w:pPr>
            <w:r w:rsidRPr="008945B2">
              <w:rPr>
                <w:rFonts w:ascii="Arial" w:hAnsi="Arial" w:cs="Arial"/>
                <w:color w:val="000000" w:themeColor="text1"/>
                <w:sz w:val="22"/>
                <w:szCs w:val="22"/>
              </w:rPr>
              <w:t>7</w:t>
            </w:r>
          </w:p>
        </w:tc>
      </w:tr>
      <w:tr w:rsidR="005B1222">
        <w:tblPrEx>
          <w:tblCellMar>
            <w:top w:w="0" w:type="dxa"/>
            <w:bottom w:w="0" w:type="dxa"/>
          </w:tblCellMar>
        </w:tblPrEx>
        <w:tc>
          <w:tcPr>
            <w:tcW w:w="14980" w:type="dxa"/>
            <w:gridSpan w:val="7"/>
            <w:tcBorders>
              <w:top w:val="single" w:sz="4" w:space="0" w:color="auto"/>
              <w:bottom w:val="single" w:sz="4" w:space="0" w:color="auto"/>
            </w:tcBorders>
          </w:tcPr>
          <w:p w:rsidR="005B1222" w:rsidRPr="008945B2" w:rsidRDefault="005B1222">
            <w:pPr>
              <w:pStyle w:val="a7"/>
              <w:rPr>
                <w:rFonts w:ascii="Arial" w:hAnsi="Arial" w:cs="Arial"/>
                <w:color w:val="000000" w:themeColor="text1"/>
                <w:sz w:val="22"/>
                <w:szCs w:val="22"/>
              </w:rPr>
            </w:pPr>
          </w:p>
          <w:p w:rsidR="005B1222" w:rsidRPr="008945B2" w:rsidRDefault="005B1222">
            <w:pPr>
              <w:pStyle w:val="a7"/>
              <w:jc w:val="center"/>
              <w:rPr>
                <w:rFonts w:ascii="Arial" w:hAnsi="Arial" w:cs="Arial"/>
                <w:color w:val="000000" w:themeColor="text1"/>
                <w:sz w:val="22"/>
                <w:szCs w:val="22"/>
              </w:rPr>
            </w:pPr>
            <w:bookmarkStart w:id="235" w:name="sub_3801"/>
            <w:r w:rsidRPr="008945B2">
              <w:rPr>
                <w:rFonts w:ascii="Arial" w:hAnsi="Arial" w:cs="Arial"/>
                <w:color w:val="000000" w:themeColor="text1"/>
                <w:sz w:val="22"/>
                <w:szCs w:val="22"/>
              </w:rPr>
              <w:t>1. Проверка документов и регистрация заявления</w:t>
            </w:r>
            <w:bookmarkEnd w:id="235"/>
          </w:p>
          <w:p w:rsidR="005B1222" w:rsidRPr="008945B2" w:rsidRDefault="005B1222">
            <w:pPr>
              <w:pStyle w:val="a7"/>
              <w:rPr>
                <w:rFonts w:ascii="Arial" w:hAnsi="Arial" w:cs="Arial"/>
                <w:color w:val="000000" w:themeColor="text1"/>
                <w:sz w:val="22"/>
                <w:szCs w:val="22"/>
              </w:rPr>
            </w:pPr>
          </w:p>
        </w:tc>
      </w:tr>
      <w:tr w:rsidR="005B1222">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Поступление заявления и документов для предоставления </w:t>
            </w:r>
            <w:r w:rsidR="00355C4E" w:rsidRPr="008945B2">
              <w:rPr>
                <w:rFonts w:ascii="Arial" w:hAnsi="Arial" w:cs="Arial"/>
                <w:color w:val="000000" w:themeColor="text1"/>
                <w:sz w:val="22"/>
                <w:szCs w:val="22"/>
              </w:rPr>
              <w:t>муниципальной</w:t>
            </w:r>
            <w:r w:rsidRPr="008945B2">
              <w:rPr>
                <w:rFonts w:ascii="Arial" w:hAnsi="Arial" w:cs="Arial"/>
                <w:color w:val="000000" w:themeColor="text1"/>
                <w:sz w:val="22"/>
                <w:szCs w:val="22"/>
              </w:rPr>
              <w:t xml:space="preserve"> услуги в Уполномоченный орган</w:t>
            </w:r>
          </w:p>
        </w:tc>
        <w:tc>
          <w:tcPr>
            <w:tcW w:w="26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Прием и проверка комплектности документов на наличие/отсутствие оснований для отказа в приеме документов, предусмотренных </w:t>
            </w:r>
            <w:hyperlink w:anchor="sub_3213" w:history="1">
              <w:r w:rsidRPr="008945B2">
                <w:rPr>
                  <w:rStyle w:val="a4"/>
                  <w:rFonts w:ascii="Arial" w:hAnsi="Arial" w:cs="Arial"/>
                  <w:color w:val="000000" w:themeColor="text1"/>
                  <w:sz w:val="22"/>
                  <w:szCs w:val="22"/>
                </w:rPr>
                <w:t>пунктом 2.12</w:t>
              </w:r>
            </w:hyperlink>
            <w:r w:rsidRPr="008945B2">
              <w:rPr>
                <w:rFonts w:ascii="Arial" w:hAnsi="Arial" w:cs="Arial"/>
                <w:color w:val="000000" w:themeColor="text1"/>
                <w:sz w:val="22"/>
                <w:szCs w:val="22"/>
              </w:rPr>
              <w:t xml:space="preserve"> 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1 рабочий день</w:t>
            </w:r>
          </w:p>
        </w:tc>
        <w:tc>
          <w:tcPr>
            <w:tcW w:w="2100" w:type="dxa"/>
            <w:vMerge w:val="restart"/>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Уполномоченного органа, ответственное за предоставление </w:t>
            </w:r>
            <w:r w:rsidR="00355C4E" w:rsidRPr="008945B2">
              <w:rPr>
                <w:rFonts w:ascii="Arial" w:hAnsi="Arial" w:cs="Arial"/>
                <w:color w:val="000000" w:themeColor="text1"/>
                <w:sz w:val="22"/>
                <w:szCs w:val="22"/>
              </w:rPr>
              <w:t>муниципальной</w:t>
            </w:r>
            <w:r w:rsidRPr="008945B2">
              <w:rPr>
                <w:rFonts w:ascii="Arial" w:hAnsi="Arial" w:cs="Arial"/>
                <w:color w:val="000000" w:themeColor="text1"/>
                <w:sz w:val="22"/>
                <w:szCs w:val="22"/>
              </w:rPr>
              <w:t xml:space="preserve"> услуги</w:t>
            </w:r>
          </w:p>
        </w:tc>
        <w:tc>
          <w:tcPr>
            <w:tcW w:w="1960" w:type="dxa"/>
            <w:vMerge w:val="restart"/>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Уполномоченный орган/ГИС</w:t>
            </w:r>
          </w:p>
        </w:tc>
        <w:tc>
          <w:tcPr>
            <w:tcW w:w="1820" w:type="dxa"/>
            <w:vMerge w:val="restart"/>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w:t>
            </w:r>
          </w:p>
        </w:tc>
        <w:tc>
          <w:tcPr>
            <w:tcW w:w="2520" w:type="dxa"/>
            <w:vMerge w:val="restart"/>
            <w:tcBorders>
              <w:top w:val="single" w:sz="4" w:space="0" w:color="auto"/>
              <w:left w:val="single" w:sz="4" w:space="0" w:color="auto"/>
              <w:bottom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w:t>
            </w:r>
          </w:p>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муниципальной услуги, и передача ему документов</w:t>
            </w:r>
          </w:p>
        </w:tc>
      </w:tr>
      <w:tr w:rsidR="005B122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6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В случае выявления оснований для отказа в приеме документов, направление заявителю в электронной форме в личный кабинет на </w:t>
            </w:r>
            <w:hyperlink r:id="rId91" w:history="1">
              <w:r w:rsidRPr="008945B2">
                <w:rPr>
                  <w:rStyle w:val="a4"/>
                  <w:rFonts w:ascii="Arial" w:hAnsi="Arial" w:cs="Arial"/>
                  <w:color w:val="000000" w:themeColor="text1"/>
                  <w:sz w:val="22"/>
                  <w:szCs w:val="22"/>
                </w:rPr>
                <w:t>ЕПГУ</w:t>
              </w:r>
            </w:hyperlink>
            <w:r w:rsidRPr="008945B2">
              <w:rPr>
                <w:rFonts w:ascii="Arial" w:hAnsi="Arial" w:cs="Arial"/>
                <w:color w:val="000000" w:themeColor="text1"/>
                <w:sz w:val="22"/>
                <w:szCs w:val="22"/>
              </w:rPr>
              <w:t xml:space="preserve"> решения об отказе в приеме документов, необходимых для предоставления </w:t>
            </w:r>
            <w:r w:rsidR="00355C4E" w:rsidRPr="008945B2">
              <w:rPr>
                <w:rFonts w:ascii="Arial" w:hAnsi="Arial" w:cs="Arial"/>
                <w:color w:val="000000" w:themeColor="text1"/>
                <w:sz w:val="22"/>
                <w:szCs w:val="22"/>
              </w:rPr>
              <w:t>муниципальной</w:t>
            </w:r>
            <w:r w:rsidRPr="008945B2">
              <w:rPr>
                <w:rFonts w:ascii="Arial" w:hAnsi="Arial" w:cs="Arial"/>
                <w:color w:val="000000" w:themeColor="text1"/>
                <w:sz w:val="22"/>
                <w:szCs w:val="22"/>
              </w:rPr>
              <w:t xml:space="preserve"> услуги</w:t>
            </w:r>
          </w:p>
        </w:tc>
        <w:tc>
          <w:tcPr>
            <w:tcW w:w="168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1 рабочий день</w:t>
            </w:r>
          </w:p>
        </w:tc>
        <w:tc>
          <w:tcPr>
            <w:tcW w:w="210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196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182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520" w:type="dxa"/>
            <w:vMerge/>
            <w:tcBorders>
              <w:top w:val="single" w:sz="4" w:space="0" w:color="auto"/>
              <w:left w:val="single" w:sz="4" w:space="0" w:color="auto"/>
              <w:bottom w:val="single" w:sz="4" w:space="0" w:color="auto"/>
            </w:tcBorders>
          </w:tcPr>
          <w:p w:rsidR="005B1222" w:rsidRPr="008945B2" w:rsidRDefault="005B1222">
            <w:pPr>
              <w:pStyle w:val="a7"/>
              <w:rPr>
                <w:rFonts w:ascii="Arial" w:hAnsi="Arial" w:cs="Arial"/>
                <w:color w:val="000000" w:themeColor="text1"/>
                <w:sz w:val="22"/>
                <w:szCs w:val="22"/>
              </w:rPr>
            </w:pPr>
          </w:p>
        </w:tc>
      </w:tr>
      <w:tr w:rsidR="005B122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6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w:t>
            </w:r>
            <w:hyperlink r:id="rId92" w:history="1">
              <w:r w:rsidRPr="008945B2">
                <w:rPr>
                  <w:rStyle w:val="a4"/>
                  <w:rFonts w:ascii="Arial" w:hAnsi="Arial" w:cs="Arial"/>
                  <w:color w:val="000000" w:themeColor="text1"/>
                  <w:sz w:val="22"/>
                  <w:szCs w:val="22"/>
                </w:rPr>
                <w:t>ЕПГУ</w:t>
              </w:r>
            </w:hyperlink>
            <w:r w:rsidRPr="008945B2">
              <w:rPr>
                <w:rFonts w:ascii="Arial" w:hAnsi="Arial" w:cs="Arial"/>
                <w:color w:val="000000" w:themeColor="text1"/>
                <w:sz w:val="22"/>
                <w:szCs w:val="22"/>
              </w:rPr>
              <w:t xml:space="preserve"> уведомления об отказе в приеме документов, необходимых для предоставления </w:t>
            </w:r>
            <w:r w:rsidR="00355C4E" w:rsidRPr="008945B2">
              <w:rPr>
                <w:rFonts w:ascii="Arial" w:hAnsi="Arial" w:cs="Arial"/>
                <w:color w:val="000000" w:themeColor="text1"/>
                <w:sz w:val="22"/>
                <w:szCs w:val="22"/>
              </w:rPr>
              <w:t>муниципальной</w:t>
            </w:r>
            <w:r w:rsidRPr="008945B2">
              <w:rPr>
                <w:rFonts w:ascii="Arial" w:hAnsi="Arial" w:cs="Arial"/>
                <w:color w:val="000000" w:themeColor="text1"/>
                <w:sz w:val="22"/>
                <w:szCs w:val="22"/>
              </w:rPr>
              <w:t xml:space="preserve"> услуги, с указанием причин отказа</w:t>
            </w:r>
          </w:p>
        </w:tc>
        <w:tc>
          <w:tcPr>
            <w:tcW w:w="168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10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196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182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520" w:type="dxa"/>
            <w:vMerge/>
            <w:tcBorders>
              <w:top w:val="single" w:sz="4" w:space="0" w:color="auto"/>
              <w:left w:val="single" w:sz="4" w:space="0" w:color="auto"/>
              <w:bottom w:val="single" w:sz="4" w:space="0" w:color="auto"/>
            </w:tcBorders>
          </w:tcPr>
          <w:p w:rsidR="005B1222" w:rsidRPr="008945B2" w:rsidRDefault="005B1222">
            <w:pPr>
              <w:pStyle w:val="a7"/>
              <w:rPr>
                <w:rFonts w:ascii="Arial" w:hAnsi="Arial" w:cs="Arial"/>
                <w:color w:val="000000" w:themeColor="text1"/>
                <w:sz w:val="22"/>
                <w:szCs w:val="22"/>
              </w:rPr>
            </w:pPr>
          </w:p>
        </w:tc>
      </w:tr>
      <w:tr w:rsidR="005B122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660" w:type="dxa"/>
            <w:tcBorders>
              <w:top w:val="single" w:sz="4" w:space="0" w:color="auto"/>
              <w:left w:val="single" w:sz="4" w:space="0" w:color="auto"/>
              <w:bottom w:val="single" w:sz="4" w:space="0" w:color="auto"/>
              <w:right w:val="single" w:sz="4" w:space="0" w:color="auto"/>
            </w:tcBorders>
          </w:tcPr>
          <w:p w:rsidR="005B1222" w:rsidRPr="008945B2" w:rsidRDefault="005B1222" w:rsidP="008945B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В случае отсутствия оснований для отказа в приеме документов, предусмотренных </w:t>
            </w:r>
            <w:r w:rsidR="008945B2">
              <w:rPr>
                <w:rFonts w:ascii="Arial" w:hAnsi="Arial" w:cs="Arial"/>
                <w:color w:val="000000" w:themeColor="text1"/>
                <w:sz w:val="22"/>
                <w:szCs w:val="22"/>
              </w:rPr>
              <w:t xml:space="preserve">пунктом 2.13 </w:t>
            </w:r>
            <w:r w:rsidRPr="008945B2">
              <w:rPr>
                <w:rFonts w:ascii="Arial" w:hAnsi="Arial" w:cs="Arial"/>
                <w:color w:val="000000" w:themeColor="text1"/>
                <w:sz w:val="22"/>
                <w:szCs w:val="22"/>
              </w:rPr>
              <w:t>Административного регламента, регистрация заявления в электронной базе данных по учету документов</w:t>
            </w:r>
          </w:p>
        </w:tc>
        <w:tc>
          <w:tcPr>
            <w:tcW w:w="1680" w:type="dxa"/>
            <w:vMerge w:val="restart"/>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1 рабочий день</w:t>
            </w:r>
          </w:p>
        </w:tc>
        <w:tc>
          <w:tcPr>
            <w:tcW w:w="210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должностное лицо Уполномоченного органа, ответственное за регистрацию корреспонденции</w:t>
            </w:r>
          </w:p>
        </w:tc>
        <w:tc>
          <w:tcPr>
            <w:tcW w:w="19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Уполномоченный орган/ГИС</w:t>
            </w:r>
          </w:p>
        </w:tc>
        <w:tc>
          <w:tcPr>
            <w:tcW w:w="182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520" w:type="dxa"/>
            <w:vMerge/>
            <w:tcBorders>
              <w:top w:val="single" w:sz="4" w:space="0" w:color="auto"/>
              <w:left w:val="single" w:sz="4" w:space="0" w:color="auto"/>
              <w:bottom w:val="single" w:sz="4" w:space="0" w:color="auto"/>
            </w:tcBorders>
          </w:tcPr>
          <w:p w:rsidR="005B1222" w:rsidRPr="008945B2" w:rsidRDefault="005B1222">
            <w:pPr>
              <w:pStyle w:val="a7"/>
              <w:rPr>
                <w:rFonts w:ascii="Arial" w:hAnsi="Arial" w:cs="Arial"/>
                <w:color w:val="000000" w:themeColor="text1"/>
                <w:sz w:val="22"/>
                <w:szCs w:val="22"/>
              </w:rPr>
            </w:pPr>
          </w:p>
        </w:tc>
      </w:tr>
      <w:tr w:rsidR="005B1222">
        <w:tblPrEx>
          <w:tblCellMar>
            <w:top w:w="0" w:type="dxa"/>
            <w:bottom w:w="0" w:type="dxa"/>
          </w:tblCellMar>
        </w:tblPrEx>
        <w:tc>
          <w:tcPr>
            <w:tcW w:w="2240" w:type="dxa"/>
            <w:vMerge/>
            <w:tcBorders>
              <w:top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6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Проверка заявления и документов представленных для получения муниципальной услуги</w:t>
            </w:r>
          </w:p>
        </w:tc>
        <w:tc>
          <w:tcPr>
            <w:tcW w:w="168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100" w:type="dxa"/>
            <w:vMerge w:val="restart"/>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8945B2">
              <w:rPr>
                <w:rFonts w:ascii="Arial" w:hAnsi="Arial" w:cs="Arial"/>
                <w:color w:val="000000" w:themeColor="text1"/>
                <w:sz w:val="22"/>
                <w:szCs w:val="22"/>
              </w:rPr>
              <w:t>муниципальной</w:t>
            </w:r>
            <w:r w:rsidRPr="008945B2">
              <w:rPr>
                <w:rFonts w:ascii="Arial" w:hAnsi="Arial" w:cs="Arial"/>
                <w:color w:val="000000" w:themeColor="text1"/>
                <w:sz w:val="22"/>
                <w:szCs w:val="22"/>
              </w:rPr>
              <w:t xml:space="preserve"> услуги</w:t>
            </w:r>
          </w:p>
        </w:tc>
        <w:tc>
          <w:tcPr>
            <w:tcW w:w="1960" w:type="dxa"/>
            <w:vMerge w:val="restart"/>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Уполномоченный орган/ГИС</w:t>
            </w:r>
          </w:p>
        </w:tc>
        <w:tc>
          <w:tcPr>
            <w:tcW w:w="182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w:t>
            </w:r>
          </w:p>
        </w:tc>
        <w:tc>
          <w:tcPr>
            <w:tcW w:w="2520" w:type="dxa"/>
            <w:vMerge w:val="restart"/>
            <w:tcBorders>
              <w:top w:val="single" w:sz="4" w:space="0" w:color="auto"/>
              <w:left w:val="single" w:sz="4" w:space="0" w:color="auto"/>
              <w:bottom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согласно </w:t>
            </w:r>
            <w:hyperlink w:anchor="sub_3800" w:history="1">
              <w:r w:rsidRPr="008945B2">
                <w:rPr>
                  <w:rStyle w:val="a4"/>
                  <w:rFonts w:ascii="Arial" w:hAnsi="Arial" w:cs="Arial"/>
                  <w:color w:val="000000" w:themeColor="text1"/>
                  <w:sz w:val="22"/>
                  <w:szCs w:val="22"/>
                </w:rPr>
                <w:t>Приложению N 8</w:t>
              </w:r>
            </w:hyperlink>
            <w:r w:rsidRPr="008945B2">
              <w:rPr>
                <w:rFonts w:ascii="Arial" w:hAnsi="Arial" w:cs="Arial"/>
                <w:color w:val="000000" w:themeColor="text1"/>
                <w:sz w:val="22"/>
                <w:szCs w:val="22"/>
              </w:rPr>
              <w:t xml:space="preserve"> к Административному регламенту</w:t>
            </w:r>
          </w:p>
        </w:tc>
      </w:tr>
      <w:tr w:rsidR="005B1222">
        <w:tblPrEx>
          <w:tblCellMar>
            <w:top w:w="0" w:type="dxa"/>
            <w:bottom w:w="0" w:type="dxa"/>
          </w:tblCellMar>
        </w:tblPrEx>
        <w:tc>
          <w:tcPr>
            <w:tcW w:w="2240" w:type="dxa"/>
            <w:vMerge/>
            <w:tcBorders>
              <w:top w:val="nil"/>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66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8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210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1960" w:type="dxa"/>
            <w:vMerge/>
            <w:tcBorders>
              <w:top w:val="single" w:sz="4" w:space="0" w:color="auto"/>
              <w:left w:val="single" w:sz="4" w:space="0" w:color="auto"/>
              <w:bottom w:val="single" w:sz="4" w:space="0" w:color="auto"/>
              <w:right w:val="single" w:sz="4" w:space="0" w:color="auto"/>
            </w:tcBorders>
          </w:tcPr>
          <w:p w:rsidR="005B1222" w:rsidRPr="008945B2" w:rsidRDefault="005B1222">
            <w:pPr>
              <w:pStyle w:val="a7"/>
              <w:rPr>
                <w:rFonts w:ascii="Arial" w:hAnsi="Arial" w:cs="Arial"/>
                <w:color w:val="000000" w:themeColor="text1"/>
                <w:sz w:val="22"/>
                <w:szCs w:val="22"/>
              </w:rPr>
            </w:pPr>
          </w:p>
        </w:tc>
        <w:tc>
          <w:tcPr>
            <w:tcW w:w="1820" w:type="dxa"/>
            <w:tcBorders>
              <w:top w:val="single" w:sz="4" w:space="0" w:color="auto"/>
              <w:left w:val="single" w:sz="4" w:space="0" w:color="auto"/>
              <w:bottom w:val="single" w:sz="4" w:space="0" w:color="auto"/>
              <w:right w:val="single" w:sz="4" w:space="0" w:color="auto"/>
            </w:tcBorders>
          </w:tcPr>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 xml:space="preserve">наличие/отсутствие оснований для отказа в приеме документов, предусмотренных </w:t>
            </w:r>
            <w:hyperlink w:anchor="sub_3213" w:history="1">
              <w:r w:rsidRPr="008945B2">
                <w:rPr>
                  <w:rStyle w:val="a4"/>
                  <w:rFonts w:ascii="Arial" w:hAnsi="Arial" w:cs="Arial"/>
                  <w:color w:val="000000" w:themeColor="text1"/>
                  <w:sz w:val="22"/>
                  <w:szCs w:val="22"/>
                </w:rPr>
                <w:t>пунктом 2.13</w:t>
              </w:r>
            </w:hyperlink>
          </w:p>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Административного</w:t>
            </w:r>
          </w:p>
          <w:p w:rsidR="005B1222" w:rsidRPr="008945B2" w:rsidRDefault="005B1222">
            <w:pPr>
              <w:pStyle w:val="a9"/>
              <w:rPr>
                <w:rFonts w:ascii="Arial" w:hAnsi="Arial" w:cs="Arial"/>
                <w:color w:val="000000" w:themeColor="text1"/>
                <w:sz w:val="22"/>
                <w:szCs w:val="22"/>
              </w:rPr>
            </w:pPr>
            <w:r w:rsidRPr="008945B2">
              <w:rPr>
                <w:rFonts w:ascii="Arial" w:hAnsi="Arial" w:cs="Arial"/>
                <w:color w:val="000000" w:themeColor="text1"/>
                <w:sz w:val="22"/>
                <w:szCs w:val="22"/>
              </w:rPr>
              <w:t>регламента</w:t>
            </w:r>
          </w:p>
        </w:tc>
        <w:tc>
          <w:tcPr>
            <w:tcW w:w="2520" w:type="dxa"/>
            <w:vMerge/>
            <w:tcBorders>
              <w:top w:val="single" w:sz="4" w:space="0" w:color="auto"/>
              <w:left w:val="single" w:sz="4" w:space="0" w:color="auto"/>
              <w:bottom w:val="single" w:sz="4" w:space="0" w:color="auto"/>
            </w:tcBorders>
          </w:tcPr>
          <w:p w:rsidR="005B1222" w:rsidRDefault="005B1222">
            <w:pPr>
              <w:pStyle w:val="a7"/>
            </w:pPr>
          </w:p>
        </w:tc>
      </w:tr>
    </w:tbl>
    <w:p w:rsidR="005B1222" w:rsidRDefault="005B1222" w:rsidP="008945B2">
      <w:pPr>
        <w:pStyle w:val="a6"/>
        <w:ind w:left="0"/>
        <w:rPr>
          <w:shd w:val="clear" w:color="auto" w:fill="F0F0F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660"/>
        <w:gridCol w:w="1680"/>
        <w:gridCol w:w="2100"/>
        <w:gridCol w:w="1960"/>
        <w:gridCol w:w="1820"/>
        <w:gridCol w:w="2520"/>
      </w:tblGrid>
      <w:tr w:rsidR="005B1222" w:rsidRPr="00EA0D68">
        <w:tblPrEx>
          <w:tblCellMar>
            <w:top w:w="0" w:type="dxa"/>
            <w:bottom w:w="0" w:type="dxa"/>
          </w:tblCellMar>
        </w:tblPrEx>
        <w:tc>
          <w:tcPr>
            <w:tcW w:w="14980" w:type="dxa"/>
            <w:gridSpan w:val="7"/>
            <w:tcBorders>
              <w:top w:val="single" w:sz="4" w:space="0" w:color="auto"/>
              <w:bottom w:val="single" w:sz="4" w:space="0" w:color="auto"/>
            </w:tcBorders>
          </w:tcPr>
          <w:p w:rsidR="005B1222" w:rsidRPr="00EA0D68" w:rsidRDefault="005B1222">
            <w:pPr>
              <w:pStyle w:val="a7"/>
              <w:rPr>
                <w:rFonts w:ascii="Arial" w:hAnsi="Arial" w:cs="Arial"/>
                <w:color w:val="000000" w:themeColor="text1"/>
                <w:sz w:val="22"/>
                <w:szCs w:val="22"/>
              </w:rPr>
            </w:pPr>
          </w:p>
          <w:p w:rsidR="005B1222" w:rsidRPr="00EA0D68" w:rsidRDefault="005B1222">
            <w:pPr>
              <w:pStyle w:val="a7"/>
              <w:jc w:val="center"/>
              <w:rPr>
                <w:rFonts w:ascii="Arial" w:hAnsi="Arial" w:cs="Arial"/>
                <w:color w:val="000000" w:themeColor="text1"/>
                <w:sz w:val="22"/>
                <w:szCs w:val="22"/>
              </w:rPr>
            </w:pPr>
            <w:bookmarkStart w:id="236" w:name="sub_3802"/>
            <w:r w:rsidRPr="00EA0D68">
              <w:rPr>
                <w:rFonts w:ascii="Arial" w:hAnsi="Arial" w:cs="Arial"/>
                <w:color w:val="000000" w:themeColor="text1"/>
                <w:sz w:val="22"/>
                <w:szCs w:val="22"/>
              </w:rPr>
              <w:t>2. Получение сведений посредством СМЭВ</w:t>
            </w:r>
            <w:bookmarkEnd w:id="236"/>
          </w:p>
          <w:p w:rsidR="005B1222" w:rsidRPr="00EA0D68" w:rsidRDefault="005B1222">
            <w:pPr>
              <w:pStyle w:val="a7"/>
              <w:rPr>
                <w:rFonts w:ascii="Arial" w:hAnsi="Arial" w:cs="Arial"/>
                <w:color w:val="000000" w:themeColor="text1"/>
                <w:sz w:val="22"/>
                <w:szCs w:val="22"/>
              </w:rPr>
            </w:pPr>
          </w:p>
        </w:tc>
      </w:tr>
      <w:tr w:rsidR="005B1222" w:rsidRPr="00EA0D68">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пакет зарегистрированных документов, поступивших должностному лицу, ответственному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26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направление межведомственных запросов в органы и организации, указанные в </w:t>
            </w:r>
            <w:hyperlink w:anchor="sub_3023" w:history="1">
              <w:r w:rsidRPr="00EA0D68">
                <w:rPr>
                  <w:rStyle w:val="a4"/>
                  <w:rFonts w:ascii="Arial" w:hAnsi="Arial" w:cs="Arial"/>
                  <w:color w:val="000000" w:themeColor="text1"/>
                  <w:sz w:val="22"/>
                  <w:szCs w:val="22"/>
                </w:rPr>
                <w:t>пункте 2.3</w:t>
              </w:r>
            </w:hyperlink>
            <w:r w:rsidRPr="00EA0D68">
              <w:rPr>
                <w:rFonts w:ascii="Arial" w:hAnsi="Arial" w:cs="Arial"/>
                <w:color w:val="000000" w:themeColor="text1"/>
                <w:sz w:val="22"/>
                <w:szCs w:val="22"/>
              </w:rPr>
              <w:t xml:space="preserve"> Административного регламента</w:t>
            </w:r>
          </w:p>
        </w:tc>
        <w:tc>
          <w:tcPr>
            <w:tcW w:w="168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в день регистрации заявления и документов</w:t>
            </w:r>
          </w:p>
        </w:tc>
        <w:tc>
          <w:tcPr>
            <w:tcW w:w="210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9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Уполномоченный орган/ГИС/СМЭВ</w:t>
            </w:r>
          </w:p>
        </w:tc>
        <w:tc>
          <w:tcPr>
            <w:tcW w:w="1820" w:type="dxa"/>
            <w:tcBorders>
              <w:top w:val="single" w:sz="4" w:space="0" w:color="auto"/>
              <w:left w:val="single" w:sz="4" w:space="0" w:color="auto"/>
              <w:bottom w:val="single" w:sz="4" w:space="0" w:color="auto"/>
              <w:right w:val="single" w:sz="4" w:space="0" w:color="auto"/>
            </w:tcBorders>
          </w:tcPr>
          <w:p w:rsidR="005B1222" w:rsidRPr="00EA0D68" w:rsidRDefault="005B1222" w:rsidP="00EF6D2D">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отсутствие документов, необходимых для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w:t>
            </w:r>
            <w:r w:rsidR="00EF6D2D">
              <w:rPr>
                <w:rFonts w:ascii="Arial" w:hAnsi="Arial" w:cs="Arial"/>
                <w:color w:val="000000" w:themeColor="text1"/>
                <w:sz w:val="22"/>
                <w:szCs w:val="22"/>
              </w:rPr>
              <w:t xml:space="preserve">ги, находящихся в распоряжении </w:t>
            </w:r>
            <w:r w:rsidRPr="00EA0D68">
              <w:rPr>
                <w:rFonts w:ascii="Arial" w:hAnsi="Arial" w:cs="Arial"/>
                <w:color w:val="000000" w:themeColor="text1"/>
                <w:sz w:val="22"/>
                <w:szCs w:val="22"/>
              </w:rPr>
              <w:t xml:space="preserve"> органов (организаций)</w:t>
            </w:r>
          </w:p>
        </w:tc>
        <w:tc>
          <w:tcPr>
            <w:tcW w:w="2520" w:type="dxa"/>
            <w:tcBorders>
              <w:top w:val="single" w:sz="4" w:space="0" w:color="auto"/>
              <w:left w:val="single" w:sz="4" w:space="0" w:color="auto"/>
              <w:bottom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направление межведомственного запроса в органы (организации), предоставляющие документы (сведения), предусмотренные </w:t>
            </w:r>
            <w:hyperlink w:anchor="sub_3211" w:history="1">
              <w:r w:rsidRPr="00EA0D68">
                <w:rPr>
                  <w:rStyle w:val="a4"/>
                  <w:rFonts w:ascii="Arial" w:hAnsi="Arial" w:cs="Arial"/>
                  <w:color w:val="000000" w:themeColor="text1"/>
                  <w:sz w:val="22"/>
                  <w:szCs w:val="22"/>
                </w:rPr>
                <w:t>пунктом 2.11</w:t>
              </w:r>
            </w:hyperlink>
            <w:r w:rsidRPr="00EA0D68">
              <w:rPr>
                <w:rFonts w:ascii="Arial" w:hAnsi="Arial" w:cs="Arial"/>
                <w:color w:val="000000" w:themeColor="text1"/>
                <w:sz w:val="22"/>
                <w:szCs w:val="22"/>
              </w:rPr>
              <w:t xml:space="preserve"> Административного регламента, в том числе с использованием СМЭВ</w:t>
            </w:r>
          </w:p>
        </w:tc>
      </w:tr>
      <w:tr w:rsidR="005B1222" w:rsidRPr="00EA0D68">
        <w:tblPrEx>
          <w:tblCellMar>
            <w:top w:w="0" w:type="dxa"/>
            <w:bottom w:w="0" w:type="dxa"/>
          </w:tblCellMar>
        </w:tblPrEx>
        <w:trPr>
          <w:trHeight w:val="276"/>
        </w:trPr>
        <w:tc>
          <w:tcPr>
            <w:tcW w:w="2240" w:type="dxa"/>
            <w:vMerge/>
            <w:tcBorders>
              <w:top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266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получение ответов на межведомственные запросы, формирование полного комплекта документов</w:t>
            </w:r>
          </w:p>
        </w:tc>
        <w:tc>
          <w:tcPr>
            <w:tcW w:w="168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0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96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Уполномоченный орган) /ГИС/СМЭВ</w:t>
            </w:r>
          </w:p>
        </w:tc>
        <w:tc>
          <w:tcPr>
            <w:tcW w:w="182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w:t>
            </w:r>
          </w:p>
        </w:tc>
        <w:tc>
          <w:tcPr>
            <w:tcW w:w="2520" w:type="dxa"/>
            <w:vMerge w:val="restart"/>
            <w:tcBorders>
              <w:top w:val="single" w:sz="4" w:space="0" w:color="auto"/>
              <w:left w:val="single" w:sz="4" w:space="0" w:color="auto"/>
              <w:bottom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получение документов (сведений), необходимых для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r>
      <w:tr w:rsidR="005B1222" w:rsidRPr="00EA0D68">
        <w:tblPrEx>
          <w:tblCellMar>
            <w:top w:w="0" w:type="dxa"/>
            <w:bottom w:w="0" w:type="dxa"/>
          </w:tblCellMar>
        </w:tblPrEx>
        <w:tc>
          <w:tcPr>
            <w:tcW w:w="14980" w:type="dxa"/>
            <w:gridSpan w:val="7"/>
            <w:tcBorders>
              <w:top w:val="single" w:sz="4" w:space="0" w:color="auto"/>
              <w:bottom w:val="single" w:sz="4" w:space="0" w:color="auto"/>
            </w:tcBorders>
          </w:tcPr>
          <w:p w:rsidR="005B1222" w:rsidRPr="00EA0D68" w:rsidRDefault="005B1222">
            <w:pPr>
              <w:pStyle w:val="a7"/>
              <w:rPr>
                <w:rFonts w:ascii="Arial" w:hAnsi="Arial" w:cs="Arial"/>
                <w:color w:val="000000" w:themeColor="text1"/>
                <w:sz w:val="22"/>
                <w:szCs w:val="22"/>
              </w:rPr>
            </w:pPr>
          </w:p>
          <w:p w:rsidR="005B1222" w:rsidRPr="00EA0D68" w:rsidRDefault="005B1222">
            <w:pPr>
              <w:pStyle w:val="a7"/>
              <w:jc w:val="center"/>
              <w:rPr>
                <w:rFonts w:ascii="Arial" w:hAnsi="Arial" w:cs="Arial"/>
                <w:color w:val="000000" w:themeColor="text1"/>
                <w:sz w:val="22"/>
                <w:szCs w:val="22"/>
              </w:rPr>
            </w:pPr>
            <w:bookmarkStart w:id="237" w:name="sub_3803"/>
            <w:r w:rsidRPr="00EA0D68">
              <w:rPr>
                <w:rFonts w:ascii="Arial" w:hAnsi="Arial" w:cs="Arial"/>
                <w:color w:val="000000" w:themeColor="text1"/>
                <w:sz w:val="22"/>
                <w:szCs w:val="22"/>
              </w:rPr>
              <w:t>3. Рассмотрение документов и сведений</w:t>
            </w:r>
            <w:bookmarkEnd w:id="237"/>
          </w:p>
          <w:p w:rsidR="005B1222" w:rsidRPr="00EA0D68" w:rsidRDefault="005B1222">
            <w:pPr>
              <w:pStyle w:val="a7"/>
              <w:rPr>
                <w:rFonts w:ascii="Arial" w:hAnsi="Arial" w:cs="Arial"/>
                <w:color w:val="000000" w:themeColor="text1"/>
                <w:sz w:val="22"/>
                <w:szCs w:val="22"/>
              </w:rPr>
            </w:pPr>
          </w:p>
        </w:tc>
      </w:tr>
      <w:tr w:rsidR="005B1222" w:rsidRPr="00EA0D68">
        <w:tblPrEx>
          <w:tblCellMar>
            <w:top w:w="0" w:type="dxa"/>
            <w:bottom w:w="0" w:type="dxa"/>
          </w:tblCellMar>
        </w:tblPrEx>
        <w:tc>
          <w:tcPr>
            <w:tcW w:w="2240" w:type="dxa"/>
            <w:tcBorders>
              <w:top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Пакет зарегистрированных документов, поступивших должностному лицу, ответственному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26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Проведение соответствия документов и сведений требованиям нормативных правовых актов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68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В день получения межведомственных запросов</w:t>
            </w:r>
          </w:p>
        </w:tc>
        <w:tc>
          <w:tcPr>
            <w:tcW w:w="210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9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Уполномоченный орган)/ГИС</w:t>
            </w:r>
          </w:p>
        </w:tc>
        <w:tc>
          <w:tcPr>
            <w:tcW w:w="182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основания отказа в предоставлении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предусмотренные </w:t>
            </w:r>
            <w:hyperlink w:anchor="sub_3217" w:history="1">
              <w:r w:rsidRPr="00EA0D68">
                <w:rPr>
                  <w:rStyle w:val="a4"/>
                  <w:rFonts w:ascii="Arial" w:hAnsi="Arial" w:cs="Arial"/>
                  <w:color w:val="000000" w:themeColor="text1"/>
                  <w:sz w:val="22"/>
                  <w:szCs w:val="22"/>
                </w:rPr>
                <w:t>пунктами 2.17</w:t>
              </w:r>
            </w:hyperlink>
            <w:r w:rsidRPr="00EA0D68">
              <w:rPr>
                <w:rFonts w:ascii="Arial" w:hAnsi="Arial" w:cs="Arial"/>
                <w:color w:val="000000" w:themeColor="text1"/>
                <w:sz w:val="22"/>
                <w:szCs w:val="22"/>
              </w:rPr>
              <w:t xml:space="preserve">, </w:t>
            </w:r>
            <w:hyperlink w:anchor="sub_3219" w:history="1">
              <w:r w:rsidRPr="00EA0D68">
                <w:rPr>
                  <w:rStyle w:val="a4"/>
                  <w:rFonts w:ascii="Arial" w:hAnsi="Arial" w:cs="Arial"/>
                  <w:color w:val="000000" w:themeColor="text1"/>
                  <w:sz w:val="22"/>
                  <w:szCs w:val="22"/>
                </w:rPr>
                <w:t>2.19</w:t>
              </w:r>
            </w:hyperlink>
            <w:r w:rsidRPr="00EA0D68">
              <w:rPr>
                <w:rFonts w:ascii="Arial" w:hAnsi="Arial" w:cs="Arial"/>
                <w:color w:val="000000" w:themeColor="text1"/>
                <w:sz w:val="22"/>
                <w:szCs w:val="22"/>
              </w:rPr>
              <w:t xml:space="preserve"> Административного регламента</w:t>
            </w:r>
          </w:p>
        </w:tc>
        <w:tc>
          <w:tcPr>
            <w:tcW w:w="2520" w:type="dxa"/>
            <w:tcBorders>
              <w:top w:val="single" w:sz="4" w:space="0" w:color="auto"/>
              <w:left w:val="single" w:sz="4" w:space="0" w:color="auto"/>
              <w:bottom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Проект результата предоставления услуги, согласно </w:t>
            </w:r>
            <w:hyperlink w:anchor="sub_3100" w:history="1">
              <w:r w:rsidRPr="00EA0D68">
                <w:rPr>
                  <w:rStyle w:val="a4"/>
                  <w:rFonts w:ascii="Arial" w:hAnsi="Arial" w:cs="Arial"/>
                  <w:color w:val="000000" w:themeColor="text1"/>
                  <w:sz w:val="22"/>
                  <w:szCs w:val="22"/>
                </w:rPr>
                <w:t>приложению N 1</w:t>
              </w:r>
            </w:hyperlink>
            <w:r w:rsidRPr="00EA0D68">
              <w:rPr>
                <w:rFonts w:ascii="Arial" w:hAnsi="Arial" w:cs="Arial"/>
                <w:color w:val="000000" w:themeColor="text1"/>
                <w:sz w:val="22"/>
                <w:szCs w:val="22"/>
              </w:rPr>
              <w:t xml:space="preserve">, </w:t>
            </w:r>
            <w:hyperlink w:anchor="sub_3200" w:history="1">
              <w:r w:rsidRPr="00EA0D68">
                <w:rPr>
                  <w:rStyle w:val="a4"/>
                  <w:rFonts w:ascii="Arial" w:hAnsi="Arial" w:cs="Arial"/>
                  <w:color w:val="000000" w:themeColor="text1"/>
                  <w:sz w:val="22"/>
                  <w:szCs w:val="22"/>
                </w:rPr>
                <w:t>N 2</w:t>
              </w:r>
            </w:hyperlink>
            <w:r w:rsidRPr="00EA0D68">
              <w:rPr>
                <w:rFonts w:ascii="Arial" w:hAnsi="Arial" w:cs="Arial"/>
                <w:color w:val="000000" w:themeColor="text1"/>
                <w:sz w:val="22"/>
                <w:szCs w:val="22"/>
              </w:rPr>
              <w:t xml:space="preserve">, </w:t>
            </w:r>
            <w:hyperlink w:anchor="sub_3300" w:history="1">
              <w:r w:rsidRPr="00EA0D68">
                <w:rPr>
                  <w:rStyle w:val="a4"/>
                  <w:rFonts w:ascii="Arial" w:hAnsi="Arial" w:cs="Arial"/>
                  <w:color w:val="000000" w:themeColor="text1"/>
                  <w:sz w:val="22"/>
                  <w:szCs w:val="22"/>
                </w:rPr>
                <w:t>N 3</w:t>
              </w:r>
            </w:hyperlink>
            <w:r w:rsidRPr="00EA0D68">
              <w:rPr>
                <w:rFonts w:ascii="Arial" w:hAnsi="Arial" w:cs="Arial"/>
                <w:color w:val="000000" w:themeColor="text1"/>
                <w:sz w:val="22"/>
                <w:szCs w:val="22"/>
              </w:rPr>
              <w:t xml:space="preserve">, </w:t>
            </w:r>
            <w:hyperlink w:anchor="sub_3400" w:history="1">
              <w:r w:rsidRPr="00EA0D68">
                <w:rPr>
                  <w:rStyle w:val="a4"/>
                  <w:rFonts w:ascii="Arial" w:hAnsi="Arial" w:cs="Arial"/>
                  <w:color w:val="000000" w:themeColor="text1"/>
                  <w:sz w:val="22"/>
                  <w:szCs w:val="22"/>
                </w:rPr>
                <w:t>N 4</w:t>
              </w:r>
            </w:hyperlink>
            <w:r w:rsidRPr="00EA0D68">
              <w:rPr>
                <w:rFonts w:ascii="Arial" w:hAnsi="Arial" w:cs="Arial"/>
                <w:color w:val="000000" w:themeColor="text1"/>
                <w:sz w:val="22"/>
                <w:szCs w:val="22"/>
              </w:rPr>
              <w:t xml:space="preserve"> к Административному регламенту</w:t>
            </w:r>
          </w:p>
        </w:tc>
      </w:tr>
      <w:tr w:rsidR="005B1222" w:rsidRPr="00EA0D68">
        <w:tblPrEx>
          <w:tblCellMar>
            <w:top w:w="0" w:type="dxa"/>
            <w:bottom w:w="0" w:type="dxa"/>
          </w:tblCellMar>
        </w:tblPrEx>
        <w:tc>
          <w:tcPr>
            <w:tcW w:w="14980" w:type="dxa"/>
            <w:gridSpan w:val="7"/>
            <w:tcBorders>
              <w:top w:val="single" w:sz="4" w:space="0" w:color="auto"/>
              <w:bottom w:val="single" w:sz="4" w:space="0" w:color="auto"/>
            </w:tcBorders>
          </w:tcPr>
          <w:p w:rsidR="005B1222" w:rsidRPr="00EA0D68" w:rsidRDefault="005B1222">
            <w:pPr>
              <w:pStyle w:val="a7"/>
              <w:rPr>
                <w:rFonts w:ascii="Arial" w:hAnsi="Arial" w:cs="Arial"/>
                <w:color w:val="000000" w:themeColor="text1"/>
                <w:sz w:val="22"/>
                <w:szCs w:val="22"/>
              </w:rPr>
            </w:pPr>
          </w:p>
          <w:p w:rsidR="005B1222" w:rsidRPr="00EA0D68" w:rsidRDefault="005B1222">
            <w:pPr>
              <w:pStyle w:val="a7"/>
              <w:jc w:val="center"/>
              <w:rPr>
                <w:rFonts w:ascii="Arial" w:hAnsi="Arial" w:cs="Arial"/>
                <w:color w:val="000000" w:themeColor="text1"/>
                <w:sz w:val="22"/>
                <w:szCs w:val="22"/>
              </w:rPr>
            </w:pPr>
            <w:bookmarkStart w:id="238" w:name="sub_3804"/>
            <w:r w:rsidRPr="00EA0D68">
              <w:rPr>
                <w:rFonts w:ascii="Arial" w:hAnsi="Arial" w:cs="Arial"/>
                <w:color w:val="000000" w:themeColor="text1"/>
                <w:sz w:val="22"/>
                <w:szCs w:val="22"/>
              </w:rPr>
              <w:t>4. Принятие решения</w:t>
            </w:r>
            <w:bookmarkEnd w:id="238"/>
          </w:p>
          <w:p w:rsidR="005B1222" w:rsidRPr="00EA0D68" w:rsidRDefault="005B1222">
            <w:pPr>
              <w:pStyle w:val="a7"/>
              <w:rPr>
                <w:rFonts w:ascii="Arial" w:hAnsi="Arial" w:cs="Arial"/>
                <w:color w:val="000000" w:themeColor="text1"/>
                <w:sz w:val="22"/>
                <w:szCs w:val="22"/>
              </w:rPr>
            </w:pPr>
          </w:p>
        </w:tc>
      </w:tr>
      <w:tr w:rsidR="005B1222" w:rsidRPr="00EA0D68">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Проект результата предоставления услуги, согласно </w:t>
            </w:r>
            <w:hyperlink w:anchor="sub_3100" w:history="1">
              <w:r w:rsidRPr="00EA0D68">
                <w:rPr>
                  <w:rStyle w:val="a4"/>
                  <w:rFonts w:ascii="Arial" w:hAnsi="Arial" w:cs="Arial"/>
                  <w:color w:val="000000" w:themeColor="text1"/>
                  <w:sz w:val="22"/>
                  <w:szCs w:val="22"/>
                </w:rPr>
                <w:t>приложению N 1</w:t>
              </w:r>
            </w:hyperlink>
            <w:r w:rsidRPr="00EA0D68">
              <w:rPr>
                <w:rFonts w:ascii="Arial" w:hAnsi="Arial" w:cs="Arial"/>
                <w:color w:val="000000" w:themeColor="text1"/>
                <w:sz w:val="22"/>
                <w:szCs w:val="22"/>
              </w:rPr>
              <w:t xml:space="preserve">, </w:t>
            </w:r>
            <w:hyperlink w:anchor="sub_3200" w:history="1">
              <w:r w:rsidRPr="00EA0D68">
                <w:rPr>
                  <w:rStyle w:val="a4"/>
                  <w:rFonts w:ascii="Arial" w:hAnsi="Arial" w:cs="Arial"/>
                  <w:color w:val="000000" w:themeColor="text1"/>
                  <w:sz w:val="22"/>
                  <w:szCs w:val="22"/>
                </w:rPr>
                <w:t>N 2</w:t>
              </w:r>
            </w:hyperlink>
            <w:r w:rsidRPr="00EA0D68">
              <w:rPr>
                <w:rFonts w:ascii="Arial" w:hAnsi="Arial" w:cs="Arial"/>
                <w:color w:val="000000" w:themeColor="text1"/>
                <w:sz w:val="22"/>
                <w:szCs w:val="22"/>
              </w:rPr>
              <w:t xml:space="preserve">, </w:t>
            </w:r>
            <w:hyperlink w:anchor="sub_3300" w:history="1">
              <w:r w:rsidRPr="00EA0D68">
                <w:rPr>
                  <w:rStyle w:val="a4"/>
                  <w:rFonts w:ascii="Arial" w:hAnsi="Arial" w:cs="Arial"/>
                  <w:color w:val="000000" w:themeColor="text1"/>
                  <w:sz w:val="22"/>
                  <w:szCs w:val="22"/>
                </w:rPr>
                <w:t>N 3</w:t>
              </w:r>
            </w:hyperlink>
            <w:r w:rsidRPr="00EA0D68">
              <w:rPr>
                <w:rFonts w:ascii="Arial" w:hAnsi="Arial" w:cs="Arial"/>
                <w:color w:val="000000" w:themeColor="text1"/>
                <w:sz w:val="22"/>
                <w:szCs w:val="22"/>
              </w:rPr>
              <w:t xml:space="preserve">, </w:t>
            </w:r>
            <w:hyperlink w:anchor="sub_3400" w:history="1">
              <w:r w:rsidRPr="00EA0D68">
                <w:rPr>
                  <w:rStyle w:val="a4"/>
                  <w:rFonts w:ascii="Arial" w:hAnsi="Arial" w:cs="Arial"/>
                  <w:color w:val="000000" w:themeColor="text1"/>
                  <w:sz w:val="22"/>
                  <w:szCs w:val="22"/>
                </w:rPr>
                <w:t>N 4</w:t>
              </w:r>
            </w:hyperlink>
            <w:r w:rsidRPr="00EA0D68">
              <w:rPr>
                <w:rFonts w:ascii="Arial" w:hAnsi="Arial" w:cs="Arial"/>
                <w:color w:val="000000" w:themeColor="text1"/>
                <w:sz w:val="22"/>
                <w:szCs w:val="22"/>
              </w:rPr>
              <w:t xml:space="preserve"> к Административному регламенту</w:t>
            </w:r>
          </w:p>
        </w:tc>
        <w:tc>
          <w:tcPr>
            <w:tcW w:w="26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Принятие решения о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или об отказе в предоставлении услуги</w:t>
            </w:r>
          </w:p>
        </w:tc>
        <w:tc>
          <w:tcPr>
            <w:tcW w:w="168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15 рабочих дней</w:t>
            </w:r>
          </w:p>
        </w:tc>
        <w:tc>
          <w:tcPr>
            <w:tcW w:w="210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Руководитель Уполномоченного органа) или иное уполномоченное им лицо</w:t>
            </w:r>
          </w:p>
        </w:tc>
        <w:tc>
          <w:tcPr>
            <w:tcW w:w="196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Уполномоченный орган) ГИС</w:t>
            </w:r>
          </w:p>
        </w:tc>
        <w:tc>
          <w:tcPr>
            <w:tcW w:w="182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w:t>
            </w:r>
          </w:p>
        </w:tc>
        <w:tc>
          <w:tcPr>
            <w:tcW w:w="2520" w:type="dxa"/>
            <w:vMerge w:val="restart"/>
            <w:tcBorders>
              <w:top w:val="single" w:sz="4" w:space="0" w:color="auto"/>
              <w:left w:val="single" w:sz="4" w:space="0" w:color="auto"/>
              <w:bottom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Результат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по форме приведенной в </w:t>
            </w:r>
            <w:hyperlink w:anchor="sub_3100" w:history="1">
              <w:r w:rsidRPr="00EA0D68">
                <w:rPr>
                  <w:rStyle w:val="a4"/>
                  <w:rFonts w:ascii="Arial" w:hAnsi="Arial" w:cs="Arial"/>
                  <w:color w:val="000000" w:themeColor="text1"/>
                  <w:sz w:val="22"/>
                  <w:szCs w:val="22"/>
                </w:rPr>
                <w:t>приложении N 1</w:t>
              </w:r>
            </w:hyperlink>
            <w:r w:rsidRPr="00EA0D68">
              <w:rPr>
                <w:rFonts w:ascii="Arial" w:hAnsi="Arial" w:cs="Arial"/>
                <w:color w:val="000000" w:themeColor="text1"/>
                <w:sz w:val="22"/>
                <w:szCs w:val="22"/>
              </w:rPr>
              <w:t xml:space="preserve">, </w:t>
            </w:r>
            <w:hyperlink w:anchor="sub_3200" w:history="1">
              <w:r w:rsidRPr="00EA0D68">
                <w:rPr>
                  <w:rStyle w:val="a4"/>
                  <w:rFonts w:ascii="Arial" w:hAnsi="Arial" w:cs="Arial"/>
                  <w:color w:val="000000" w:themeColor="text1"/>
                  <w:sz w:val="22"/>
                  <w:szCs w:val="22"/>
                </w:rPr>
                <w:t>N 2</w:t>
              </w:r>
            </w:hyperlink>
            <w:r w:rsidRPr="00EA0D68">
              <w:rPr>
                <w:rFonts w:ascii="Arial" w:hAnsi="Arial" w:cs="Arial"/>
                <w:color w:val="000000" w:themeColor="text1"/>
                <w:sz w:val="22"/>
                <w:szCs w:val="22"/>
              </w:rPr>
              <w:t xml:space="preserve">, </w:t>
            </w:r>
            <w:hyperlink w:anchor="sub_3300" w:history="1">
              <w:r w:rsidRPr="00EA0D68">
                <w:rPr>
                  <w:rStyle w:val="a4"/>
                  <w:rFonts w:ascii="Arial" w:hAnsi="Arial" w:cs="Arial"/>
                  <w:color w:val="000000" w:themeColor="text1"/>
                  <w:sz w:val="22"/>
                  <w:szCs w:val="22"/>
                </w:rPr>
                <w:t>N 3</w:t>
              </w:r>
            </w:hyperlink>
            <w:r w:rsidRPr="00EA0D68">
              <w:rPr>
                <w:rFonts w:ascii="Arial" w:hAnsi="Arial" w:cs="Arial"/>
                <w:color w:val="000000" w:themeColor="text1"/>
                <w:sz w:val="22"/>
                <w:szCs w:val="22"/>
              </w:rPr>
              <w:t xml:space="preserve">, </w:t>
            </w:r>
            <w:hyperlink w:anchor="sub_3400" w:history="1">
              <w:r w:rsidRPr="00EA0D68">
                <w:rPr>
                  <w:rStyle w:val="a4"/>
                  <w:rFonts w:ascii="Arial" w:hAnsi="Arial" w:cs="Arial"/>
                  <w:color w:val="000000" w:themeColor="text1"/>
                  <w:sz w:val="22"/>
                  <w:szCs w:val="22"/>
                </w:rPr>
                <w:t>N 4</w:t>
              </w:r>
            </w:hyperlink>
            <w:r w:rsidRPr="00EA0D68">
              <w:rPr>
                <w:rFonts w:ascii="Arial" w:hAnsi="Arial" w:cs="Arial"/>
                <w:color w:val="000000" w:themeColor="text1"/>
                <w:sz w:val="22"/>
                <w:szCs w:val="22"/>
              </w:rPr>
              <w:t xml:space="preserve"> к Административному регламенту, подписанные усиленной </w:t>
            </w:r>
            <w:hyperlink r:id="rId93" w:history="1">
              <w:r w:rsidRPr="00EA0D68">
                <w:rPr>
                  <w:rStyle w:val="a4"/>
                  <w:rFonts w:ascii="Arial" w:hAnsi="Arial" w:cs="Arial"/>
                  <w:color w:val="000000" w:themeColor="text1"/>
                  <w:sz w:val="22"/>
                  <w:szCs w:val="22"/>
                </w:rPr>
                <w:t>квалифицированной подписью</w:t>
              </w:r>
            </w:hyperlink>
          </w:p>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руководителем Уполномоченного органа или иного уполномоченного им лица</w:t>
            </w:r>
          </w:p>
        </w:tc>
      </w:tr>
      <w:tr w:rsidR="005B1222" w:rsidRPr="00EA0D68">
        <w:tblPrEx>
          <w:tblCellMar>
            <w:top w:w="0" w:type="dxa"/>
            <w:bottom w:w="0" w:type="dxa"/>
          </w:tblCellMar>
        </w:tblPrEx>
        <w:trPr>
          <w:trHeight w:val="276"/>
        </w:trPr>
        <w:tc>
          <w:tcPr>
            <w:tcW w:w="2240" w:type="dxa"/>
            <w:vMerge/>
            <w:tcBorders>
              <w:top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266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Формирование решения о предоставлении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или об отказе в предоставлении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680" w:type="dxa"/>
            <w:vMerge/>
            <w:tcBorders>
              <w:top w:val="single" w:sz="4" w:space="0" w:color="auto"/>
              <w:left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2100" w:type="dxa"/>
            <w:vMerge/>
            <w:tcBorders>
              <w:top w:val="single" w:sz="4" w:space="0" w:color="auto"/>
              <w:left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1960" w:type="dxa"/>
            <w:vMerge/>
            <w:tcBorders>
              <w:top w:val="single" w:sz="4" w:space="0" w:color="auto"/>
              <w:left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182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2520" w:type="dxa"/>
            <w:vMerge/>
            <w:tcBorders>
              <w:top w:val="single" w:sz="4" w:space="0" w:color="auto"/>
              <w:left w:val="single" w:sz="4" w:space="0" w:color="auto"/>
              <w:bottom w:val="single" w:sz="4" w:space="0" w:color="auto"/>
            </w:tcBorders>
          </w:tcPr>
          <w:p w:rsidR="005B1222" w:rsidRPr="00EA0D68" w:rsidRDefault="005B1222">
            <w:pPr>
              <w:pStyle w:val="a7"/>
              <w:rPr>
                <w:rFonts w:ascii="Arial" w:hAnsi="Arial" w:cs="Arial"/>
                <w:color w:val="000000" w:themeColor="text1"/>
                <w:sz w:val="22"/>
                <w:szCs w:val="22"/>
              </w:rPr>
            </w:pPr>
          </w:p>
        </w:tc>
      </w:tr>
      <w:tr w:rsidR="005B1222" w:rsidRPr="00EA0D68">
        <w:tblPrEx>
          <w:tblCellMar>
            <w:top w:w="0" w:type="dxa"/>
            <w:bottom w:w="0" w:type="dxa"/>
          </w:tblCellMar>
        </w:tblPrEx>
        <w:tc>
          <w:tcPr>
            <w:tcW w:w="14980" w:type="dxa"/>
            <w:gridSpan w:val="7"/>
            <w:tcBorders>
              <w:top w:val="single" w:sz="4" w:space="0" w:color="auto"/>
              <w:bottom w:val="single" w:sz="4" w:space="0" w:color="auto"/>
            </w:tcBorders>
          </w:tcPr>
          <w:p w:rsidR="005B1222" w:rsidRPr="00EA0D68" w:rsidRDefault="005B1222">
            <w:pPr>
              <w:pStyle w:val="a7"/>
              <w:rPr>
                <w:rFonts w:ascii="Arial" w:hAnsi="Arial" w:cs="Arial"/>
                <w:color w:val="000000" w:themeColor="text1"/>
                <w:sz w:val="22"/>
                <w:szCs w:val="22"/>
              </w:rPr>
            </w:pPr>
          </w:p>
          <w:p w:rsidR="005B1222" w:rsidRPr="00EA0D68" w:rsidRDefault="005B1222">
            <w:pPr>
              <w:pStyle w:val="a7"/>
              <w:jc w:val="center"/>
              <w:rPr>
                <w:rFonts w:ascii="Arial" w:hAnsi="Arial" w:cs="Arial"/>
                <w:color w:val="000000" w:themeColor="text1"/>
                <w:sz w:val="22"/>
                <w:szCs w:val="22"/>
              </w:rPr>
            </w:pPr>
            <w:bookmarkStart w:id="239" w:name="sub_3805"/>
            <w:r w:rsidRPr="00EA0D68">
              <w:rPr>
                <w:rFonts w:ascii="Arial" w:hAnsi="Arial" w:cs="Arial"/>
                <w:color w:val="000000" w:themeColor="text1"/>
                <w:sz w:val="22"/>
                <w:szCs w:val="22"/>
              </w:rPr>
              <w:t>5. Выдача результата</w:t>
            </w:r>
            <w:bookmarkEnd w:id="239"/>
          </w:p>
          <w:p w:rsidR="005B1222" w:rsidRPr="00EA0D68" w:rsidRDefault="005B1222">
            <w:pPr>
              <w:pStyle w:val="a7"/>
              <w:rPr>
                <w:rFonts w:ascii="Arial" w:hAnsi="Arial" w:cs="Arial"/>
                <w:color w:val="000000" w:themeColor="text1"/>
                <w:sz w:val="22"/>
                <w:szCs w:val="22"/>
              </w:rPr>
            </w:pPr>
          </w:p>
        </w:tc>
      </w:tr>
      <w:tr w:rsidR="005B1222" w:rsidRPr="00EA0D68">
        <w:tblPrEx>
          <w:tblCellMar>
            <w:top w:w="0" w:type="dxa"/>
            <w:bottom w:w="0" w:type="dxa"/>
          </w:tblCellMar>
        </w:tblPrEx>
        <w:tc>
          <w:tcPr>
            <w:tcW w:w="2240" w:type="dxa"/>
            <w:vMerge w:val="restart"/>
            <w:tcBorders>
              <w:top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формирование и регистрация результата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указанного в </w:t>
            </w:r>
            <w:hyperlink w:anchor="sub_3025" w:history="1">
              <w:r w:rsidRPr="00EA0D68">
                <w:rPr>
                  <w:rStyle w:val="a4"/>
                  <w:rFonts w:ascii="Arial" w:hAnsi="Arial" w:cs="Arial"/>
                  <w:color w:val="000000" w:themeColor="text1"/>
                  <w:sz w:val="22"/>
                  <w:szCs w:val="22"/>
                </w:rPr>
                <w:t>пунктах 2.5</w:t>
              </w:r>
            </w:hyperlink>
            <w:r w:rsidRPr="00EA0D68">
              <w:rPr>
                <w:rFonts w:ascii="Arial" w:hAnsi="Arial" w:cs="Arial"/>
                <w:color w:val="000000" w:themeColor="text1"/>
                <w:sz w:val="22"/>
                <w:szCs w:val="22"/>
              </w:rPr>
              <w:t xml:space="preserve">, </w:t>
            </w:r>
            <w:hyperlink w:anchor="sub_3026" w:history="1">
              <w:r w:rsidRPr="00EA0D68">
                <w:rPr>
                  <w:rStyle w:val="a4"/>
                  <w:rFonts w:ascii="Arial" w:hAnsi="Arial" w:cs="Arial"/>
                  <w:color w:val="000000" w:themeColor="text1"/>
                  <w:sz w:val="22"/>
                  <w:szCs w:val="22"/>
                </w:rPr>
                <w:t>2.6</w:t>
              </w:r>
            </w:hyperlink>
            <w:r w:rsidRPr="00EA0D68">
              <w:rPr>
                <w:rFonts w:ascii="Arial" w:hAnsi="Arial" w:cs="Arial"/>
                <w:color w:val="000000" w:themeColor="text1"/>
                <w:sz w:val="22"/>
                <w:szCs w:val="22"/>
              </w:rPr>
              <w:t xml:space="preserve"> Административного регламента, в форме электронного документа в ГИС</w:t>
            </w:r>
          </w:p>
        </w:tc>
        <w:tc>
          <w:tcPr>
            <w:tcW w:w="26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Регистрация результата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68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после окончания процедуры принятия решения (в общий срок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не включается)</w:t>
            </w:r>
          </w:p>
        </w:tc>
        <w:tc>
          <w:tcPr>
            <w:tcW w:w="210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9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Уполномоченный орган)/ГИС</w:t>
            </w:r>
          </w:p>
        </w:tc>
        <w:tc>
          <w:tcPr>
            <w:tcW w:w="182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2520" w:type="dxa"/>
            <w:tcBorders>
              <w:top w:val="single" w:sz="4" w:space="0" w:color="auto"/>
              <w:left w:val="single" w:sz="4" w:space="0" w:color="auto"/>
              <w:bottom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Внесение сведений о конечном результате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r>
      <w:tr w:rsidR="005B1222" w:rsidRPr="00EA0D68">
        <w:tblPrEx>
          <w:tblCellMar>
            <w:top w:w="0" w:type="dxa"/>
            <w:bottom w:w="0" w:type="dxa"/>
          </w:tblCellMar>
        </w:tblPrEx>
        <w:trPr>
          <w:trHeight w:val="276"/>
        </w:trPr>
        <w:tc>
          <w:tcPr>
            <w:tcW w:w="2240" w:type="dxa"/>
            <w:vMerge/>
            <w:tcBorders>
              <w:top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266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Направление в многофункциональный центр результата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указанного в </w:t>
            </w:r>
            <w:hyperlink w:anchor="sub_3025" w:history="1">
              <w:r w:rsidRPr="00EA0D68">
                <w:rPr>
                  <w:rStyle w:val="a4"/>
                  <w:rFonts w:ascii="Arial" w:hAnsi="Arial" w:cs="Arial"/>
                  <w:color w:val="000000" w:themeColor="text1"/>
                  <w:sz w:val="22"/>
                  <w:szCs w:val="22"/>
                </w:rPr>
                <w:t>пунктах 2.5</w:t>
              </w:r>
            </w:hyperlink>
            <w:r w:rsidRPr="00EA0D68">
              <w:rPr>
                <w:rFonts w:ascii="Arial" w:hAnsi="Arial" w:cs="Arial"/>
                <w:color w:val="000000" w:themeColor="text1"/>
                <w:sz w:val="22"/>
                <w:szCs w:val="22"/>
              </w:rPr>
              <w:t xml:space="preserve">, </w:t>
            </w:r>
            <w:hyperlink w:anchor="sub_3026" w:history="1">
              <w:r w:rsidRPr="00EA0D68">
                <w:rPr>
                  <w:rStyle w:val="a4"/>
                  <w:rFonts w:ascii="Arial" w:hAnsi="Arial" w:cs="Arial"/>
                  <w:color w:val="000000" w:themeColor="text1"/>
                  <w:sz w:val="22"/>
                  <w:szCs w:val="22"/>
                </w:rPr>
                <w:t>2.6</w:t>
              </w:r>
            </w:hyperlink>
            <w:r w:rsidRPr="00EA0D68">
              <w:rPr>
                <w:rFonts w:ascii="Arial" w:hAnsi="Arial" w:cs="Arial"/>
                <w:color w:val="000000" w:themeColor="text1"/>
                <w:sz w:val="22"/>
                <w:szCs w:val="22"/>
              </w:rPr>
              <w:t xml:space="preserve"> Административного регламента, в форме электронного документа, подписанного усиленной </w:t>
            </w:r>
            <w:hyperlink r:id="rId94" w:history="1">
              <w:r w:rsidRPr="00EA0D68">
                <w:rPr>
                  <w:rStyle w:val="a4"/>
                  <w:rFonts w:ascii="Arial" w:hAnsi="Arial" w:cs="Arial"/>
                  <w:color w:val="000000" w:themeColor="text1"/>
                  <w:sz w:val="22"/>
                  <w:szCs w:val="22"/>
                </w:rPr>
                <w:t>квалифицированной электронной подписью</w:t>
              </w:r>
            </w:hyperlink>
            <w:r w:rsidRPr="00EA0D68">
              <w:rPr>
                <w:rFonts w:ascii="Arial" w:hAnsi="Arial" w:cs="Arial"/>
                <w:color w:val="000000" w:themeColor="text1"/>
                <w:sz w:val="22"/>
                <w:szCs w:val="22"/>
              </w:rPr>
              <w:t xml:space="preserve"> уполномоченного должностного лица Уполномоченного органа</w:t>
            </w:r>
          </w:p>
        </w:tc>
        <w:tc>
          <w:tcPr>
            <w:tcW w:w="168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в сроки, установленные соглашением о взаимодействии между Уполномоченным органом и многофункциональным центром</w:t>
            </w:r>
          </w:p>
        </w:tc>
        <w:tc>
          <w:tcPr>
            <w:tcW w:w="210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96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Уполномоченный орган)/АИС МФЦ</w:t>
            </w:r>
          </w:p>
        </w:tc>
        <w:tc>
          <w:tcPr>
            <w:tcW w:w="1820" w:type="dxa"/>
            <w:vMerge w:val="restart"/>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Указание заявителем в Запросе способа выдачи результата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в многофункциональном центре, а также подача Запроса через многофункциональный центр</w:t>
            </w:r>
          </w:p>
        </w:tc>
        <w:tc>
          <w:tcPr>
            <w:tcW w:w="2520" w:type="dxa"/>
            <w:vMerge w:val="restart"/>
            <w:tcBorders>
              <w:top w:val="single" w:sz="4" w:space="0" w:color="auto"/>
              <w:left w:val="single" w:sz="4" w:space="0" w:color="auto"/>
              <w:bottom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выдача результата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r>
      <w:tr w:rsidR="005B1222" w:rsidRPr="00EA0D68">
        <w:tblPrEx>
          <w:tblCellMar>
            <w:top w:w="0" w:type="dxa"/>
            <w:bottom w:w="0" w:type="dxa"/>
          </w:tblCellMar>
        </w:tblPrEx>
        <w:tc>
          <w:tcPr>
            <w:tcW w:w="2240" w:type="dxa"/>
            <w:vMerge/>
            <w:tcBorders>
              <w:top w:val="nil"/>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26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Направление заявителю результата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в личный кабинет на </w:t>
            </w:r>
            <w:hyperlink r:id="rId95" w:history="1">
              <w:r w:rsidRPr="00EA0D68">
                <w:rPr>
                  <w:rStyle w:val="a4"/>
                  <w:rFonts w:ascii="Arial" w:hAnsi="Arial" w:cs="Arial"/>
                  <w:color w:val="000000" w:themeColor="text1"/>
                  <w:sz w:val="22"/>
                  <w:szCs w:val="22"/>
                </w:rPr>
                <w:t>ЕПГУ</w:t>
              </w:r>
            </w:hyperlink>
          </w:p>
        </w:tc>
        <w:tc>
          <w:tcPr>
            <w:tcW w:w="168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В день регистрации результата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210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9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ГИС</w:t>
            </w:r>
          </w:p>
        </w:tc>
        <w:tc>
          <w:tcPr>
            <w:tcW w:w="182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7"/>
              <w:rPr>
                <w:rFonts w:ascii="Arial" w:hAnsi="Arial" w:cs="Arial"/>
                <w:color w:val="000000" w:themeColor="text1"/>
                <w:sz w:val="22"/>
                <w:szCs w:val="22"/>
              </w:rPr>
            </w:pPr>
          </w:p>
        </w:tc>
        <w:tc>
          <w:tcPr>
            <w:tcW w:w="2520" w:type="dxa"/>
            <w:tcBorders>
              <w:top w:val="single" w:sz="4" w:space="0" w:color="auto"/>
              <w:left w:val="single" w:sz="4" w:space="0" w:color="auto"/>
              <w:bottom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Результат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направленный заявителю на личный кабинет на </w:t>
            </w:r>
            <w:hyperlink r:id="rId96" w:history="1">
              <w:r w:rsidRPr="00EA0D68">
                <w:rPr>
                  <w:rStyle w:val="a4"/>
                  <w:rFonts w:ascii="Arial" w:hAnsi="Arial" w:cs="Arial"/>
                  <w:color w:val="000000" w:themeColor="text1"/>
                  <w:sz w:val="22"/>
                  <w:szCs w:val="22"/>
                </w:rPr>
                <w:t>ЕПГУ</w:t>
              </w:r>
            </w:hyperlink>
          </w:p>
        </w:tc>
      </w:tr>
      <w:tr w:rsidR="005B1222" w:rsidRPr="00EA0D68">
        <w:tblPrEx>
          <w:tblCellMar>
            <w:top w:w="0" w:type="dxa"/>
            <w:bottom w:w="0" w:type="dxa"/>
          </w:tblCellMar>
        </w:tblPrEx>
        <w:tc>
          <w:tcPr>
            <w:tcW w:w="14980" w:type="dxa"/>
            <w:gridSpan w:val="7"/>
            <w:tcBorders>
              <w:top w:val="single" w:sz="4" w:space="0" w:color="auto"/>
              <w:bottom w:val="single" w:sz="4" w:space="0" w:color="auto"/>
            </w:tcBorders>
          </w:tcPr>
          <w:p w:rsidR="005B1222" w:rsidRPr="00EA0D68" w:rsidRDefault="005B1222">
            <w:pPr>
              <w:pStyle w:val="a7"/>
              <w:rPr>
                <w:rFonts w:ascii="Arial" w:hAnsi="Arial" w:cs="Arial"/>
                <w:color w:val="000000" w:themeColor="text1"/>
                <w:sz w:val="22"/>
                <w:szCs w:val="22"/>
              </w:rPr>
            </w:pPr>
          </w:p>
          <w:p w:rsidR="005B1222" w:rsidRPr="00EA0D68" w:rsidRDefault="005B1222">
            <w:pPr>
              <w:pStyle w:val="a7"/>
              <w:jc w:val="center"/>
              <w:rPr>
                <w:rFonts w:ascii="Arial" w:hAnsi="Arial" w:cs="Arial"/>
                <w:color w:val="000000" w:themeColor="text1"/>
                <w:sz w:val="22"/>
                <w:szCs w:val="22"/>
              </w:rPr>
            </w:pPr>
            <w:bookmarkStart w:id="240" w:name="sub_3806"/>
            <w:r w:rsidRPr="00EA0D68">
              <w:rPr>
                <w:rFonts w:ascii="Arial" w:hAnsi="Arial" w:cs="Arial"/>
                <w:color w:val="000000" w:themeColor="text1"/>
                <w:sz w:val="22"/>
                <w:szCs w:val="22"/>
              </w:rPr>
              <w:t xml:space="preserve">6. Внесение результата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в реестр решений</w:t>
            </w:r>
            <w:bookmarkEnd w:id="240"/>
          </w:p>
          <w:p w:rsidR="005B1222" w:rsidRPr="00EA0D68" w:rsidRDefault="005B1222">
            <w:pPr>
              <w:pStyle w:val="a7"/>
              <w:rPr>
                <w:rFonts w:ascii="Arial" w:hAnsi="Arial" w:cs="Arial"/>
                <w:color w:val="000000" w:themeColor="text1"/>
                <w:sz w:val="22"/>
                <w:szCs w:val="22"/>
              </w:rPr>
            </w:pPr>
          </w:p>
        </w:tc>
      </w:tr>
      <w:tr w:rsidR="005B1222" w:rsidRPr="00EA0D68">
        <w:tblPrEx>
          <w:tblCellMar>
            <w:top w:w="0" w:type="dxa"/>
            <w:bottom w:w="0" w:type="dxa"/>
          </w:tblCellMar>
        </w:tblPrEx>
        <w:tc>
          <w:tcPr>
            <w:tcW w:w="2240" w:type="dxa"/>
            <w:tcBorders>
              <w:top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Формирование и регистрация результата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 указанного в </w:t>
            </w:r>
            <w:hyperlink w:anchor="sub_3025" w:history="1">
              <w:r w:rsidRPr="00EA0D68">
                <w:rPr>
                  <w:rStyle w:val="a4"/>
                  <w:rFonts w:ascii="Arial" w:hAnsi="Arial" w:cs="Arial"/>
                  <w:color w:val="000000" w:themeColor="text1"/>
                  <w:sz w:val="22"/>
                  <w:szCs w:val="22"/>
                </w:rPr>
                <w:t>пунктах 2.5</w:t>
              </w:r>
            </w:hyperlink>
            <w:r w:rsidRPr="00EA0D68">
              <w:rPr>
                <w:rFonts w:ascii="Arial" w:hAnsi="Arial" w:cs="Arial"/>
                <w:color w:val="000000" w:themeColor="text1"/>
                <w:sz w:val="22"/>
                <w:szCs w:val="22"/>
              </w:rPr>
              <w:t xml:space="preserve">, </w:t>
            </w:r>
            <w:hyperlink w:anchor="sub_3026" w:history="1">
              <w:r w:rsidRPr="00EA0D68">
                <w:rPr>
                  <w:rStyle w:val="a4"/>
                  <w:rFonts w:ascii="Arial" w:hAnsi="Arial" w:cs="Arial"/>
                  <w:color w:val="000000" w:themeColor="text1"/>
                  <w:sz w:val="22"/>
                  <w:szCs w:val="22"/>
                </w:rPr>
                <w:t>2.6</w:t>
              </w:r>
            </w:hyperlink>
            <w:r w:rsidRPr="00EA0D68">
              <w:rPr>
                <w:rFonts w:ascii="Arial" w:hAnsi="Arial" w:cs="Arial"/>
                <w:color w:val="000000" w:themeColor="text1"/>
                <w:sz w:val="22"/>
                <w:szCs w:val="22"/>
              </w:rPr>
              <w:t xml:space="preserve"> Административного регламента, в форме электронного документа в ГИС</w:t>
            </w:r>
          </w:p>
        </w:tc>
        <w:tc>
          <w:tcPr>
            <w:tcW w:w="26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Внесение сведений о результате предоставления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указанном в </w:t>
            </w:r>
            <w:hyperlink w:anchor="sub_3025" w:history="1">
              <w:r w:rsidRPr="00EA0D68">
                <w:rPr>
                  <w:rStyle w:val="a4"/>
                  <w:rFonts w:ascii="Arial" w:hAnsi="Arial" w:cs="Arial"/>
                  <w:color w:val="000000" w:themeColor="text1"/>
                  <w:sz w:val="22"/>
                  <w:szCs w:val="22"/>
                </w:rPr>
                <w:t>пунктах 2.5</w:t>
              </w:r>
            </w:hyperlink>
            <w:r w:rsidRPr="00EA0D68">
              <w:rPr>
                <w:rFonts w:ascii="Arial" w:hAnsi="Arial" w:cs="Arial"/>
                <w:color w:val="000000" w:themeColor="text1"/>
                <w:sz w:val="22"/>
                <w:szCs w:val="22"/>
              </w:rPr>
              <w:t xml:space="preserve">, </w:t>
            </w:r>
            <w:hyperlink w:anchor="sub_3026" w:history="1">
              <w:r w:rsidRPr="00EA0D68">
                <w:rPr>
                  <w:rStyle w:val="a4"/>
                  <w:rFonts w:ascii="Arial" w:hAnsi="Arial" w:cs="Arial"/>
                  <w:color w:val="000000" w:themeColor="text1"/>
                  <w:sz w:val="22"/>
                  <w:szCs w:val="22"/>
                </w:rPr>
                <w:t>2.6</w:t>
              </w:r>
            </w:hyperlink>
          </w:p>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Административного регламента, в реестр решений</w:t>
            </w:r>
          </w:p>
        </w:tc>
        <w:tc>
          <w:tcPr>
            <w:tcW w:w="168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1 рабочий день</w:t>
            </w:r>
          </w:p>
        </w:tc>
        <w:tc>
          <w:tcPr>
            <w:tcW w:w="210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должностное лицо Уполномоченного органа, ответственное за предоставление </w:t>
            </w:r>
            <w:r w:rsidR="00355C4E" w:rsidRPr="00EA0D68">
              <w:rPr>
                <w:rFonts w:ascii="Arial" w:hAnsi="Arial" w:cs="Arial"/>
                <w:color w:val="000000" w:themeColor="text1"/>
                <w:sz w:val="22"/>
                <w:szCs w:val="22"/>
              </w:rPr>
              <w:t>муниципальной</w:t>
            </w:r>
            <w:r w:rsidRPr="00EA0D68">
              <w:rPr>
                <w:rFonts w:ascii="Arial" w:hAnsi="Arial" w:cs="Arial"/>
                <w:color w:val="000000" w:themeColor="text1"/>
                <w:sz w:val="22"/>
                <w:szCs w:val="22"/>
              </w:rPr>
              <w:t xml:space="preserve"> услуги</w:t>
            </w:r>
          </w:p>
        </w:tc>
        <w:tc>
          <w:tcPr>
            <w:tcW w:w="196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ГИС</w:t>
            </w:r>
          </w:p>
        </w:tc>
        <w:tc>
          <w:tcPr>
            <w:tcW w:w="1820" w:type="dxa"/>
            <w:tcBorders>
              <w:top w:val="single" w:sz="4" w:space="0" w:color="auto"/>
              <w:left w:val="single" w:sz="4" w:space="0" w:color="auto"/>
              <w:bottom w:val="single" w:sz="4" w:space="0" w:color="auto"/>
              <w:right w:val="single" w:sz="4" w:space="0" w:color="auto"/>
            </w:tcBorders>
          </w:tcPr>
          <w:p w:rsidR="005B1222" w:rsidRPr="00EA0D68" w:rsidRDefault="005B1222">
            <w:pPr>
              <w:pStyle w:val="a9"/>
              <w:rPr>
                <w:rFonts w:ascii="Arial" w:hAnsi="Arial" w:cs="Arial"/>
                <w:color w:val="000000" w:themeColor="text1"/>
                <w:sz w:val="22"/>
                <w:szCs w:val="22"/>
              </w:rPr>
            </w:pPr>
            <w:r w:rsidRPr="00EA0D68">
              <w:rPr>
                <w:rFonts w:ascii="Arial" w:hAnsi="Arial" w:cs="Arial"/>
                <w:color w:val="000000" w:themeColor="text1"/>
                <w:sz w:val="22"/>
                <w:szCs w:val="22"/>
              </w:rPr>
              <w:t>-</w:t>
            </w:r>
          </w:p>
        </w:tc>
        <w:tc>
          <w:tcPr>
            <w:tcW w:w="2520" w:type="dxa"/>
            <w:tcBorders>
              <w:top w:val="single" w:sz="4" w:space="0" w:color="auto"/>
              <w:left w:val="single" w:sz="4" w:space="0" w:color="auto"/>
              <w:bottom w:val="single" w:sz="4" w:space="0" w:color="auto"/>
            </w:tcBorders>
          </w:tcPr>
          <w:p w:rsidR="005B1222" w:rsidRPr="00EA0D68" w:rsidRDefault="005B1222" w:rsidP="00EF6D2D">
            <w:pPr>
              <w:pStyle w:val="a9"/>
              <w:rPr>
                <w:rFonts w:ascii="Arial" w:hAnsi="Arial" w:cs="Arial"/>
                <w:color w:val="000000" w:themeColor="text1"/>
                <w:sz w:val="22"/>
                <w:szCs w:val="22"/>
              </w:rPr>
            </w:pPr>
            <w:r w:rsidRPr="00EA0D68">
              <w:rPr>
                <w:rFonts w:ascii="Arial" w:hAnsi="Arial" w:cs="Arial"/>
                <w:color w:val="000000" w:themeColor="text1"/>
                <w:sz w:val="22"/>
                <w:szCs w:val="22"/>
              </w:rPr>
              <w:t xml:space="preserve">Результат предоставления муниципальной услуги, указанный в </w:t>
            </w:r>
            <w:hyperlink w:anchor="sub_3025" w:history="1">
              <w:r w:rsidRPr="00EA0D68">
                <w:rPr>
                  <w:rStyle w:val="a4"/>
                  <w:rFonts w:ascii="Arial" w:hAnsi="Arial" w:cs="Arial"/>
                  <w:color w:val="000000" w:themeColor="text1"/>
                  <w:sz w:val="22"/>
                  <w:szCs w:val="22"/>
                </w:rPr>
                <w:t>пунктах 2.5</w:t>
              </w:r>
            </w:hyperlink>
            <w:r w:rsidRPr="00EA0D68">
              <w:rPr>
                <w:rFonts w:ascii="Arial" w:hAnsi="Arial" w:cs="Arial"/>
                <w:color w:val="000000" w:themeColor="text1"/>
                <w:sz w:val="22"/>
                <w:szCs w:val="22"/>
              </w:rPr>
              <w:t xml:space="preserve">, </w:t>
            </w:r>
            <w:hyperlink w:anchor="sub_3026" w:history="1">
              <w:r w:rsidRPr="00EA0D68">
                <w:rPr>
                  <w:rStyle w:val="a4"/>
                  <w:rFonts w:ascii="Arial" w:hAnsi="Arial" w:cs="Arial"/>
                  <w:color w:val="000000" w:themeColor="text1"/>
                  <w:sz w:val="22"/>
                  <w:szCs w:val="22"/>
                </w:rPr>
                <w:t>2.6</w:t>
              </w:r>
            </w:hyperlink>
            <w:r w:rsidRPr="00EA0D68">
              <w:rPr>
                <w:rFonts w:ascii="Arial" w:hAnsi="Arial" w:cs="Arial"/>
                <w:color w:val="000000" w:themeColor="text1"/>
                <w:sz w:val="22"/>
                <w:szCs w:val="22"/>
              </w:rPr>
              <w:t xml:space="preserve"> Административного регламента внесен в реестр</w:t>
            </w:r>
          </w:p>
        </w:tc>
      </w:tr>
    </w:tbl>
    <w:p w:rsidR="005B1222" w:rsidRPr="00EA0D68" w:rsidRDefault="005B1222">
      <w:pPr>
        <w:rPr>
          <w:rFonts w:ascii="Arial" w:hAnsi="Arial" w:cs="Arial"/>
          <w:color w:val="000000" w:themeColor="text1"/>
          <w:sz w:val="22"/>
          <w:szCs w:val="22"/>
        </w:rPr>
      </w:pPr>
    </w:p>
    <w:p w:rsidR="005B1222" w:rsidRPr="00EA0D68" w:rsidRDefault="005B1222">
      <w:pPr>
        <w:ind w:firstLine="0"/>
        <w:jc w:val="left"/>
        <w:rPr>
          <w:rFonts w:ascii="Arial" w:hAnsi="Arial" w:cs="Arial"/>
          <w:color w:val="000000" w:themeColor="text1"/>
          <w:sz w:val="22"/>
          <w:szCs w:val="22"/>
        </w:rPr>
      </w:pPr>
    </w:p>
    <w:sectPr w:rsidR="005B1222" w:rsidRPr="00EA0D68">
      <w:headerReference w:type="default" r:id="rId97"/>
      <w:footerReference w:type="default" r:id="rId98"/>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196" w:rsidRDefault="001E4196">
      <w:r>
        <w:separator/>
      </w:r>
    </w:p>
  </w:endnote>
  <w:endnote w:type="continuationSeparator" w:id="0">
    <w:p w:rsidR="001E4196" w:rsidRDefault="001E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MingLiU">
    <w:altName w:val="Microsoft JhengHei"/>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48" w:rsidRDefault="00600A4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600A48">
      <w:tblPrEx>
        <w:tblCellMar>
          <w:top w:w="0" w:type="dxa"/>
          <w:left w:w="0" w:type="dxa"/>
          <w:bottom w:w="0" w:type="dxa"/>
          <w:right w:w="0" w:type="dxa"/>
        </w:tblCellMar>
      </w:tblPrEx>
      <w:tc>
        <w:tcPr>
          <w:tcW w:w="3008" w:type="dxa"/>
          <w:tcBorders>
            <w:top w:val="nil"/>
            <w:left w:val="nil"/>
            <w:bottom w:val="nil"/>
            <w:right w:val="nil"/>
          </w:tcBorders>
        </w:tcPr>
        <w:p w:rsidR="00600A48" w:rsidRDefault="00600A48">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600A48" w:rsidRDefault="00600A48">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600A48" w:rsidRDefault="00600A48" w:rsidP="004B7B8D">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196" w:rsidRDefault="001E4196">
      <w:r>
        <w:separator/>
      </w:r>
    </w:p>
  </w:footnote>
  <w:footnote w:type="continuationSeparator" w:id="0">
    <w:p w:rsidR="001E4196" w:rsidRDefault="001E4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48" w:rsidRDefault="00600A48">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48" w:rsidRDefault="00600A48">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B8"/>
    <w:rsid w:val="00023A2D"/>
    <w:rsid w:val="00047A4B"/>
    <w:rsid w:val="00065099"/>
    <w:rsid w:val="00081DB1"/>
    <w:rsid w:val="000868D4"/>
    <w:rsid w:val="000C0393"/>
    <w:rsid w:val="000C5B3E"/>
    <w:rsid w:val="00165C97"/>
    <w:rsid w:val="0016629A"/>
    <w:rsid w:val="00173468"/>
    <w:rsid w:val="0018202D"/>
    <w:rsid w:val="0018769A"/>
    <w:rsid w:val="001E4196"/>
    <w:rsid w:val="00203A5C"/>
    <w:rsid w:val="002768BA"/>
    <w:rsid w:val="0034284C"/>
    <w:rsid w:val="00355C4E"/>
    <w:rsid w:val="003A3629"/>
    <w:rsid w:val="003F4EB9"/>
    <w:rsid w:val="004B7B8D"/>
    <w:rsid w:val="004F6BB1"/>
    <w:rsid w:val="005056A3"/>
    <w:rsid w:val="00556F16"/>
    <w:rsid w:val="00573AE0"/>
    <w:rsid w:val="00595968"/>
    <w:rsid w:val="005B1222"/>
    <w:rsid w:val="005F7CDB"/>
    <w:rsid w:val="00600A48"/>
    <w:rsid w:val="0061491E"/>
    <w:rsid w:val="00642207"/>
    <w:rsid w:val="00681DE6"/>
    <w:rsid w:val="006B5089"/>
    <w:rsid w:val="006C7A91"/>
    <w:rsid w:val="00716F45"/>
    <w:rsid w:val="0073472C"/>
    <w:rsid w:val="00775099"/>
    <w:rsid w:val="007E1407"/>
    <w:rsid w:val="007F1423"/>
    <w:rsid w:val="00804D5C"/>
    <w:rsid w:val="00810246"/>
    <w:rsid w:val="008465DA"/>
    <w:rsid w:val="00872CDE"/>
    <w:rsid w:val="008945B2"/>
    <w:rsid w:val="00940D53"/>
    <w:rsid w:val="00967A55"/>
    <w:rsid w:val="009A60FD"/>
    <w:rsid w:val="009C6549"/>
    <w:rsid w:val="00A140B8"/>
    <w:rsid w:val="00A25B49"/>
    <w:rsid w:val="00A3740F"/>
    <w:rsid w:val="00A86920"/>
    <w:rsid w:val="00AA6B3B"/>
    <w:rsid w:val="00AB4D9F"/>
    <w:rsid w:val="00AD3728"/>
    <w:rsid w:val="00B00C47"/>
    <w:rsid w:val="00B20136"/>
    <w:rsid w:val="00B20CD0"/>
    <w:rsid w:val="00B346A7"/>
    <w:rsid w:val="00B87250"/>
    <w:rsid w:val="00B93174"/>
    <w:rsid w:val="00C3564A"/>
    <w:rsid w:val="00C356E3"/>
    <w:rsid w:val="00C72A35"/>
    <w:rsid w:val="00C8045C"/>
    <w:rsid w:val="00C817FC"/>
    <w:rsid w:val="00CA4140"/>
    <w:rsid w:val="00CC45AC"/>
    <w:rsid w:val="00D20D33"/>
    <w:rsid w:val="00D76DC3"/>
    <w:rsid w:val="00DA42DF"/>
    <w:rsid w:val="00DC76E9"/>
    <w:rsid w:val="00EA0D68"/>
    <w:rsid w:val="00EA3ECB"/>
    <w:rsid w:val="00EC1424"/>
    <w:rsid w:val="00EE54DE"/>
    <w:rsid w:val="00EF6D2D"/>
    <w:rsid w:val="00F155D4"/>
    <w:rsid w:val="00F66B61"/>
    <w:rsid w:val="00FE4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table" w:styleId="af">
    <w:name w:val="Table Grid"/>
    <w:basedOn w:val="a1"/>
    <w:uiPriority w:val="39"/>
    <w:rsid w:val="005B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10246"/>
    <w:rPr>
      <w:rFonts w:ascii="Segoe UI" w:hAnsi="Segoe UI" w:cs="Segoe UI"/>
      <w:sz w:val="18"/>
      <w:szCs w:val="18"/>
    </w:rPr>
  </w:style>
  <w:style w:type="character" w:customStyle="1" w:styleId="af1">
    <w:name w:val="Текст выноски Знак"/>
    <w:basedOn w:val="a0"/>
    <w:link w:val="af0"/>
    <w:uiPriority w:val="99"/>
    <w:semiHidden/>
    <w:locked/>
    <w:rsid w:val="008102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unhideWhenUsed/>
    <w:pPr>
      <w:tabs>
        <w:tab w:val="center" w:pos="4677"/>
        <w:tab w:val="right" w:pos="9355"/>
      </w:tabs>
    </w:pPr>
  </w:style>
  <w:style w:type="character" w:customStyle="1" w:styleId="ac">
    <w:name w:val="Верхний колонтитул Знак"/>
    <w:basedOn w:val="a0"/>
    <w:link w:val="ab"/>
    <w:uiPriority w:val="99"/>
    <w:locked/>
    <w:rPr>
      <w:rFonts w:ascii="Times New Roman Cyr" w:hAnsi="Times New Roman Cyr" w:cs="Times New Roman Cyr"/>
      <w:sz w:val="24"/>
      <w:szCs w:val="24"/>
    </w:rPr>
  </w:style>
  <w:style w:type="paragraph" w:styleId="ad">
    <w:name w:val="footer"/>
    <w:basedOn w:val="a"/>
    <w:link w:val="ae"/>
    <w:uiPriority w:val="99"/>
    <w:unhideWhenUsed/>
    <w:pPr>
      <w:tabs>
        <w:tab w:val="center" w:pos="4677"/>
        <w:tab w:val="right" w:pos="9355"/>
      </w:tabs>
    </w:pPr>
  </w:style>
  <w:style w:type="character" w:customStyle="1" w:styleId="ae">
    <w:name w:val="Нижний колонтитул Знак"/>
    <w:basedOn w:val="a0"/>
    <w:link w:val="ad"/>
    <w:uiPriority w:val="99"/>
    <w:locked/>
    <w:rPr>
      <w:rFonts w:ascii="Times New Roman Cyr" w:hAnsi="Times New Roman Cyr" w:cs="Times New Roman Cyr"/>
      <w:sz w:val="24"/>
      <w:szCs w:val="24"/>
    </w:rPr>
  </w:style>
  <w:style w:type="table" w:styleId="af">
    <w:name w:val="Table Grid"/>
    <w:basedOn w:val="a1"/>
    <w:uiPriority w:val="39"/>
    <w:rsid w:val="005B1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10246"/>
    <w:rPr>
      <w:rFonts w:ascii="Segoe UI" w:hAnsi="Segoe UI" w:cs="Segoe UI"/>
      <w:sz w:val="18"/>
      <w:szCs w:val="18"/>
    </w:rPr>
  </w:style>
  <w:style w:type="character" w:customStyle="1" w:styleId="af1">
    <w:name w:val="Текст выноски Знак"/>
    <w:basedOn w:val="a0"/>
    <w:link w:val="af0"/>
    <w:uiPriority w:val="99"/>
    <w:semiHidden/>
    <w:locked/>
    <w:rsid w:val="00810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237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7515/16011" TargetMode="External"/><Relationship Id="rId21" Type="http://schemas.openxmlformats.org/officeDocument/2006/relationships/hyperlink" Target="http://internet.garant.ru/document/redirect/12184522/54" TargetMode="External"/><Relationship Id="rId34" Type="http://schemas.openxmlformats.org/officeDocument/2006/relationships/hyperlink" Target="http://internet.garant.ru/document/redirect/70871224/20" TargetMode="External"/><Relationship Id="rId42" Type="http://schemas.openxmlformats.org/officeDocument/2006/relationships/hyperlink" Target="http://internet.garant.ru/document/redirect/12124624/3911813" TargetMode="External"/><Relationship Id="rId47" Type="http://schemas.openxmlformats.org/officeDocument/2006/relationships/hyperlink" Target="http://internet.garant.ru/document/redirect/71129192/0" TargetMode="External"/><Relationship Id="rId50" Type="http://schemas.openxmlformats.org/officeDocument/2006/relationships/hyperlink" Target="http://internet.garant.ru/document/redirect/12124624/3936" TargetMode="External"/><Relationship Id="rId55" Type="http://schemas.openxmlformats.org/officeDocument/2006/relationships/hyperlink" Target="http://internet.garant.ru/document/redirect/990941/2770" TargetMode="External"/><Relationship Id="rId63" Type="http://schemas.openxmlformats.org/officeDocument/2006/relationships/hyperlink" Target="http://internet.garant.ru/document/redirect/990941/2770" TargetMode="External"/><Relationship Id="rId68" Type="http://schemas.openxmlformats.org/officeDocument/2006/relationships/hyperlink" Target="http://internet.garant.ru/document/redirect/12184522/54" TargetMode="External"/><Relationship Id="rId76" Type="http://schemas.openxmlformats.org/officeDocument/2006/relationships/hyperlink" Target="http://internet.garant.ru/document/redirect/12177515/16011" TargetMode="External"/><Relationship Id="rId84" Type="http://schemas.openxmlformats.org/officeDocument/2006/relationships/hyperlink" Target="http://internet.garant.ru/document/redirect/12184522/21" TargetMode="External"/><Relationship Id="rId89" Type="http://schemas.openxmlformats.org/officeDocument/2006/relationships/header" Target="header1.xml"/><Relationship Id="rId97"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http://internet.garant.ru/document/redirect/70282224/1000" TargetMode="External"/><Relationship Id="rId92" Type="http://schemas.openxmlformats.org/officeDocument/2006/relationships/hyperlink" Target="http://internet.garant.ru/document/redirect/990941/2770" TargetMode="External"/><Relationship Id="rId2" Type="http://schemas.openxmlformats.org/officeDocument/2006/relationships/numbering" Target="numbering.xml"/><Relationship Id="rId16" Type="http://schemas.openxmlformats.org/officeDocument/2006/relationships/hyperlink" Target="http://internet.garant.ru/document/redirect/12124624/3911" TargetMode="External"/><Relationship Id="rId29" Type="http://schemas.openxmlformats.org/officeDocument/2006/relationships/hyperlink" Target="http://internet.garant.ru/document/redirect/12184522/54" TargetMode="External"/><Relationship Id="rId11" Type="http://schemas.openxmlformats.org/officeDocument/2006/relationships/hyperlink" Target="http://internet.garant.ru/document/redirect/12146661/0" TargetMode="External"/><Relationship Id="rId24" Type="http://schemas.openxmlformats.org/officeDocument/2006/relationships/hyperlink" Target="http://internet.garant.ru/document/redirect/990941/2770" TargetMode="External"/><Relationship Id="rId32" Type="http://schemas.openxmlformats.org/officeDocument/2006/relationships/hyperlink" Target="http://internet.garant.ru/document/redirect/990941/2770" TargetMode="External"/><Relationship Id="rId37" Type="http://schemas.openxmlformats.org/officeDocument/2006/relationships/hyperlink" Target="http://internet.garant.ru/document/redirect/3100000/0" TargetMode="External"/><Relationship Id="rId40" Type="http://schemas.openxmlformats.org/officeDocument/2006/relationships/hyperlink" Target="http://internet.garant.ru/document/redirect/12124624/111124" TargetMode="External"/><Relationship Id="rId45" Type="http://schemas.openxmlformats.org/officeDocument/2006/relationships/hyperlink" Target="http://internet.garant.ru/document/redirect/12124624/3936" TargetMode="External"/><Relationship Id="rId53" Type="http://schemas.openxmlformats.org/officeDocument/2006/relationships/hyperlink" Target="http://internet.garant.ru/document/redirect/12154854/1403" TargetMode="External"/><Relationship Id="rId58" Type="http://schemas.openxmlformats.org/officeDocument/2006/relationships/hyperlink" Target="http://internet.garant.ru/document/redirect/12184522/21" TargetMode="External"/><Relationship Id="rId66" Type="http://schemas.openxmlformats.org/officeDocument/2006/relationships/hyperlink" Target="http://internet.garant.ru/document/redirect/990941/2770" TargetMode="External"/><Relationship Id="rId74" Type="http://schemas.openxmlformats.org/officeDocument/2006/relationships/hyperlink" Target="http://internet.garant.ru/document/redirect/70262414/0" TargetMode="External"/><Relationship Id="rId79" Type="http://schemas.openxmlformats.org/officeDocument/2006/relationships/hyperlink" Target="http://internet.garant.ru/document/redirect/12124624/111110" TargetMode="External"/><Relationship Id="rId87" Type="http://schemas.openxmlformats.org/officeDocument/2006/relationships/hyperlink" Target="http://internet.garant.ru/document/redirect/990941/2770" TargetMode="External"/><Relationship Id="rId5" Type="http://schemas.openxmlformats.org/officeDocument/2006/relationships/settings" Target="settings.xml"/><Relationship Id="rId61" Type="http://schemas.openxmlformats.org/officeDocument/2006/relationships/hyperlink" Target="http://internet.garant.ru/document/redirect/990941/2770" TargetMode="External"/><Relationship Id="rId82" Type="http://schemas.openxmlformats.org/officeDocument/2006/relationships/hyperlink" Target="http://internet.garant.ru/document/redirect/12124624/3911" TargetMode="External"/><Relationship Id="rId90" Type="http://schemas.openxmlformats.org/officeDocument/2006/relationships/footer" Target="footer1.xml"/><Relationship Id="rId95" Type="http://schemas.openxmlformats.org/officeDocument/2006/relationships/hyperlink" Target="http://internet.garant.ru/document/redirect/990941/2770" TargetMode="External"/><Relationship Id="rId19" Type="http://schemas.openxmlformats.org/officeDocument/2006/relationships/hyperlink" Target="http://internet.garant.ru/document/redirect/990941/2770" TargetMode="External"/><Relationship Id="rId14" Type="http://schemas.openxmlformats.org/officeDocument/2006/relationships/hyperlink" Target="http://internet.garant.ru/document/redirect/12191208/0" TargetMode="External"/><Relationship Id="rId22" Type="http://schemas.openxmlformats.org/officeDocument/2006/relationships/hyperlink" Target="http://internet.garant.ru/document/redirect/12184522/54"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990941/2770" TargetMode="External"/><Relationship Id="rId35" Type="http://schemas.openxmlformats.org/officeDocument/2006/relationships/hyperlink" Target="http://internet.garant.ru/document/redirect/70871224/19" TargetMode="External"/><Relationship Id="rId43" Type="http://schemas.openxmlformats.org/officeDocument/2006/relationships/hyperlink" Target="http://internet.garant.ru/document/redirect/12124624/3936" TargetMode="External"/><Relationship Id="rId48" Type="http://schemas.openxmlformats.org/officeDocument/2006/relationships/hyperlink" Target="http://internet.garant.ru/document/redirect/12124624/3936" TargetMode="External"/><Relationship Id="rId56" Type="http://schemas.openxmlformats.org/officeDocument/2006/relationships/hyperlink" Target="http://internet.garant.ru/document/redirect/990941/2770" TargetMode="External"/><Relationship Id="rId64" Type="http://schemas.openxmlformats.org/officeDocument/2006/relationships/hyperlink" Target="http://internet.garant.ru/document/redirect/990941/2770" TargetMode="External"/><Relationship Id="rId69" Type="http://schemas.openxmlformats.org/officeDocument/2006/relationships/hyperlink" Target="http://internet.garant.ru/document/redirect/990941/2770" TargetMode="External"/><Relationship Id="rId77" Type="http://schemas.openxmlformats.org/officeDocument/2006/relationships/hyperlink" Target="http://internet.garant.ru/document/redirect/55172242/0"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nternet.garant.ru/document/redirect/12124624/391110" TargetMode="External"/><Relationship Id="rId72" Type="http://schemas.openxmlformats.org/officeDocument/2006/relationships/hyperlink" Target="http://internet.garant.ru/document/redirect/70282224/0" TargetMode="External"/><Relationship Id="rId80" Type="http://schemas.openxmlformats.org/officeDocument/2006/relationships/hyperlink" Target="http://internet.garant.ru/document/redirect/12184522/21" TargetMode="External"/><Relationship Id="rId85" Type="http://schemas.openxmlformats.org/officeDocument/2006/relationships/hyperlink" Target="http://internet.garant.ru/document/redirect/12184522/21" TargetMode="External"/><Relationship Id="rId93" Type="http://schemas.openxmlformats.org/officeDocument/2006/relationships/hyperlink" Target="http://internet.garant.ru/document/redirect/12184522/54" TargetMode="External"/><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internet.garant.ru/document/redirect/990941/2770" TargetMode="External"/><Relationship Id="rId17" Type="http://schemas.openxmlformats.org/officeDocument/2006/relationships/hyperlink" Target="http://internet.garant.ru/document/redirect/990941/2770" TargetMode="External"/><Relationship Id="rId25" Type="http://schemas.openxmlformats.org/officeDocument/2006/relationships/hyperlink" Target="http://internet.garant.ru/document/redirect/12177515/706" TargetMode="External"/><Relationship Id="rId33" Type="http://schemas.openxmlformats.org/officeDocument/2006/relationships/hyperlink" Target="http://internet.garant.ru/document/redirect/12124624/11111012" TargetMode="External"/><Relationship Id="rId38" Type="http://schemas.openxmlformats.org/officeDocument/2006/relationships/hyperlink" Target="http://internet.garant.ru/document/redirect/12124624/111110162" TargetMode="External"/><Relationship Id="rId46" Type="http://schemas.openxmlformats.org/officeDocument/2006/relationships/hyperlink" Target="http://internet.garant.ru/document/redirect/12124624/39118" TargetMode="External"/><Relationship Id="rId59" Type="http://schemas.openxmlformats.org/officeDocument/2006/relationships/hyperlink" Target="http://internet.garant.ru/document/redirect/990941/2770" TargetMode="External"/><Relationship Id="rId67" Type="http://schemas.openxmlformats.org/officeDocument/2006/relationships/hyperlink" Target="http://internet.garant.ru/document/redirect/990941/2770" TargetMode="External"/><Relationship Id="rId20" Type="http://schemas.openxmlformats.org/officeDocument/2006/relationships/hyperlink" Target="http://internet.garant.ru/document/redirect/12184522/54" TargetMode="External"/><Relationship Id="rId41" Type="http://schemas.openxmlformats.org/officeDocument/2006/relationships/hyperlink" Target="http://internet.garant.ru/document/redirect/12124624/391185" TargetMode="External"/><Relationship Id="rId54" Type="http://schemas.openxmlformats.org/officeDocument/2006/relationships/hyperlink" Target="http://internet.garant.ru/document/redirect/10164504/3" TargetMode="External"/><Relationship Id="rId62" Type="http://schemas.openxmlformats.org/officeDocument/2006/relationships/hyperlink" Target="http://internet.garant.ru/document/redirect/990941/2770" TargetMode="External"/><Relationship Id="rId70" Type="http://schemas.openxmlformats.org/officeDocument/2006/relationships/hyperlink" Target="http://internet.garant.ru/document/redirect/990941/2770" TargetMode="External"/><Relationship Id="rId75" Type="http://schemas.openxmlformats.org/officeDocument/2006/relationships/hyperlink" Target="http://internet.garant.ru/document/redirect/12177515/16" TargetMode="External"/><Relationship Id="rId83" Type="http://schemas.openxmlformats.org/officeDocument/2006/relationships/hyperlink" Target="http://internet.garant.ru/document/redirect/12184522/21" TargetMode="External"/><Relationship Id="rId88" Type="http://schemas.openxmlformats.org/officeDocument/2006/relationships/hyperlink" Target="http://internet.garant.ru/document/redirect/990941/2770" TargetMode="External"/><Relationship Id="rId91" Type="http://schemas.openxmlformats.org/officeDocument/2006/relationships/hyperlink" Target="http://internet.garant.ru/document/redirect/990941/2770" TargetMode="External"/><Relationship Id="rId96" Type="http://schemas.openxmlformats.org/officeDocument/2006/relationships/hyperlink" Target="http://internet.garant.ru/document/redirect/990941/277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990941/2770" TargetMode="External"/><Relationship Id="rId23" Type="http://schemas.openxmlformats.org/officeDocument/2006/relationships/hyperlink" Target="http://internet.garant.ru/document/redirect/12184522/21" TargetMode="External"/><Relationship Id="rId28" Type="http://schemas.openxmlformats.org/officeDocument/2006/relationships/hyperlink" Target="http://internet.garant.ru/document/redirect/12184522/11" TargetMode="External"/><Relationship Id="rId36" Type="http://schemas.openxmlformats.org/officeDocument/2006/relationships/hyperlink" Target="http://internet.garant.ru/document/redirect/70871224/0" TargetMode="External"/><Relationship Id="rId49" Type="http://schemas.openxmlformats.org/officeDocument/2006/relationships/hyperlink" Target="http://internet.garant.ru/document/redirect/12138258/553211" TargetMode="External"/><Relationship Id="rId57" Type="http://schemas.openxmlformats.org/officeDocument/2006/relationships/hyperlink" Target="http://internet.garant.ru/document/redirect/990941/2770" TargetMode="External"/><Relationship Id="rId10" Type="http://schemas.openxmlformats.org/officeDocument/2006/relationships/hyperlink" Target="http://internet.garant.ru/document/redirect/990941/2770" TargetMode="External"/><Relationship Id="rId31" Type="http://schemas.openxmlformats.org/officeDocument/2006/relationships/hyperlink" Target="http://internet.garant.ru/document/redirect/990941/2770" TargetMode="External"/><Relationship Id="rId44" Type="http://schemas.openxmlformats.org/officeDocument/2006/relationships/hyperlink" Target="http://internet.garant.ru/document/redirect/12138258/553211" TargetMode="External"/><Relationship Id="rId52" Type="http://schemas.openxmlformats.org/officeDocument/2006/relationships/hyperlink" Target="http://internet.garant.ru/document/redirect/12154854/1804" TargetMode="External"/><Relationship Id="rId60" Type="http://schemas.openxmlformats.org/officeDocument/2006/relationships/hyperlink" Target="http://internet.garant.ru/document/redirect/12184522/54" TargetMode="External"/><Relationship Id="rId65" Type="http://schemas.openxmlformats.org/officeDocument/2006/relationships/hyperlink" Target="http://internet.garant.ru/document/redirect/990941/2770" TargetMode="External"/><Relationship Id="rId73" Type="http://schemas.openxmlformats.org/officeDocument/2006/relationships/hyperlink" Target="http://internet.garant.ru/document/redirect/12177515/1102" TargetMode="External"/><Relationship Id="rId78" Type="http://schemas.openxmlformats.org/officeDocument/2006/relationships/hyperlink" Target="http://internet.garant.ru/document/redirect/55172242/1000" TargetMode="External"/><Relationship Id="rId81" Type="http://schemas.openxmlformats.org/officeDocument/2006/relationships/hyperlink" Target="http://internet.garant.ru/document/redirect/12124624/111110" TargetMode="External"/><Relationship Id="rId86" Type="http://schemas.openxmlformats.org/officeDocument/2006/relationships/hyperlink" Target="http://internet.garant.ru/document/redirect/12124624/111110" TargetMode="External"/><Relationship Id="rId94" Type="http://schemas.openxmlformats.org/officeDocument/2006/relationships/hyperlink" Target="http://internet.garant.ru/document/redirect/12184522/54"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2077515.0" TargetMode="External"/><Relationship Id="rId13" Type="http://schemas.openxmlformats.org/officeDocument/2006/relationships/hyperlink" Target="http://internet.garant.ru/document/redirect/12191208/1000" TargetMode="External"/><Relationship Id="rId18" Type="http://schemas.openxmlformats.org/officeDocument/2006/relationships/hyperlink" Target="http://internet.garant.ru/document/redirect/990941/2770" TargetMode="External"/><Relationship Id="rId39" Type="http://schemas.openxmlformats.org/officeDocument/2006/relationships/hyperlink" Target="http://internet.garant.ru/document/redirect/12124624/11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65D99-3780-442A-9C9A-CD6EB06D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14426</Words>
  <Characters>82230</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2022-03-25T03:34:00Z</cp:lastPrinted>
  <dcterms:created xsi:type="dcterms:W3CDTF">2025-07-10T08:31:00Z</dcterms:created>
  <dcterms:modified xsi:type="dcterms:W3CDTF">2025-07-10T08:31:00Z</dcterms:modified>
</cp:coreProperties>
</file>